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413" w:rsidRDefault="00171413" w:rsidP="00A51186">
      <w:pPr>
        <w:jc w:val="center"/>
        <w:rPr>
          <w:rFonts w:ascii="Arial Narrow" w:hAnsi="Arial Narrow"/>
        </w:rPr>
      </w:pPr>
    </w:p>
    <w:p w:rsidR="009D7C60" w:rsidRDefault="009D7C60" w:rsidP="00A51186">
      <w:pPr>
        <w:jc w:val="center"/>
        <w:rPr>
          <w:rFonts w:ascii="Arial Narrow" w:hAnsi="Arial Narrow"/>
        </w:rPr>
      </w:pPr>
      <w:r>
        <w:rPr>
          <w:rFonts w:ascii="Arial Narrow" w:hAnsi="Arial Narrow"/>
        </w:rPr>
        <w:t>La Universidad Michoacana de San Nicolás de Hidalgo, a través del H. Consejo Técnico de la Facultad de Odontología, en términos de la Legislación Universitaria vigente aplicable:</w:t>
      </w:r>
    </w:p>
    <w:p w:rsidR="00171413" w:rsidRDefault="00171413" w:rsidP="008861B4">
      <w:pPr>
        <w:rPr>
          <w:rFonts w:ascii="Arial Narrow" w:hAnsi="Arial Narrow"/>
          <w:b/>
          <w:sz w:val="32"/>
          <w:szCs w:val="32"/>
        </w:rPr>
      </w:pPr>
    </w:p>
    <w:p w:rsidR="00826A57" w:rsidRDefault="009D7C60" w:rsidP="00A51186">
      <w:pPr>
        <w:ind w:firstLine="708"/>
        <w:jc w:val="center"/>
        <w:rPr>
          <w:rFonts w:ascii="Arial Narrow" w:hAnsi="Arial Narrow"/>
          <w:b/>
          <w:sz w:val="32"/>
          <w:szCs w:val="32"/>
        </w:rPr>
      </w:pPr>
      <w:r>
        <w:rPr>
          <w:rFonts w:ascii="Arial Narrow" w:hAnsi="Arial Narrow"/>
          <w:b/>
          <w:sz w:val="32"/>
          <w:szCs w:val="32"/>
        </w:rPr>
        <w:t>C O N V O C A</w:t>
      </w:r>
    </w:p>
    <w:p w:rsidR="008861B4" w:rsidRDefault="008861B4" w:rsidP="00A51186">
      <w:pPr>
        <w:ind w:firstLine="708"/>
        <w:jc w:val="center"/>
        <w:rPr>
          <w:rFonts w:ascii="Arial Narrow" w:hAnsi="Arial Narrow"/>
          <w:b/>
          <w:sz w:val="32"/>
          <w:szCs w:val="32"/>
        </w:rPr>
      </w:pPr>
    </w:p>
    <w:p w:rsidR="009D7C60" w:rsidRDefault="006470FF" w:rsidP="006470FF">
      <w:pPr>
        <w:ind w:firstLine="708"/>
        <w:rPr>
          <w:rFonts w:ascii="Arial Narrow" w:hAnsi="Arial Narrow"/>
          <w:b/>
        </w:rPr>
      </w:pPr>
      <w:r w:rsidRPr="006470FF">
        <w:rPr>
          <w:rFonts w:ascii="Arial Narrow" w:hAnsi="Arial Narrow"/>
        </w:rPr>
        <w:t xml:space="preserve">Al público en general interesado en participar en el </w:t>
      </w:r>
      <w:r w:rsidRPr="006470FF">
        <w:rPr>
          <w:rFonts w:ascii="Arial Narrow" w:hAnsi="Arial Narrow"/>
          <w:b/>
        </w:rPr>
        <w:t>CONCURSO DE OPOSICIÓN ABIERTO</w:t>
      </w:r>
      <w:r w:rsidRPr="006470FF">
        <w:rPr>
          <w:rFonts w:ascii="Arial Narrow" w:hAnsi="Arial Narrow"/>
        </w:rPr>
        <w:t>, bajo las siguientes:</w:t>
      </w:r>
    </w:p>
    <w:p w:rsidR="006470FF" w:rsidRDefault="006470FF" w:rsidP="009D7C60">
      <w:pPr>
        <w:ind w:firstLine="708"/>
        <w:jc w:val="center"/>
        <w:rPr>
          <w:rFonts w:ascii="Arial Narrow" w:hAnsi="Arial Narrow"/>
          <w:b/>
          <w:sz w:val="32"/>
          <w:szCs w:val="32"/>
        </w:rPr>
      </w:pPr>
    </w:p>
    <w:p w:rsidR="00171413" w:rsidRDefault="00171413" w:rsidP="009D7C60">
      <w:pPr>
        <w:ind w:firstLine="708"/>
        <w:jc w:val="center"/>
        <w:rPr>
          <w:rFonts w:ascii="Arial Narrow" w:hAnsi="Arial Narrow"/>
          <w:b/>
          <w:sz w:val="32"/>
          <w:szCs w:val="32"/>
        </w:rPr>
      </w:pPr>
    </w:p>
    <w:p w:rsidR="009D7C60" w:rsidRDefault="009D7C60" w:rsidP="009D7C60">
      <w:pPr>
        <w:ind w:firstLine="708"/>
        <w:jc w:val="center"/>
        <w:rPr>
          <w:rFonts w:ascii="Arial Narrow" w:hAnsi="Arial Narrow"/>
          <w:b/>
          <w:sz w:val="32"/>
          <w:szCs w:val="32"/>
        </w:rPr>
      </w:pPr>
      <w:r>
        <w:rPr>
          <w:rFonts w:ascii="Arial Narrow" w:hAnsi="Arial Narrow"/>
          <w:b/>
          <w:sz w:val="32"/>
          <w:szCs w:val="32"/>
        </w:rPr>
        <w:t>B A S E S</w:t>
      </w:r>
    </w:p>
    <w:p w:rsidR="009D7C60" w:rsidRDefault="009D7C60" w:rsidP="009D7C60">
      <w:pPr>
        <w:ind w:firstLine="708"/>
        <w:jc w:val="center"/>
        <w:rPr>
          <w:rFonts w:ascii="Arial Narrow" w:hAnsi="Arial Narrow"/>
          <w:b/>
        </w:rPr>
      </w:pPr>
    </w:p>
    <w:p w:rsidR="00171413" w:rsidRDefault="00171413" w:rsidP="009D7C60">
      <w:pPr>
        <w:ind w:firstLine="708"/>
        <w:jc w:val="center"/>
        <w:rPr>
          <w:rFonts w:ascii="Arial Narrow" w:hAnsi="Arial Narrow"/>
          <w:b/>
        </w:rPr>
      </w:pPr>
    </w:p>
    <w:p w:rsidR="006470FF" w:rsidRPr="004C7963" w:rsidRDefault="006470FF" w:rsidP="006470FF">
      <w:pPr>
        <w:pStyle w:val="Prrafodelista"/>
        <w:numPr>
          <w:ilvl w:val="0"/>
          <w:numId w:val="15"/>
        </w:numPr>
        <w:spacing w:after="200" w:line="276" w:lineRule="auto"/>
        <w:jc w:val="both"/>
        <w:rPr>
          <w:rFonts w:ascii="Arial Narrow" w:hAnsi="Arial Narrow"/>
        </w:rPr>
      </w:pPr>
      <w:r w:rsidRPr="004C7963">
        <w:rPr>
          <w:rFonts w:ascii="Arial Narrow" w:hAnsi="Arial Narrow"/>
          <w:b/>
        </w:rPr>
        <w:t>El concu</w:t>
      </w:r>
      <w:r>
        <w:rPr>
          <w:rFonts w:ascii="Arial Narrow" w:hAnsi="Arial Narrow"/>
          <w:b/>
        </w:rPr>
        <w:t>rso se llevar</w:t>
      </w:r>
      <w:r w:rsidR="00AB6F4F">
        <w:rPr>
          <w:rFonts w:ascii="Arial Narrow" w:hAnsi="Arial Narrow"/>
          <w:b/>
        </w:rPr>
        <w:t xml:space="preserve">a a cabo el día 26 </w:t>
      </w:r>
      <w:r w:rsidR="001C1867">
        <w:rPr>
          <w:rFonts w:ascii="Arial Narrow" w:hAnsi="Arial Narrow"/>
          <w:b/>
        </w:rPr>
        <w:t xml:space="preserve">de </w:t>
      </w:r>
      <w:r w:rsidR="0017390D">
        <w:rPr>
          <w:rFonts w:ascii="Arial Narrow" w:hAnsi="Arial Narrow"/>
          <w:b/>
        </w:rPr>
        <w:t xml:space="preserve">Noviembre </w:t>
      </w:r>
      <w:r w:rsidRPr="004C7963">
        <w:rPr>
          <w:rFonts w:ascii="Arial Narrow" w:hAnsi="Arial Narrow"/>
          <w:b/>
        </w:rPr>
        <w:t>del año 201</w:t>
      </w:r>
      <w:r w:rsidR="001C1867">
        <w:rPr>
          <w:rFonts w:ascii="Arial Narrow" w:hAnsi="Arial Narrow"/>
          <w:b/>
        </w:rPr>
        <w:t>8</w:t>
      </w:r>
      <w:r w:rsidRPr="004C7963">
        <w:rPr>
          <w:rFonts w:ascii="Arial Narrow" w:hAnsi="Arial Narrow"/>
        </w:rPr>
        <w:t xml:space="preserve"> a las 10:00 horas, en las Instalaciones de la Facultad de Odontología, ubicadas en la esquina que forman las calles Adolfo Cano esquina Ventura Puente, en colonia Chapultepec Norte, de esta ciudad.</w:t>
      </w:r>
    </w:p>
    <w:p w:rsidR="00E57F0A" w:rsidRDefault="006470FF" w:rsidP="00E57F0A">
      <w:pPr>
        <w:pStyle w:val="Prrafodelista"/>
        <w:numPr>
          <w:ilvl w:val="0"/>
          <w:numId w:val="15"/>
        </w:numPr>
        <w:jc w:val="both"/>
        <w:rPr>
          <w:rFonts w:ascii="Arial Narrow" w:hAnsi="Arial Narrow"/>
        </w:rPr>
      </w:pPr>
      <w:r w:rsidRPr="004C7963">
        <w:rPr>
          <w:rFonts w:ascii="Arial Narrow" w:hAnsi="Arial Narrow"/>
        </w:rPr>
        <w:t>L</w:t>
      </w:r>
      <w:r w:rsidR="009D7683" w:rsidRPr="004C7963">
        <w:rPr>
          <w:rFonts w:ascii="Arial Narrow" w:hAnsi="Arial Narrow"/>
        </w:rPr>
        <w:t xml:space="preserve">as </w:t>
      </w:r>
      <w:r w:rsidR="00E57F0A" w:rsidRPr="004C7963">
        <w:rPr>
          <w:rFonts w:ascii="Arial Narrow" w:hAnsi="Arial Narrow"/>
        </w:rPr>
        <w:t>plazas a</w:t>
      </w:r>
      <w:r w:rsidR="00E57F0A">
        <w:rPr>
          <w:rFonts w:ascii="Arial Narrow" w:hAnsi="Arial Narrow"/>
        </w:rPr>
        <w:t xml:space="preserve"> </w:t>
      </w:r>
      <w:r w:rsidR="00E57F0A" w:rsidRPr="004C7963">
        <w:rPr>
          <w:rFonts w:ascii="Arial Narrow" w:hAnsi="Arial Narrow"/>
        </w:rPr>
        <w:t>ocupar son: Plaza</w:t>
      </w:r>
      <w:r w:rsidR="00E57F0A">
        <w:rPr>
          <w:rFonts w:ascii="Arial Narrow" w:hAnsi="Arial Narrow"/>
        </w:rPr>
        <w:t>s</w:t>
      </w:r>
      <w:r w:rsidR="00E57F0A" w:rsidRPr="004C7963">
        <w:rPr>
          <w:rFonts w:ascii="Arial Narrow" w:hAnsi="Arial Narrow"/>
        </w:rPr>
        <w:t xml:space="preserve"> de </w:t>
      </w:r>
      <w:r w:rsidR="00E57F0A" w:rsidRPr="004C7963">
        <w:rPr>
          <w:rFonts w:ascii="Arial Narrow" w:hAnsi="Arial Narrow"/>
          <w:b/>
          <w:i/>
          <w:u w:val="single"/>
        </w:rPr>
        <w:t>Profesor de Asignatura “B”</w:t>
      </w:r>
      <w:r w:rsidR="00E57F0A">
        <w:rPr>
          <w:rFonts w:ascii="Arial Narrow" w:hAnsi="Arial Narrow"/>
          <w:b/>
          <w:i/>
          <w:u w:val="single"/>
        </w:rPr>
        <w:t xml:space="preserve"> con carácter interinas</w:t>
      </w:r>
      <w:r w:rsidR="00E57F0A" w:rsidRPr="004C7963">
        <w:rPr>
          <w:rFonts w:ascii="Arial Narrow" w:hAnsi="Arial Narrow"/>
        </w:rPr>
        <w:t>, se percibirá u</w:t>
      </w:r>
      <w:r w:rsidR="00E57F0A">
        <w:rPr>
          <w:rFonts w:ascii="Arial Narrow" w:hAnsi="Arial Narrow"/>
        </w:rPr>
        <w:t>n sueldo base mensual de $189.13 (Ciento Ochenta y Nueve pesos 13</w:t>
      </w:r>
      <w:r w:rsidR="00E57F0A" w:rsidRPr="004C7963">
        <w:rPr>
          <w:rFonts w:ascii="Arial Narrow" w:hAnsi="Arial Narrow"/>
        </w:rPr>
        <w:t>/</w:t>
      </w:r>
      <w:r w:rsidR="00E57F0A">
        <w:rPr>
          <w:rFonts w:ascii="Arial Narrow" w:hAnsi="Arial Narrow"/>
        </w:rPr>
        <w:t xml:space="preserve">100 M.N.) por hora/semana /mes, </w:t>
      </w:r>
      <w:r w:rsidR="00E57F0A" w:rsidRPr="004C7963">
        <w:rPr>
          <w:rFonts w:ascii="Arial Narrow" w:hAnsi="Arial Narrow"/>
        </w:rPr>
        <w:t>más los concepto</w:t>
      </w:r>
      <w:r w:rsidR="00E57F0A">
        <w:rPr>
          <w:rFonts w:ascii="Arial Narrow" w:hAnsi="Arial Narrow"/>
        </w:rPr>
        <w:t>s correspondientes; según las siguientes vigencias:</w:t>
      </w:r>
    </w:p>
    <w:p w:rsidR="00E57F0A" w:rsidRPr="00277C69" w:rsidRDefault="00E57F0A" w:rsidP="00E57F0A">
      <w:pPr>
        <w:pStyle w:val="Prrafodelista"/>
        <w:ind w:left="360"/>
        <w:jc w:val="both"/>
        <w:rPr>
          <w:rFonts w:ascii="Arial Narrow" w:hAnsi="Arial Narrow"/>
        </w:rPr>
      </w:pPr>
    </w:p>
    <w:p w:rsidR="00E57F0A" w:rsidRDefault="00E57F0A" w:rsidP="00E57F0A">
      <w:pPr>
        <w:pStyle w:val="Prrafodelista"/>
        <w:numPr>
          <w:ilvl w:val="0"/>
          <w:numId w:val="28"/>
        </w:numPr>
        <w:jc w:val="both"/>
        <w:rPr>
          <w:rFonts w:ascii="Arial Narrow" w:hAnsi="Arial Narrow"/>
        </w:rPr>
      </w:pPr>
      <w:r w:rsidRPr="008C401A">
        <w:rPr>
          <w:rFonts w:ascii="Arial Narrow" w:hAnsi="Arial Narrow"/>
        </w:rPr>
        <w:t xml:space="preserve">Las Unidades de Aprendizaje de Carácter </w:t>
      </w:r>
      <w:r>
        <w:rPr>
          <w:rFonts w:ascii="Arial Narrow" w:hAnsi="Arial Narrow"/>
          <w:b/>
        </w:rPr>
        <w:t xml:space="preserve">Anual </w:t>
      </w:r>
      <w:r w:rsidRPr="008C401A">
        <w:rPr>
          <w:rFonts w:ascii="Arial Narrow" w:hAnsi="Arial Narrow"/>
        </w:rPr>
        <w:t xml:space="preserve">tendrá una vigencia </w:t>
      </w:r>
      <w:r w:rsidRPr="008C401A">
        <w:rPr>
          <w:rFonts w:ascii="Arial Narrow" w:hAnsi="Arial Narrow" w:cs="Arial"/>
        </w:rPr>
        <w:t xml:space="preserve">a partir de la fecha en que quede firme el Concurso en todas sus etapas </w:t>
      </w:r>
      <w:r>
        <w:rPr>
          <w:rFonts w:ascii="Arial Narrow" w:hAnsi="Arial Narrow"/>
        </w:rPr>
        <w:t>al 18 de Agosto del 2019</w:t>
      </w:r>
      <w:r w:rsidRPr="008C401A">
        <w:rPr>
          <w:rFonts w:ascii="Arial Narrow" w:hAnsi="Arial Narrow"/>
        </w:rPr>
        <w:t xml:space="preserve"> </w:t>
      </w:r>
      <w:r>
        <w:rPr>
          <w:rFonts w:ascii="Arial Narrow" w:hAnsi="Arial Narrow"/>
          <w:b/>
        </w:rPr>
        <w:t>(Plan Anual 2018/2019</w:t>
      </w:r>
      <w:r w:rsidRPr="008C401A">
        <w:rPr>
          <w:rFonts w:ascii="Arial Narrow" w:hAnsi="Arial Narrow"/>
          <w:b/>
        </w:rPr>
        <w:t>)</w:t>
      </w:r>
      <w:r>
        <w:rPr>
          <w:rFonts w:ascii="Arial Narrow" w:hAnsi="Arial Narrow"/>
        </w:rPr>
        <w:t>, a excepción de la Unidad de Aprendizaje Anatomía Quirúrgica de C</w:t>
      </w:r>
      <w:r w:rsidR="004260D5">
        <w:rPr>
          <w:rFonts w:ascii="Arial Narrow" w:hAnsi="Arial Narrow"/>
        </w:rPr>
        <w:t>abeza y Cuello Sección 09 la cual</w:t>
      </w:r>
      <w:r>
        <w:rPr>
          <w:rFonts w:ascii="Arial Narrow" w:hAnsi="Arial Narrow"/>
        </w:rPr>
        <w:t xml:space="preserve"> tendrán una vigencia </w:t>
      </w:r>
      <w:r w:rsidRPr="008C401A">
        <w:rPr>
          <w:rFonts w:ascii="Arial Narrow" w:hAnsi="Arial Narrow" w:cs="Arial"/>
        </w:rPr>
        <w:t xml:space="preserve">a partir de la fecha en que quede firme el Concurso en todas sus etapas </w:t>
      </w:r>
      <w:r>
        <w:rPr>
          <w:rFonts w:ascii="Arial Narrow" w:hAnsi="Arial Narrow"/>
        </w:rPr>
        <w:t xml:space="preserve">al 28 de Febrero del 2019, así como la Unidad de Aprendizaje </w:t>
      </w:r>
      <w:r w:rsidRPr="00D21DF4">
        <w:rPr>
          <w:rFonts w:ascii="Arial Narrow" w:hAnsi="Arial Narrow"/>
        </w:rPr>
        <w:t>Clínica de Rehabilitación Integral</w:t>
      </w:r>
      <w:r>
        <w:rPr>
          <w:rFonts w:ascii="Arial Narrow" w:hAnsi="Arial Narrow"/>
        </w:rPr>
        <w:t xml:space="preserve"> la cual tendrá una vigencia </w:t>
      </w:r>
      <w:r w:rsidRPr="008C401A">
        <w:rPr>
          <w:rFonts w:ascii="Arial Narrow" w:hAnsi="Arial Narrow" w:cs="Arial"/>
        </w:rPr>
        <w:t xml:space="preserve">a partir de la fecha en que quede firme el Concurso en todas sus etapas </w:t>
      </w:r>
      <w:r>
        <w:rPr>
          <w:rFonts w:ascii="Arial Narrow" w:hAnsi="Arial Narrow"/>
        </w:rPr>
        <w:t xml:space="preserve">al 31 de Diciembre del 2018 y/o hasta que termine el cargo conferido al profesor, las unidades de aprendizaje marcadas con * </w:t>
      </w:r>
      <w:r w:rsidRPr="008C401A">
        <w:rPr>
          <w:rFonts w:ascii="Arial Narrow" w:hAnsi="Arial Narrow"/>
        </w:rPr>
        <w:t xml:space="preserve">tendrá una vigencia </w:t>
      </w:r>
      <w:r w:rsidRPr="008C401A">
        <w:rPr>
          <w:rFonts w:ascii="Arial Narrow" w:hAnsi="Arial Narrow" w:cs="Arial"/>
        </w:rPr>
        <w:t xml:space="preserve">a partir de la fecha en que quede firme el Concurso en todas sus etapas </w:t>
      </w:r>
      <w:r>
        <w:rPr>
          <w:rFonts w:ascii="Arial Narrow" w:hAnsi="Arial Narrow"/>
        </w:rPr>
        <w:t xml:space="preserve">al 18 de Agosto del 2019 y/o hasta que termine el cargo o la comisión conferida al profesor </w:t>
      </w:r>
      <w:r>
        <w:rPr>
          <w:rFonts w:ascii="Arial Narrow" w:hAnsi="Arial Narrow"/>
          <w:b/>
        </w:rPr>
        <w:t>(Plan Anual 2018/2019</w:t>
      </w:r>
      <w:r w:rsidRPr="008C401A">
        <w:rPr>
          <w:rFonts w:ascii="Arial Narrow" w:hAnsi="Arial Narrow"/>
          <w:b/>
        </w:rPr>
        <w:t>)</w:t>
      </w:r>
      <w:r>
        <w:rPr>
          <w:rFonts w:ascii="Arial Narrow" w:hAnsi="Arial Narrow"/>
        </w:rPr>
        <w:t xml:space="preserve"> </w:t>
      </w:r>
    </w:p>
    <w:p w:rsidR="00E57F0A" w:rsidRDefault="00E57F0A" w:rsidP="00E57F0A">
      <w:pPr>
        <w:pStyle w:val="Prrafodelista"/>
        <w:numPr>
          <w:ilvl w:val="0"/>
          <w:numId w:val="28"/>
        </w:numPr>
        <w:jc w:val="both"/>
        <w:rPr>
          <w:rFonts w:ascii="Arial Narrow" w:hAnsi="Arial Narrow"/>
        </w:rPr>
      </w:pPr>
      <w:r w:rsidRPr="008C401A">
        <w:rPr>
          <w:rFonts w:ascii="Arial Narrow" w:hAnsi="Arial Narrow"/>
        </w:rPr>
        <w:t xml:space="preserve">Las Unidades de Aprendizaje de Carácter </w:t>
      </w:r>
      <w:r>
        <w:rPr>
          <w:rFonts w:ascii="Arial Narrow" w:hAnsi="Arial Narrow"/>
          <w:b/>
        </w:rPr>
        <w:t xml:space="preserve">Semestral Non </w:t>
      </w:r>
      <w:r w:rsidRPr="008C401A">
        <w:rPr>
          <w:rFonts w:ascii="Arial Narrow" w:hAnsi="Arial Narrow"/>
        </w:rPr>
        <w:t xml:space="preserve">tendrá una vigencia </w:t>
      </w:r>
      <w:r w:rsidRPr="008C401A">
        <w:rPr>
          <w:rFonts w:ascii="Arial Narrow" w:hAnsi="Arial Narrow" w:cs="Arial"/>
        </w:rPr>
        <w:t xml:space="preserve">a partir de la fecha en que quede firme el Concurso en todas sus etapas </w:t>
      </w:r>
      <w:r>
        <w:rPr>
          <w:rFonts w:ascii="Arial Narrow" w:hAnsi="Arial Narrow"/>
        </w:rPr>
        <w:t>al 3 de Febrero del 2019</w:t>
      </w:r>
      <w:r w:rsidRPr="008C401A">
        <w:rPr>
          <w:rFonts w:ascii="Arial Narrow" w:hAnsi="Arial Narrow"/>
        </w:rPr>
        <w:t xml:space="preserve"> </w:t>
      </w:r>
      <w:r>
        <w:rPr>
          <w:rFonts w:ascii="Arial Narrow" w:hAnsi="Arial Narrow"/>
          <w:b/>
        </w:rPr>
        <w:t>(Plan Semestral 2018/2019</w:t>
      </w:r>
      <w:r w:rsidRPr="008C401A">
        <w:rPr>
          <w:rFonts w:ascii="Arial Narrow" w:hAnsi="Arial Narrow"/>
          <w:b/>
        </w:rPr>
        <w:t>)</w:t>
      </w:r>
    </w:p>
    <w:p w:rsidR="00E57F0A" w:rsidRPr="008C401A" w:rsidRDefault="00E57F0A" w:rsidP="00E57F0A">
      <w:pPr>
        <w:pStyle w:val="Prrafodelista"/>
        <w:numPr>
          <w:ilvl w:val="0"/>
          <w:numId w:val="28"/>
        </w:numPr>
        <w:jc w:val="both"/>
        <w:rPr>
          <w:rFonts w:ascii="Arial Narrow" w:hAnsi="Arial Narrow"/>
        </w:rPr>
      </w:pPr>
      <w:r w:rsidRPr="008C401A">
        <w:rPr>
          <w:rFonts w:ascii="Arial Narrow" w:hAnsi="Arial Narrow"/>
        </w:rPr>
        <w:t xml:space="preserve">Las Unidades de Aprendizaje de Carácter </w:t>
      </w:r>
      <w:r>
        <w:rPr>
          <w:rFonts w:ascii="Arial Narrow" w:hAnsi="Arial Narrow"/>
          <w:b/>
        </w:rPr>
        <w:t xml:space="preserve">Semestral Par </w:t>
      </w:r>
      <w:r w:rsidRPr="008C401A">
        <w:rPr>
          <w:rFonts w:ascii="Arial Narrow" w:hAnsi="Arial Narrow"/>
        </w:rPr>
        <w:t xml:space="preserve">tendrá una vigencia </w:t>
      </w:r>
      <w:r w:rsidRPr="008C401A">
        <w:rPr>
          <w:rFonts w:ascii="Arial Narrow" w:hAnsi="Arial Narrow" w:cs="Arial"/>
        </w:rPr>
        <w:t>a partir de</w:t>
      </w:r>
      <w:r>
        <w:rPr>
          <w:rFonts w:ascii="Arial Narrow" w:hAnsi="Arial Narrow" w:cs="Arial"/>
        </w:rPr>
        <w:t xml:space="preserve">l 4 de Febrero </w:t>
      </w:r>
      <w:r>
        <w:rPr>
          <w:rFonts w:ascii="Arial Narrow" w:hAnsi="Arial Narrow"/>
        </w:rPr>
        <w:t>al 18 de Agosto del 2019</w:t>
      </w:r>
      <w:r w:rsidRPr="008C401A">
        <w:rPr>
          <w:rFonts w:ascii="Arial Narrow" w:hAnsi="Arial Narrow"/>
        </w:rPr>
        <w:t xml:space="preserve"> </w:t>
      </w:r>
      <w:r>
        <w:rPr>
          <w:rFonts w:ascii="Arial Narrow" w:hAnsi="Arial Narrow"/>
          <w:b/>
        </w:rPr>
        <w:t>(Plan Semestral 2019/2019</w:t>
      </w:r>
      <w:r w:rsidRPr="008C401A">
        <w:rPr>
          <w:rFonts w:ascii="Arial Narrow" w:hAnsi="Arial Narrow"/>
          <w:b/>
        </w:rPr>
        <w:t>)</w:t>
      </w:r>
    </w:p>
    <w:p w:rsidR="00E57F0A" w:rsidRPr="00BF7E74" w:rsidRDefault="00E57F0A" w:rsidP="00E57F0A">
      <w:pPr>
        <w:tabs>
          <w:tab w:val="left" w:pos="975"/>
        </w:tabs>
        <w:ind w:left="720"/>
        <w:jc w:val="both"/>
        <w:rPr>
          <w:rFonts w:ascii="Arial Narrow" w:hAnsi="Arial Narrow"/>
        </w:rPr>
      </w:pPr>
      <w:r>
        <w:rPr>
          <w:rFonts w:ascii="Arial Narrow" w:hAnsi="Arial Narrow"/>
        </w:rPr>
        <w:lastRenderedPageBreak/>
        <w:t xml:space="preserve"> </w:t>
      </w:r>
      <w:r w:rsidRPr="00BF7E74">
        <w:rPr>
          <w:rFonts w:ascii="Arial Narrow" w:hAnsi="Arial Narrow"/>
        </w:rPr>
        <w:t xml:space="preserve">      </w:t>
      </w:r>
    </w:p>
    <w:p w:rsidR="00E57F0A" w:rsidRPr="00135E47" w:rsidRDefault="00E57F0A" w:rsidP="00E57F0A">
      <w:pPr>
        <w:jc w:val="both"/>
        <w:rPr>
          <w:rFonts w:ascii="Arial Narrow" w:hAnsi="Arial Narrow"/>
        </w:rPr>
      </w:pPr>
      <w:r w:rsidRPr="004C7963">
        <w:rPr>
          <w:rFonts w:ascii="Arial Narrow" w:hAnsi="Arial Narrow"/>
        </w:rPr>
        <w:t>Las asignaturas y el horario a cubrir por los aspirantes es el que se detalla a continuación:</w:t>
      </w:r>
    </w:p>
    <w:p w:rsidR="00E57F0A" w:rsidRDefault="00E57F0A" w:rsidP="00E57F0A">
      <w:pPr>
        <w:pStyle w:val="Prrafodelista"/>
        <w:ind w:left="360"/>
        <w:jc w:val="both"/>
        <w:rPr>
          <w:rFonts w:ascii="Arial Narrow" w:hAnsi="Arial Narrow"/>
          <w:b/>
        </w:rPr>
      </w:pPr>
    </w:p>
    <w:p w:rsidR="00E57F0A" w:rsidRPr="001E64DF" w:rsidRDefault="00E57F0A" w:rsidP="00E57F0A">
      <w:pPr>
        <w:jc w:val="center"/>
        <w:rPr>
          <w:rFonts w:ascii="Arial Narrow" w:hAnsi="Arial Narrow"/>
          <w:b/>
        </w:rPr>
      </w:pPr>
      <w:r w:rsidRPr="00643BEF">
        <w:rPr>
          <w:rFonts w:ascii="Arial Narrow" w:hAnsi="Arial Narrow"/>
          <w:b/>
        </w:rPr>
        <w:t>Unidades de Aprendi</w:t>
      </w:r>
      <w:r>
        <w:rPr>
          <w:rFonts w:ascii="Arial Narrow" w:hAnsi="Arial Narrow"/>
          <w:b/>
        </w:rPr>
        <w:t>zaje Anual 2018/2019</w:t>
      </w:r>
    </w:p>
    <w:p w:rsidR="00384F4E" w:rsidRDefault="00384F4E" w:rsidP="009D7683">
      <w:pPr>
        <w:pStyle w:val="Prrafodelista"/>
        <w:ind w:left="360"/>
        <w:jc w:val="both"/>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35"/>
        <w:gridCol w:w="537"/>
        <w:gridCol w:w="467"/>
        <w:gridCol w:w="857"/>
        <w:gridCol w:w="885"/>
        <w:gridCol w:w="2491"/>
        <w:gridCol w:w="434"/>
        <w:gridCol w:w="514"/>
        <w:gridCol w:w="752"/>
        <w:gridCol w:w="1164"/>
        <w:gridCol w:w="1562"/>
        <w:gridCol w:w="849"/>
        <w:gridCol w:w="2879"/>
      </w:tblGrid>
      <w:tr w:rsidR="00E73021" w:rsidRPr="00D91454" w:rsidTr="00E73021">
        <w:trPr>
          <w:trHeight w:val="851"/>
          <w:tblHeader/>
        </w:trPr>
        <w:tc>
          <w:tcPr>
            <w:tcW w:w="157" w:type="pct"/>
            <w:shd w:val="clear" w:color="000000" w:fill="BFBFBF"/>
            <w:noWrap/>
            <w:vAlign w:val="center"/>
            <w:hideMark/>
          </w:tcPr>
          <w:p w:rsidR="00E73021" w:rsidRPr="00D91454" w:rsidRDefault="00E73021" w:rsidP="00B7037D">
            <w:pPr>
              <w:jc w:val="center"/>
              <w:rPr>
                <w:rFonts w:ascii="Arial Narrow" w:hAnsi="Arial Narrow" w:cs="Arial"/>
                <w:b/>
                <w:bCs/>
                <w:sz w:val="18"/>
                <w:szCs w:val="18"/>
                <w:lang w:val="es-MX" w:eastAsia="es-MX"/>
              </w:rPr>
            </w:pPr>
            <w:r w:rsidRPr="00D91454">
              <w:rPr>
                <w:rFonts w:ascii="Arial Narrow" w:hAnsi="Arial Narrow" w:cs="Arial"/>
                <w:b/>
                <w:bCs/>
                <w:sz w:val="18"/>
                <w:szCs w:val="18"/>
                <w:lang w:val="es-MX" w:eastAsia="es-MX"/>
              </w:rPr>
              <w:t>Año</w:t>
            </w:r>
          </w:p>
        </w:tc>
        <w:tc>
          <w:tcPr>
            <w:tcW w:w="194" w:type="pct"/>
            <w:shd w:val="clear" w:color="000000" w:fill="BFBFBF"/>
            <w:noWrap/>
            <w:vAlign w:val="center"/>
            <w:hideMark/>
          </w:tcPr>
          <w:p w:rsidR="00E73021" w:rsidRPr="00D91454" w:rsidRDefault="00E73021" w:rsidP="00B7037D">
            <w:pPr>
              <w:jc w:val="center"/>
              <w:rPr>
                <w:rFonts w:ascii="Arial Narrow" w:hAnsi="Arial Narrow" w:cs="Arial"/>
                <w:b/>
                <w:bCs/>
                <w:sz w:val="18"/>
                <w:szCs w:val="18"/>
                <w:lang w:val="es-MX" w:eastAsia="es-MX"/>
              </w:rPr>
            </w:pPr>
            <w:r w:rsidRPr="00D91454">
              <w:rPr>
                <w:rFonts w:ascii="Arial Narrow" w:hAnsi="Arial Narrow" w:cs="Arial"/>
                <w:b/>
                <w:bCs/>
                <w:sz w:val="18"/>
                <w:szCs w:val="18"/>
                <w:lang w:val="es-MX" w:eastAsia="es-MX"/>
              </w:rPr>
              <w:t>Secc.</w:t>
            </w:r>
          </w:p>
        </w:tc>
        <w:tc>
          <w:tcPr>
            <w:tcW w:w="169" w:type="pct"/>
            <w:shd w:val="clear" w:color="000000" w:fill="BFBFBF"/>
            <w:noWrap/>
            <w:vAlign w:val="center"/>
            <w:hideMark/>
          </w:tcPr>
          <w:p w:rsidR="00E73021" w:rsidRPr="00D91454" w:rsidRDefault="00E73021" w:rsidP="00B7037D">
            <w:pPr>
              <w:jc w:val="center"/>
              <w:rPr>
                <w:rFonts w:ascii="Arial Narrow" w:hAnsi="Arial Narrow" w:cs="Arial"/>
                <w:b/>
                <w:bCs/>
                <w:sz w:val="18"/>
                <w:szCs w:val="18"/>
                <w:lang w:val="es-MX" w:eastAsia="es-MX"/>
              </w:rPr>
            </w:pPr>
            <w:proofErr w:type="spellStart"/>
            <w:r w:rsidRPr="00D91454">
              <w:rPr>
                <w:rFonts w:ascii="Arial Narrow" w:hAnsi="Arial Narrow" w:cs="Arial"/>
                <w:b/>
                <w:bCs/>
                <w:sz w:val="18"/>
                <w:szCs w:val="18"/>
                <w:lang w:val="es-MX" w:eastAsia="es-MX"/>
              </w:rPr>
              <w:t>Clin</w:t>
            </w:r>
            <w:proofErr w:type="spellEnd"/>
            <w:r w:rsidRPr="00D91454">
              <w:rPr>
                <w:rFonts w:ascii="Arial Narrow" w:hAnsi="Arial Narrow" w:cs="Arial"/>
                <w:b/>
                <w:bCs/>
                <w:sz w:val="18"/>
                <w:szCs w:val="18"/>
                <w:lang w:val="es-MX" w:eastAsia="es-MX"/>
              </w:rPr>
              <w:t>.</w:t>
            </w:r>
          </w:p>
        </w:tc>
        <w:tc>
          <w:tcPr>
            <w:tcW w:w="310" w:type="pct"/>
            <w:shd w:val="clear" w:color="000000" w:fill="BFBFBF"/>
            <w:noWrap/>
            <w:vAlign w:val="center"/>
            <w:hideMark/>
          </w:tcPr>
          <w:p w:rsidR="00E73021" w:rsidRPr="00D91454" w:rsidRDefault="00E73021" w:rsidP="00B7037D">
            <w:pPr>
              <w:jc w:val="center"/>
              <w:rPr>
                <w:rFonts w:ascii="Arial Narrow" w:hAnsi="Arial Narrow" w:cs="Arial"/>
                <w:b/>
                <w:bCs/>
                <w:sz w:val="18"/>
                <w:szCs w:val="18"/>
                <w:lang w:val="es-MX" w:eastAsia="es-MX"/>
              </w:rPr>
            </w:pPr>
            <w:r w:rsidRPr="00D91454">
              <w:rPr>
                <w:rFonts w:ascii="Arial Narrow" w:hAnsi="Arial Narrow" w:cs="Arial"/>
                <w:b/>
                <w:bCs/>
                <w:sz w:val="18"/>
                <w:szCs w:val="18"/>
                <w:lang w:val="es-MX" w:eastAsia="es-MX"/>
              </w:rPr>
              <w:t>Área</w:t>
            </w:r>
          </w:p>
        </w:tc>
        <w:tc>
          <w:tcPr>
            <w:tcW w:w="320" w:type="pct"/>
            <w:shd w:val="clear" w:color="000000" w:fill="BFBFBF"/>
            <w:noWrap/>
            <w:vAlign w:val="center"/>
            <w:hideMark/>
          </w:tcPr>
          <w:p w:rsidR="00E73021" w:rsidRPr="00D91454" w:rsidRDefault="00E73021" w:rsidP="00B7037D">
            <w:pPr>
              <w:jc w:val="center"/>
              <w:rPr>
                <w:rFonts w:ascii="Arial Narrow" w:hAnsi="Arial Narrow" w:cs="Arial"/>
                <w:b/>
                <w:bCs/>
                <w:sz w:val="18"/>
                <w:szCs w:val="18"/>
                <w:lang w:val="es-MX" w:eastAsia="es-MX"/>
              </w:rPr>
            </w:pPr>
            <w:r w:rsidRPr="00D91454">
              <w:rPr>
                <w:rFonts w:ascii="Arial Narrow" w:hAnsi="Arial Narrow" w:cs="Arial"/>
                <w:b/>
                <w:bCs/>
                <w:sz w:val="18"/>
                <w:szCs w:val="18"/>
                <w:lang w:val="es-MX" w:eastAsia="es-MX"/>
              </w:rPr>
              <w:t xml:space="preserve">Clave </w:t>
            </w:r>
            <w:proofErr w:type="spellStart"/>
            <w:r w:rsidRPr="00D91454">
              <w:rPr>
                <w:rFonts w:ascii="Arial Narrow" w:hAnsi="Arial Narrow" w:cs="Arial"/>
                <w:b/>
                <w:bCs/>
                <w:sz w:val="18"/>
                <w:szCs w:val="18"/>
                <w:lang w:val="es-MX" w:eastAsia="es-MX"/>
              </w:rPr>
              <w:t>Mat.</w:t>
            </w:r>
            <w:proofErr w:type="spellEnd"/>
          </w:p>
        </w:tc>
        <w:tc>
          <w:tcPr>
            <w:tcW w:w="901" w:type="pct"/>
            <w:shd w:val="clear" w:color="000000" w:fill="BFBFBF"/>
            <w:vAlign w:val="center"/>
            <w:hideMark/>
          </w:tcPr>
          <w:p w:rsidR="00E73021" w:rsidRPr="00D91454" w:rsidRDefault="00E73021" w:rsidP="00B7037D">
            <w:pPr>
              <w:jc w:val="center"/>
              <w:rPr>
                <w:rFonts w:ascii="Arial Narrow" w:hAnsi="Arial Narrow" w:cs="Arial"/>
                <w:b/>
                <w:bCs/>
                <w:sz w:val="18"/>
                <w:szCs w:val="18"/>
                <w:lang w:val="es-MX" w:eastAsia="es-MX"/>
              </w:rPr>
            </w:pPr>
            <w:r w:rsidRPr="00D91454">
              <w:rPr>
                <w:rFonts w:ascii="Arial Narrow" w:hAnsi="Arial Narrow" w:cs="Arial"/>
                <w:b/>
                <w:bCs/>
                <w:sz w:val="18"/>
                <w:szCs w:val="18"/>
                <w:lang w:val="es-MX" w:eastAsia="es-MX"/>
              </w:rPr>
              <w:t xml:space="preserve">Unidad de Aprendizaje </w:t>
            </w:r>
          </w:p>
        </w:tc>
        <w:tc>
          <w:tcPr>
            <w:tcW w:w="157" w:type="pct"/>
            <w:shd w:val="clear" w:color="000000" w:fill="BFBFBF"/>
            <w:noWrap/>
            <w:vAlign w:val="center"/>
            <w:hideMark/>
          </w:tcPr>
          <w:p w:rsidR="00E73021" w:rsidRPr="00D91454" w:rsidRDefault="00E73021" w:rsidP="00B7037D">
            <w:pPr>
              <w:jc w:val="center"/>
              <w:rPr>
                <w:rFonts w:ascii="Arial Narrow" w:hAnsi="Arial Narrow" w:cs="Arial"/>
                <w:b/>
                <w:bCs/>
                <w:sz w:val="18"/>
                <w:szCs w:val="18"/>
                <w:lang w:val="es-MX" w:eastAsia="es-MX"/>
              </w:rPr>
            </w:pPr>
            <w:r w:rsidRPr="00D91454">
              <w:rPr>
                <w:rFonts w:ascii="Arial Narrow" w:hAnsi="Arial Narrow" w:cs="Arial"/>
                <w:b/>
                <w:bCs/>
                <w:sz w:val="18"/>
                <w:szCs w:val="18"/>
                <w:lang w:val="es-MX" w:eastAsia="es-MX"/>
              </w:rPr>
              <w:t>Hrs.</w:t>
            </w:r>
          </w:p>
        </w:tc>
        <w:tc>
          <w:tcPr>
            <w:tcW w:w="186" w:type="pct"/>
            <w:shd w:val="clear" w:color="000000" w:fill="BFBFBF"/>
            <w:noWrap/>
            <w:vAlign w:val="center"/>
            <w:hideMark/>
          </w:tcPr>
          <w:p w:rsidR="00E73021" w:rsidRPr="00D91454" w:rsidRDefault="00E73021" w:rsidP="00B7037D">
            <w:pPr>
              <w:jc w:val="center"/>
              <w:rPr>
                <w:rFonts w:ascii="Arial Narrow" w:hAnsi="Arial Narrow" w:cs="Arial"/>
                <w:b/>
                <w:bCs/>
                <w:sz w:val="18"/>
                <w:szCs w:val="18"/>
                <w:lang w:val="es-MX" w:eastAsia="es-MX"/>
              </w:rPr>
            </w:pPr>
            <w:proofErr w:type="spellStart"/>
            <w:r w:rsidRPr="00D91454">
              <w:rPr>
                <w:rFonts w:ascii="Arial Narrow" w:hAnsi="Arial Narrow" w:cs="Arial"/>
                <w:b/>
                <w:bCs/>
                <w:sz w:val="18"/>
                <w:szCs w:val="18"/>
                <w:lang w:val="es-MX" w:eastAsia="es-MX"/>
              </w:rPr>
              <w:t>Cat</w:t>
            </w:r>
            <w:proofErr w:type="spellEnd"/>
            <w:r w:rsidRPr="00D91454">
              <w:rPr>
                <w:rFonts w:ascii="Arial Narrow" w:hAnsi="Arial Narrow" w:cs="Arial"/>
                <w:b/>
                <w:bCs/>
                <w:sz w:val="18"/>
                <w:szCs w:val="18"/>
                <w:lang w:val="es-MX" w:eastAsia="es-MX"/>
              </w:rPr>
              <w:t>.</w:t>
            </w:r>
          </w:p>
        </w:tc>
        <w:tc>
          <w:tcPr>
            <w:tcW w:w="272" w:type="pct"/>
            <w:shd w:val="clear" w:color="000000" w:fill="BFBFBF"/>
            <w:noWrap/>
            <w:vAlign w:val="center"/>
            <w:hideMark/>
          </w:tcPr>
          <w:p w:rsidR="00E73021" w:rsidRPr="00D91454" w:rsidRDefault="00E73021" w:rsidP="00B7037D">
            <w:pPr>
              <w:jc w:val="center"/>
              <w:rPr>
                <w:rFonts w:ascii="Arial Narrow" w:hAnsi="Arial Narrow" w:cs="Arial"/>
                <w:b/>
                <w:bCs/>
                <w:sz w:val="18"/>
                <w:szCs w:val="18"/>
                <w:lang w:val="es-MX" w:eastAsia="es-MX"/>
              </w:rPr>
            </w:pPr>
            <w:r w:rsidRPr="00D91454">
              <w:rPr>
                <w:rFonts w:ascii="Arial Narrow" w:hAnsi="Arial Narrow" w:cs="Arial"/>
                <w:b/>
                <w:bCs/>
                <w:sz w:val="18"/>
                <w:szCs w:val="18"/>
                <w:lang w:val="es-MX" w:eastAsia="es-MX"/>
              </w:rPr>
              <w:t>Carácter</w:t>
            </w:r>
          </w:p>
        </w:tc>
        <w:tc>
          <w:tcPr>
            <w:tcW w:w="421" w:type="pct"/>
            <w:shd w:val="clear" w:color="000000" w:fill="BFBFBF"/>
            <w:noWrap/>
            <w:vAlign w:val="center"/>
            <w:hideMark/>
          </w:tcPr>
          <w:p w:rsidR="00E73021" w:rsidRPr="00D91454" w:rsidRDefault="00E73021" w:rsidP="00B7037D">
            <w:pPr>
              <w:jc w:val="center"/>
              <w:rPr>
                <w:rFonts w:ascii="Arial Narrow" w:hAnsi="Arial Narrow" w:cs="Arial"/>
                <w:b/>
                <w:bCs/>
                <w:sz w:val="18"/>
                <w:szCs w:val="18"/>
                <w:lang w:val="es-MX" w:eastAsia="es-MX"/>
              </w:rPr>
            </w:pPr>
            <w:r w:rsidRPr="00D91454">
              <w:rPr>
                <w:rFonts w:ascii="Arial Narrow" w:hAnsi="Arial Narrow" w:cs="Arial"/>
                <w:b/>
                <w:bCs/>
                <w:sz w:val="18"/>
                <w:szCs w:val="18"/>
                <w:lang w:val="es-MX" w:eastAsia="es-MX"/>
              </w:rPr>
              <w:t>Horario</w:t>
            </w:r>
          </w:p>
        </w:tc>
        <w:tc>
          <w:tcPr>
            <w:tcW w:w="565" w:type="pct"/>
            <w:shd w:val="clear" w:color="000000" w:fill="BFBFBF"/>
            <w:noWrap/>
            <w:vAlign w:val="center"/>
            <w:hideMark/>
          </w:tcPr>
          <w:p w:rsidR="00E73021" w:rsidRPr="00D91454" w:rsidRDefault="00E73021" w:rsidP="00B7037D">
            <w:pPr>
              <w:jc w:val="center"/>
              <w:rPr>
                <w:rFonts w:ascii="Arial Narrow" w:hAnsi="Arial Narrow" w:cs="Arial"/>
                <w:b/>
                <w:bCs/>
                <w:sz w:val="18"/>
                <w:szCs w:val="18"/>
                <w:lang w:val="es-MX" w:eastAsia="es-MX"/>
              </w:rPr>
            </w:pPr>
            <w:r w:rsidRPr="00D91454">
              <w:rPr>
                <w:rFonts w:ascii="Arial Narrow" w:hAnsi="Arial Narrow" w:cs="Arial"/>
                <w:b/>
                <w:bCs/>
                <w:sz w:val="18"/>
                <w:szCs w:val="18"/>
                <w:lang w:val="es-MX" w:eastAsia="es-MX"/>
              </w:rPr>
              <w:t>Días</w:t>
            </w:r>
          </w:p>
        </w:tc>
        <w:tc>
          <w:tcPr>
            <w:tcW w:w="307" w:type="pct"/>
            <w:shd w:val="clear" w:color="000000" w:fill="BFBFBF"/>
            <w:noWrap/>
            <w:vAlign w:val="center"/>
            <w:hideMark/>
          </w:tcPr>
          <w:p w:rsidR="00E73021" w:rsidRPr="00D91454" w:rsidRDefault="00E73021" w:rsidP="00B7037D">
            <w:pPr>
              <w:jc w:val="center"/>
              <w:rPr>
                <w:rFonts w:ascii="Arial Narrow" w:hAnsi="Arial Narrow" w:cs="Arial"/>
                <w:b/>
                <w:bCs/>
                <w:sz w:val="18"/>
                <w:szCs w:val="18"/>
                <w:lang w:val="es-MX" w:eastAsia="es-MX"/>
              </w:rPr>
            </w:pPr>
            <w:r w:rsidRPr="00D91454">
              <w:rPr>
                <w:rFonts w:ascii="Arial Narrow" w:hAnsi="Arial Narrow" w:cs="Arial"/>
                <w:b/>
                <w:bCs/>
                <w:sz w:val="18"/>
                <w:szCs w:val="18"/>
                <w:lang w:val="es-MX" w:eastAsia="es-MX"/>
              </w:rPr>
              <w:t>Aula</w:t>
            </w:r>
          </w:p>
        </w:tc>
        <w:tc>
          <w:tcPr>
            <w:tcW w:w="1041" w:type="pct"/>
            <w:shd w:val="clear" w:color="000000" w:fill="BFBFBF"/>
            <w:noWrap/>
            <w:vAlign w:val="center"/>
            <w:hideMark/>
          </w:tcPr>
          <w:p w:rsidR="00E73021" w:rsidRPr="00D91454" w:rsidRDefault="00E73021" w:rsidP="00B7037D">
            <w:pPr>
              <w:jc w:val="center"/>
              <w:rPr>
                <w:rFonts w:ascii="Arial Narrow" w:hAnsi="Arial Narrow" w:cs="Arial"/>
                <w:b/>
                <w:bCs/>
                <w:sz w:val="18"/>
                <w:szCs w:val="18"/>
                <w:lang w:val="es-MX" w:eastAsia="es-MX"/>
              </w:rPr>
            </w:pPr>
            <w:r w:rsidRPr="00D91454">
              <w:rPr>
                <w:rFonts w:ascii="Arial Narrow" w:hAnsi="Arial Narrow" w:cs="Arial"/>
                <w:b/>
                <w:bCs/>
                <w:sz w:val="18"/>
                <w:szCs w:val="18"/>
                <w:lang w:val="es-MX" w:eastAsia="es-MX"/>
              </w:rPr>
              <w:t>Motivo de la Vacante</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CMB-103</w:t>
            </w:r>
          </w:p>
        </w:tc>
        <w:tc>
          <w:tcPr>
            <w:tcW w:w="320"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0005</w:t>
            </w:r>
          </w:p>
        </w:tc>
        <w:tc>
          <w:tcPr>
            <w:tcW w:w="90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xml:space="preserve">Fisiología </w:t>
            </w:r>
          </w:p>
        </w:tc>
        <w:tc>
          <w:tcPr>
            <w:tcW w:w="157"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4</w:t>
            </w:r>
          </w:p>
        </w:tc>
        <w:tc>
          <w:tcPr>
            <w:tcW w:w="186"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19:00 a 20:00</w:t>
            </w:r>
          </w:p>
        </w:tc>
        <w:tc>
          <w:tcPr>
            <w:tcW w:w="565"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Lunes, Martes</w:t>
            </w:r>
            <w:r w:rsidRPr="00D91454">
              <w:rPr>
                <w:rFonts w:ascii="Arial Narrow" w:hAnsi="Arial Narrow" w:cs="Arial"/>
                <w:sz w:val="20"/>
                <w:szCs w:val="20"/>
                <w:lang w:val="es-MX" w:eastAsia="es-MX"/>
              </w:rPr>
              <w:br/>
              <w:t>Jueves, Viernes</w:t>
            </w:r>
          </w:p>
        </w:tc>
        <w:tc>
          <w:tcPr>
            <w:tcW w:w="30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B 7</w:t>
            </w:r>
          </w:p>
        </w:tc>
        <w:tc>
          <w:tcPr>
            <w:tcW w:w="104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Jubilación Juárez Aguirre Francisco Javier</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17</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CMB-102</w:t>
            </w:r>
          </w:p>
        </w:tc>
        <w:tc>
          <w:tcPr>
            <w:tcW w:w="320"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0007</w:t>
            </w:r>
          </w:p>
        </w:tc>
        <w:tc>
          <w:tcPr>
            <w:tcW w:w="90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xml:space="preserve">Histología y Embriología </w:t>
            </w:r>
          </w:p>
        </w:tc>
        <w:tc>
          <w:tcPr>
            <w:tcW w:w="157"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5</w:t>
            </w:r>
          </w:p>
        </w:tc>
        <w:tc>
          <w:tcPr>
            <w:tcW w:w="186"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15:00 a 16:00</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 - V</w:t>
            </w:r>
          </w:p>
        </w:tc>
        <w:tc>
          <w:tcPr>
            <w:tcW w:w="307"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Anexo 12</w:t>
            </w:r>
          </w:p>
        </w:tc>
        <w:tc>
          <w:tcPr>
            <w:tcW w:w="104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xml:space="preserve">Renuncia por Permuta Toscano Galeana </w:t>
            </w:r>
            <w:proofErr w:type="spellStart"/>
            <w:r w:rsidRPr="00D91454">
              <w:rPr>
                <w:rFonts w:ascii="Arial Narrow" w:hAnsi="Arial Narrow" w:cs="Arial"/>
                <w:sz w:val="20"/>
                <w:szCs w:val="20"/>
                <w:lang w:val="es-MX" w:eastAsia="es-MX"/>
              </w:rPr>
              <w:t>Cedelina</w:t>
            </w:r>
            <w:proofErr w:type="spellEnd"/>
          </w:p>
        </w:tc>
      </w:tr>
      <w:tr w:rsidR="00E73021" w:rsidRPr="00D91454" w:rsidTr="00E73021">
        <w:trPr>
          <w:trHeight w:val="851"/>
        </w:trPr>
        <w:tc>
          <w:tcPr>
            <w:tcW w:w="157" w:type="pct"/>
            <w:shd w:val="clear" w:color="000000" w:fill="FFFFFF"/>
            <w:noWrap/>
            <w:vAlign w:val="center"/>
            <w:hideMark/>
          </w:tcPr>
          <w:p w:rsidR="00E73021" w:rsidRDefault="00E73021" w:rsidP="00B7037D">
            <w:pPr>
              <w:jc w:val="center"/>
              <w:outlineLvl w:val="0"/>
              <w:rPr>
                <w:rFonts w:ascii="Arial Narrow" w:hAnsi="Arial Narrow" w:cs="Arial"/>
                <w:sz w:val="20"/>
                <w:szCs w:val="20"/>
                <w:lang w:val="es-MX" w:eastAsia="es-MX"/>
              </w:rPr>
            </w:pPr>
          </w:p>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20</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CMB-102</w:t>
            </w:r>
          </w:p>
        </w:tc>
        <w:tc>
          <w:tcPr>
            <w:tcW w:w="320"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0007</w:t>
            </w:r>
          </w:p>
        </w:tc>
        <w:tc>
          <w:tcPr>
            <w:tcW w:w="90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xml:space="preserve">Histología y Embriología </w:t>
            </w:r>
            <w:r w:rsidR="00043F47">
              <w:rPr>
                <w:rFonts w:ascii="Arial Narrow" w:hAnsi="Arial Narrow" w:cs="Arial"/>
                <w:sz w:val="20"/>
                <w:szCs w:val="20"/>
                <w:lang w:val="es-MX" w:eastAsia="es-MX"/>
              </w:rPr>
              <w:t>*</w:t>
            </w:r>
          </w:p>
        </w:tc>
        <w:tc>
          <w:tcPr>
            <w:tcW w:w="157"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5</w:t>
            </w:r>
          </w:p>
        </w:tc>
        <w:tc>
          <w:tcPr>
            <w:tcW w:w="186"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10:00 a 11:00</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 - V</w:t>
            </w:r>
          </w:p>
        </w:tc>
        <w:tc>
          <w:tcPr>
            <w:tcW w:w="30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Anexo 11</w:t>
            </w:r>
          </w:p>
        </w:tc>
        <w:tc>
          <w:tcPr>
            <w:tcW w:w="104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Licencia con sueldo por estudios de Posgrado Alcalá Mota Velazco Berenice</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3</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ODO-203</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0009</w:t>
            </w:r>
          </w:p>
        </w:tc>
        <w:tc>
          <w:tcPr>
            <w:tcW w:w="90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Anatomía Dental</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4</w:t>
            </w:r>
          </w:p>
        </w:tc>
        <w:tc>
          <w:tcPr>
            <w:tcW w:w="186"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xml:space="preserve">18:00 a 19:00 </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 - J</w:t>
            </w:r>
          </w:p>
        </w:tc>
        <w:tc>
          <w:tcPr>
            <w:tcW w:w="30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B 4</w:t>
            </w:r>
          </w:p>
        </w:tc>
        <w:tc>
          <w:tcPr>
            <w:tcW w:w="104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Renuncia Clausula 137 Fernández Olivo Jorge</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Pr>
                <w:rFonts w:ascii="Arial Narrow" w:hAnsi="Arial Narrow" w:cs="Arial"/>
                <w:sz w:val="20"/>
                <w:szCs w:val="20"/>
                <w:lang w:val="es-MX" w:eastAsia="es-MX"/>
              </w:rPr>
              <w:t>9</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ODO-204</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0010</w:t>
            </w:r>
          </w:p>
        </w:tc>
        <w:tc>
          <w:tcPr>
            <w:tcW w:w="90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Anatomía Quirúrgica de Cabeza y Cuello</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4</w:t>
            </w:r>
          </w:p>
        </w:tc>
        <w:tc>
          <w:tcPr>
            <w:tcW w:w="186"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Default="00E73021" w:rsidP="00B7037D">
            <w:pPr>
              <w:jc w:val="center"/>
              <w:outlineLvl w:val="0"/>
              <w:rPr>
                <w:rFonts w:ascii="Arial Narrow" w:hAnsi="Arial Narrow" w:cs="Arial"/>
                <w:sz w:val="20"/>
                <w:szCs w:val="20"/>
              </w:rPr>
            </w:pPr>
            <w:r>
              <w:rPr>
                <w:rFonts w:ascii="Arial Narrow" w:hAnsi="Arial Narrow" w:cs="Arial"/>
                <w:sz w:val="20"/>
                <w:szCs w:val="20"/>
              </w:rPr>
              <w:t>11:00 a 12:00</w:t>
            </w:r>
          </w:p>
        </w:tc>
        <w:tc>
          <w:tcPr>
            <w:tcW w:w="565" w:type="pct"/>
            <w:shd w:val="clear" w:color="000000" w:fill="FFFFFF"/>
            <w:noWrap/>
            <w:vAlign w:val="center"/>
            <w:hideMark/>
          </w:tcPr>
          <w:p w:rsidR="00E73021" w:rsidRDefault="00E73021" w:rsidP="00B7037D">
            <w:pPr>
              <w:jc w:val="center"/>
              <w:outlineLvl w:val="0"/>
              <w:rPr>
                <w:rFonts w:ascii="Arial Narrow" w:hAnsi="Arial Narrow" w:cs="Arial"/>
                <w:sz w:val="20"/>
                <w:szCs w:val="20"/>
              </w:rPr>
            </w:pPr>
            <w:r>
              <w:rPr>
                <w:rFonts w:ascii="Arial Narrow" w:hAnsi="Arial Narrow" w:cs="Arial"/>
                <w:sz w:val="20"/>
                <w:szCs w:val="20"/>
              </w:rPr>
              <w:t>L - J</w:t>
            </w:r>
          </w:p>
        </w:tc>
        <w:tc>
          <w:tcPr>
            <w:tcW w:w="307" w:type="pct"/>
            <w:shd w:val="clear" w:color="000000" w:fill="FFFFFF"/>
            <w:vAlign w:val="center"/>
            <w:hideMark/>
          </w:tcPr>
          <w:p w:rsidR="00E73021" w:rsidRDefault="00E73021" w:rsidP="00B7037D">
            <w:pPr>
              <w:jc w:val="center"/>
              <w:outlineLvl w:val="0"/>
              <w:rPr>
                <w:rFonts w:ascii="Arial Narrow" w:hAnsi="Arial Narrow" w:cs="Arial"/>
                <w:sz w:val="20"/>
                <w:szCs w:val="20"/>
              </w:rPr>
            </w:pPr>
            <w:r>
              <w:rPr>
                <w:rFonts w:ascii="Arial Narrow" w:hAnsi="Arial Narrow" w:cs="Arial"/>
                <w:sz w:val="20"/>
                <w:szCs w:val="20"/>
              </w:rPr>
              <w:t>B 24</w:t>
            </w:r>
          </w:p>
        </w:tc>
        <w:tc>
          <w:tcPr>
            <w:tcW w:w="104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Licencia sin Sueldo Cardoso Cano Gabriel</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9</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ODO-205</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0012</w:t>
            </w:r>
          </w:p>
        </w:tc>
        <w:tc>
          <w:tcPr>
            <w:tcW w:w="90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xml:space="preserve">Clínica Propedéutica </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5</w:t>
            </w:r>
          </w:p>
        </w:tc>
        <w:tc>
          <w:tcPr>
            <w:tcW w:w="186"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17:00 a 18:00</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 - V</w:t>
            </w:r>
          </w:p>
        </w:tc>
        <w:tc>
          <w:tcPr>
            <w:tcW w:w="30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proofErr w:type="spellStart"/>
            <w:r w:rsidRPr="00D91454">
              <w:rPr>
                <w:rFonts w:ascii="Arial Narrow" w:hAnsi="Arial Narrow" w:cs="Arial"/>
                <w:sz w:val="20"/>
                <w:szCs w:val="20"/>
                <w:lang w:val="es-MX" w:eastAsia="es-MX"/>
              </w:rPr>
              <w:t>FL</w:t>
            </w:r>
            <w:proofErr w:type="spellEnd"/>
            <w:r w:rsidRPr="00D91454">
              <w:rPr>
                <w:rFonts w:ascii="Arial Narrow" w:hAnsi="Arial Narrow" w:cs="Arial"/>
                <w:sz w:val="20"/>
                <w:szCs w:val="20"/>
                <w:lang w:val="es-MX" w:eastAsia="es-MX"/>
              </w:rPr>
              <w:t xml:space="preserve"> 1</w:t>
            </w:r>
          </w:p>
        </w:tc>
        <w:tc>
          <w:tcPr>
            <w:tcW w:w="104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Defunción Rangel Ortiz José Arturo</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10</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ODO-205</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0012</w:t>
            </w:r>
          </w:p>
        </w:tc>
        <w:tc>
          <w:tcPr>
            <w:tcW w:w="90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xml:space="preserve">Clínica Propedéutica </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5</w:t>
            </w:r>
          </w:p>
        </w:tc>
        <w:tc>
          <w:tcPr>
            <w:tcW w:w="186"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07:00 a 08:00</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 - V</w:t>
            </w:r>
          </w:p>
        </w:tc>
        <w:tc>
          <w:tcPr>
            <w:tcW w:w="307"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Anexo 1</w:t>
            </w:r>
          </w:p>
        </w:tc>
        <w:tc>
          <w:tcPr>
            <w:tcW w:w="104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xml:space="preserve">Licencia sin Goce de Sueldo Paredes </w:t>
            </w:r>
            <w:proofErr w:type="spellStart"/>
            <w:r w:rsidRPr="00D91454">
              <w:rPr>
                <w:rFonts w:ascii="Arial Narrow" w:hAnsi="Arial Narrow" w:cs="Arial"/>
                <w:sz w:val="20"/>
                <w:szCs w:val="20"/>
                <w:lang w:val="es-MX" w:eastAsia="es-MX"/>
              </w:rPr>
              <w:t>Saralegui</w:t>
            </w:r>
            <w:proofErr w:type="spellEnd"/>
            <w:r w:rsidRPr="00D91454">
              <w:rPr>
                <w:rFonts w:ascii="Arial Narrow" w:hAnsi="Arial Narrow" w:cs="Arial"/>
                <w:sz w:val="20"/>
                <w:szCs w:val="20"/>
                <w:lang w:val="es-MX" w:eastAsia="es-MX"/>
              </w:rPr>
              <w:t xml:space="preserve"> Juan Gabriel</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lastRenderedPageBreak/>
              <w:t>2°</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6</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CMB-202</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0013</w:t>
            </w:r>
          </w:p>
        </w:tc>
        <w:tc>
          <w:tcPr>
            <w:tcW w:w="90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Farmacología</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5</w:t>
            </w:r>
          </w:p>
        </w:tc>
        <w:tc>
          <w:tcPr>
            <w:tcW w:w="186"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07:00 a 08:00</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 - V</w:t>
            </w:r>
          </w:p>
        </w:tc>
        <w:tc>
          <w:tcPr>
            <w:tcW w:w="307"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B 23</w:t>
            </w:r>
          </w:p>
        </w:tc>
        <w:tc>
          <w:tcPr>
            <w:tcW w:w="104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Jubilación Juárez Aguirre Francisco Javier</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3</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FOI-201</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0014</w:t>
            </w:r>
          </w:p>
        </w:tc>
        <w:tc>
          <w:tcPr>
            <w:tcW w:w="90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Ingles Técnico</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3</w:t>
            </w:r>
          </w:p>
        </w:tc>
        <w:tc>
          <w:tcPr>
            <w:tcW w:w="186"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15:00 a 16:00</w:t>
            </w:r>
          </w:p>
        </w:tc>
        <w:tc>
          <w:tcPr>
            <w:tcW w:w="565"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Martes, Miércoles y Jueves</w:t>
            </w:r>
          </w:p>
        </w:tc>
        <w:tc>
          <w:tcPr>
            <w:tcW w:w="307"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B 17</w:t>
            </w:r>
          </w:p>
        </w:tc>
        <w:tc>
          <w:tcPr>
            <w:tcW w:w="104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Renovación Ciclo Escolar 2018/2019</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9</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FOI-201</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0014</w:t>
            </w:r>
          </w:p>
        </w:tc>
        <w:tc>
          <w:tcPr>
            <w:tcW w:w="90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Ingles Técnico</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3</w:t>
            </w:r>
          </w:p>
        </w:tc>
        <w:tc>
          <w:tcPr>
            <w:tcW w:w="186"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08:00 a 09:00</w:t>
            </w:r>
          </w:p>
        </w:tc>
        <w:tc>
          <w:tcPr>
            <w:tcW w:w="565"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Lunes Martes y Miércoles</w:t>
            </w:r>
          </w:p>
        </w:tc>
        <w:tc>
          <w:tcPr>
            <w:tcW w:w="307"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Anexo 2</w:t>
            </w:r>
          </w:p>
        </w:tc>
        <w:tc>
          <w:tcPr>
            <w:tcW w:w="104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Renovación Ciclo Escolar 2018/2019</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4</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CMB-201</w:t>
            </w:r>
          </w:p>
        </w:tc>
        <w:tc>
          <w:tcPr>
            <w:tcW w:w="320"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0015</w:t>
            </w:r>
          </w:p>
        </w:tc>
        <w:tc>
          <w:tcPr>
            <w:tcW w:w="90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Patología General</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4</w:t>
            </w:r>
          </w:p>
        </w:tc>
        <w:tc>
          <w:tcPr>
            <w:tcW w:w="186"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13:00 a 14:00</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 - J</w:t>
            </w:r>
          </w:p>
        </w:tc>
        <w:tc>
          <w:tcPr>
            <w:tcW w:w="307"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proofErr w:type="spellStart"/>
            <w:r w:rsidRPr="00D91454">
              <w:rPr>
                <w:rFonts w:ascii="Arial Narrow" w:hAnsi="Arial Narrow" w:cs="Arial"/>
                <w:sz w:val="20"/>
                <w:szCs w:val="20"/>
                <w:lang w:val="es-MX" w:eastAsia="es-MX"/>
              </w:rPr>
              <w:t>FL</w:t>
            </w:r>
            <w:proofErr w:type="spellEnd"/>
            <w:r w:rsidRPr="00D91454">
              <w:rPr>
                <w:rFonts w:ascii="Arial Narrow" w:hAnsi="Arial Narrow" w:cs="Arial"/>
                <w:sz w:val="20"/>
                <w:szCs w:val="20"/>
                <w:lang w:val="es-MX" w:eastAsia="es-MX"/>
              </w:rPr>
              <w:t xml:space="preserve"> 2</w:t>
            </w:r>
          </w:p>
        </w:tc>
        <w:tc>
          <w:tcPr>
            <w:tcW w:w="104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Licencia Prejubilatoria Silva López Rosa María</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5</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CMB-201</w:t>
            </w:r>
          </w:p>
        </w:tc>
        <w:tc>
          <w:tcPr>
            <w:tcW w:w="320"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0015</w:t>
            </w:r>
          </w:p>
        </w:tc>
        <w:tc>
          <w:tcPr>
            <w:tcW w:w="90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Patología General</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4</w:t>
            </w:r>
          </w:p>
        </w:tc>
        <w:tc>
          <w:tcPr>
            <w:tcW w:w="186"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xml:space="preserve">16:00 a 17:00 </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 - J</w:t>
            </w:r>
          </w:p>
        </w:tc>
        <w:tc>
          <w:tcPr>
            <w:tcW w:w="30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proofErr w:type="spellStart"/>
            <w:r w:rsidRPr="00D91454">
              <w:rPr>
                <w:rFonts w:ascii="Arial Narrow" w:hAnsi="Arial Narrow" w:cs="Arial"/>
                <w:sz w:val="20"/>
                <w:szCs w:val="20"/>
                <w:lang w:val="es-MX" w:eastAsia="es-MX"/>
              </w:rPr>
              <w:t>FL</w:t>
            </w:r>
            <w:proofErr w:type="spellEnd"/>
            <w:r w:rsidRPr="00D91454">
              <w:rPr>
                <w:rFonts w:ascii="Arial Narrow" w:hAnsi="Arial Narrow" w:cs="Arial"/>
                <w:sz w:val="20"/>
                <w:szCs w:val="20"/>
                <w:lang w:val="es-MX" w:eastAsia="es-MX"/>
              </w:rPr>
              <w:t xml:space="preserve"> 2</w:t>
            </w:r>
          </w:p>
        </w:tc>
        <w:tc>
          <w:tcPr>
            <w:tcW w:w="104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Licencia Prejubilatoria Silva López Rosa María</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10</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CMB-201</w:t>
            </w:r>
          </w:p>
        </w:tc>
        <w:tc>
          <w:tcPr>
            <w:tcW w:w="320"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0015</w:t>
            </w:r>
          </w:p>
        </w:tc>
        <w:tc>
          <w:tcPr>
            <w:tcW w:w="90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Patología General</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4</w:t>
            </w:r>
          </w:p>
        </w:tc>
        <w:tc>
          <w:tcPr>
            <w:tcW w:w="186"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15:00 a 16:00</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 - J</w:t>
            </w:r>
          </w:p>
        </w:tc>
        <w:tc>
          <w:tcPr>
            <w:tcW w:w="307"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Anexo 1</w:t>
            </w:r>
          </w:p>
        </w:tc>
        <w:tc>
          <w:tcPr>
            <w:tcW w:w="104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xml:space="preserve">Licencia sin Goce de Sueldo Paredes </w:t>
            </w:r>
            <w:proofErr w:type="spellStart"/>
            <w:r w:rsidRPr="00D91454">
              <w:rPr>
                <w:rFonts w:ascii="Arial Narrow" w:hAnsi="Arial Narrow" w:cs="Arial"/>
                <w:sz w:val="20"/>
                <w:szCs w:val="20"/>
                <w:lang w:val="es-MX" w:eastAsia="es-MX"/>
              </w:rPr>
              <w:t>Saralegui</w:t>
            </w:r>
            <w:proofErr w:type="spellEnd"/>
            <w:r w:rsidRPr="00D91454">
              <w:rPr>
                <w:rFonts w:ascii="Arial Narrow" w:hAnsi="Arial Narrow" w:cs="Arial"/>
                <w:sz w:val="20"/>
                <w:szCs w:val="20"/>
                <w:lang w:val="es-MX" w:eastAsia="es-MX"/>
              </w:rPr>
              <w:t xml:space="preserve"> Juan Gabriel</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CMB-203</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0016</w:t>
            </w:r>
          </w:p>
        </w:tc>
        <w:tc>
          <w:tcPr>
            <w:tcW w:w="90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Psicología</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3</w:t>
            </w:r>
          </w:p>
        </w:tc>
        <w:tc>
          <w:tcPr>
            <w:tcW w:w="186"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12:00 a 13:00</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M J S</w:t>
            </w:r>
          </w:p>
        </w:tc>
        <w:tc>
          <w:tcPr>
            <w:tcW w:w="307"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B 21</w:t>
            </w:r>
          </w:p>
        </w:tc>
        <w:tc>
          <w:tcPr>
            <w:tcW w:w="104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Renovación Ciclo Escolar 2018/2019</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3</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CMB-203</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0016</w:t>
            </w:r>
          </w:p>
        </w:tc>
        <w:tc>
          <w:tcPr>
            <w:tcW w:w="90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Psicología</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3</w:t>
            </w:r>
          </w:p>
        </w:tc>
        <w:tc>
          <w:tcPr>
            <w:tcW w:w="186"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14:00 a 15:00</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 M V</w:t>
            </w:r>
          </w:p>
        </w:tc>
        <w:tc>
          <w:tcPr>
            <w:tcW w:w="30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B 20</w:t>
            </w:r>
          </w:p>
        </w:tc>
        <w:tc>
          <w:tcPr>
            <w:tcW w:w="104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Renovación Ciclo Escolar 2018/2019</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lastRenderedPageBreak/>
              <w:t>2°</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4</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CMB-203</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0016</w:t>
            </w:r>
          </w:p>
        </w:tc>
        <w:tc>
          <w:tcPr>
            <w:tcW w:w="90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Psicología</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3</w:t>
            </w:r>
          </w:p>
        </w:tc>
        <w:tc>
          <w:tcPr>
            <w:tcW w:w="186"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18:00 a 19:00</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 M V</w:t>
            </w:r>
          </w:p>
        </w:tc>
        <w:tc>
          <w:tcPr>
            <w:tcW w:w="30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B 16</w:t>
            </w:r>
          </w:p>
        </w:tc>
        <w:tc>
          <w:tcPr>
            <w:tcW w:w="104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Renovación Ciclo Escolar 2018/2019</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6</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CMB-203</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0016</w:t>
            </w:r>
          </w:p>
        </w:tc>
        <w:tc>
          <w:tcPr>
            <w:tcW w:w="90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Psicología</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3</w:t>
            </w:r>
          </w:p>
        </w:tc>
        <w:tc>
          <w:tcPr>
            <w:tcW w:w="186"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15:00 a 16:00</w:t>
            </w:r>
          </w:p>
        </w:tc>
        <w:tc>
          <w:tcPr>
            <w:tcW w:w="565"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Lunes Martes y Jueves</w:t>
            </w:r>
          </w:p>
        </w:tc>
        <w:tc>
          <w:tcPr>
            <w:tcW w:w="30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B 22</w:t>
            </w:r>
          </w:p>
        </w:tc>
        <w:tc>
          <w:tcPr>
            <w:tcW w:w="104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Renovación Ciclo Escolar 2018/2019</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7</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CMB-203</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0016</w:t>
            </w:r>
          </w:p>
        </w:tc>
        <w:tc>
          <w:tcPr>
            <w:tcW w:w="90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Psicología</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3</w:t>
            </w:r>
          </w:p>
        </w:tc>
        <w:tc>
          <w:tcPr>
            <w:tcW w:w="186"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17:00 a 18:00</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 M V</w:t>
            </w:r>
          </w:p>
        </w:tc>
        <w:tc>
          <w:tcPr>
            <w:tcW w:w="30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B 13</w:t>
            </w:r>
          </w:p>
        </w:tc>
        <w:tc>
          <w:tcPr>
            <w:tcW w:w="104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Renovación Ciclo Escolar 2018/2019</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10</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CMB-203</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0016</w:t>
            </w:r>
          </w:p>
        </w:tc>
        <w:tc>
          <w:tcPr>
            <w:tcW w:w="90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Psicología</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3</w:t>
            </w:r>
          </w:p>
        </w:tc>
        <w:tc>
          <w:tcPr>
            <w:tcW w:w="186"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13:00 a 14:00</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 M V</w:t>
            </w:r>
          </w:p>
        </w:tc>
        <w:tc>
          <w:tcPr>
            <w:tcW w:w="307"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Anexo 1</w:t>
            </w:r>
          </w:p>
        </w:tc>
        <w:tc>
          <w:tcPr>
            <w:tcW w:w="104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Renovación Ciclo Escolar 2018/2019</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12</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CMB-203</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0016</w:t>
            </w:r>
          </w:p>
        </w:tc>
        <w:tc>
          <w:tcPr>
            <w:tcW w:w="90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Psicología</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3</w:t>
            </w:r>
          </w:p>
        </w:tc>
        <w:tc>
          <w:tcPr>
            <w:tcW w:w="186"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11:00 a 12:00</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 M V</w:t>
            </w:r>
          </w:p>
        </w:tc>
        <w:tc>
          <w:tcPr>
            <w:tcW w:w="307"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Anexo 7</w:t>
            </w:r>
          </w:p>
        </w:tc>
        <w:tc>
          <w:tcPr>
            <w:tcW w:w="104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Renovación Ciclo Escolar 2018/2019</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CMB-203</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0016</w:t>
            </w:r>
          </w:p>
        </w:tc>
        <w:tc>
          <w:tcPr>
            <w:tcW w:w="90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Psicología</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3</w:t>
            </w:r>
          </w:p>
        </w:tc>
        <w:tc>
          <w:tcPr>
            <w:tcW w:w="186"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14:00 a 15:00</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 M V</w:t>
            </w:r>
          </w:p>
        </w:tc>
        <w:tc>
          <w:tcPr>
            <w:tcW w:w="307"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Anexo 5</w:t>
            </w:r>
          </w:p>
        </w:tc>
        <w:tc>
          <w:tcPr>
            <w:tcW w:w="104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Renovación Ciclo Escolar 2018/2019</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15</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CMB-203</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0016</w:t>
            </w:r>
          </w:p>
        </w:tc>
        <w:tc>
          <w:tcPr>
            <w:tcW w:w="90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Psicología</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3</w:t>
            </w:r>
          </w:p>
        </w:tc>
        <w:tc>
          <w:tcPr>
            <w:tcW w:w="186"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08:00 a 09:00</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M J S</w:t>
            </w:r>
          </w:p>
        </w:tc>
        <w:tc>
          <w:tcPr>
            <w:tcW w:w="307"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Anexo 9</w:t>
            </w:r>
          </w:p>
        </w:tc>
        <w:tc>
          <w:tcPr>
            <w:tcW w:w="104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Renovación Ciclo Escolar 2018/2019</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3°</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4</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ODO-305</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0024</w:t>
            </w:r>
          </w:p>
        </w:tc>
        <w:tc>
          <w:tcPr>
            <w:tcW w:w="90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Técnicas Quirúrgicas</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3</w:t>
            </w:r>
          </w:p>
        </w:tc>
        <w:tc>
          <w:tcPr>
            <w:tcW w:w="186"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18:00 a 19:00</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 M V</w:t>
            </w:r>
          </w:p>
        </w:tc>
        <w:tc>
          <w:tcPr>
            <w:tcW w:w="30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B 19</w:t>
            </w:r>
          </w:p>
        </w:tc>
        <w:tc>
          <w:tcPr>
            <w:tcW w:w="104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Cambio de Plan de Trabajo Villeda Lemus Julio</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lastRenderedPageBreak/>
              <w:t>3°</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CMB-301</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0025</w:t>
            </w:r>
          </w:p>
        </w:tc>
        <w:tc>
          <w:tcPr>
            <w:tcW w:w="90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Terapéutica Medica</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4</w:t>
            </w:r>
          </w:p>
        </w:tc>
        <w:tc>
          <w:tcPr>
            <w:tcW w:w="186"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07:00 a 08:00</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 - J</w:t>
            </w:r>
          </w:p>
        </w:tc>
        <w:tc>
          <w:tcPr>
            <w:tcW w:w="307"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B 17</w:t>
            </w:r>
          </w:p>
        </w:tc>
        <w:tc>
          <w:tcPr>
            <w:tcW w:w="104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Jubilación Macedo Martínez Felipe De Jesús</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3°</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3</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CMB-301</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0025</w:t>
            </w:r>
          </w:p>
        </w:tc>
        <w:tc>
          <w:tcPr>
            <w:tcW w:w="90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Terapéutica Medica</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4</w:t>
            </w:r>
          </w:p>
        </w:tc>
        <w:tc>
          <w:tcPr>
            <w:tcW w:w="186"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16:00 a 17:00</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 - J</w:t>
            </w:r>
          </w:p>
        </w:tc>
        <w:tc>
          <w:tcPr>
            <w:tcW w:w="30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B 21</w:t>
            </w:r>
          </w:p>
        </w:tc>
        <w:tc>
          <w:tcPr>
            <w:tcW w:w="104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Baja Por Defunción Velasco López Arturo</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4°</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15</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30</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ODO-406</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0027</w:t>
            </w:r>
          </w:p>
        </w:tc>
        <w:tc>
          <w:tcPr>
            <w:tcW w:w="90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Clinica de Exodoncia</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8</w:t>
            </w:r>
          </w:p>
        </w:tc>
        <w:tc>
          <w:tcPr>
            <w:tcW w:w="186"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07:00 a 12:00              15:00 a 18:00</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Sábado</w:t>
            </w:r>
          </w:p>
        </w:tc>
        <w:tc>
          <w:tcPr>
            <w:tcW w:w="30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B 8</w:t>
            </w:r>
          </w:p>
        </w:tc>
        <w:tc>
          <w:tcPr>
            <w:tcW w:w="104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Licencia sin Goce de Sueldo Bárcenas Ceja Carlos Alan</w:t>
            </w:r>
          </w:p>
        </w:tc>
      </w:tr>
      <w:tr w:rsidR="00E73021" w:rsidRPr="00D91454" w:rsidTr="00E73021">
        <w:trPr>
          <w:trHeight w:val="851"/>
        </w:trPr>
        <w:tc>
          <w:tcPr>
            <w:tcW w:w="157" w:type="pct"/>
            <w:shd w:val="clear" w:color="000000" w:fill="FFFFFF"/>
            <w:noWrap/>
            <w:vAlign w:val="center"/>
            <w:hideMark/>
          </w:tcPr>
          <w:p w:rsidR="00E73021" w:rsidRDefault="00E73021" w:rsidP="00B7037D">
            <w:pPr>
              <w:jc w:val="center"/>
              <w:outlineLvl w:val="0"/>
              <w:rPr>
                <w:rFonts w:ascii="Arial Narrow" w:hAnsi="Arial Narrow" w:cs="Arial"/>
                <w:sz w:val="20"/>
                <w:szCs w:val="20"/>
                <w:lang w:val="es-MX" w:eastAsia="es-MX"/>
              </w:rPr>
            </w:pPr>
          </w:p>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4°</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11</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21</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ODO-403</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0028</w:t>
            </w:r>
          </w:p>
        </w:tc>
        <w:tc>
          <w:tcPr>
            <w:tcW w:w="90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Clínica de Operatoria Dental I</w:t>
            </w:r>
            <w:r w:rsidR="00043F47">
              <w:rPr>
                <w:rFonts w:ascii="Arial Narrow" w:hAnsi="Arial Narrow" w:cs="Arial"/>
                <w:sz w:val="20"/>
                <w:szCs w:val="20"/>
                <w:lang w:val="es-MX" w:eastAsia="es-MX"/>
              </w:rPr>
              <w:t xml:space="preserve"> *</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5</w:t>
            </w:r>
          </w:p>
        </w:tc>
        <w:tc>
          <w:tcPr>
            <w:tcW w:w="186"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19:00 a 20:00</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 - V</w:t>
            </w:r>
          </w:p>
        </w:tc>
        <w:tc>
          <w:tcPr>
            <w:tcW w:w="30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B 14</w:t>
            </w:r>
          </w:p>
        </w:tc>
        <w:tc>
          <w:tcPr>
            <w:tcW w:w="104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Lic. sin goce de Sueldo Abraham Peñaloza Patricia En tanto dure su cargo como Directora de la Unidad Profesional del Balsas</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4°</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9</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ODO-408</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0029</w:t>
            </w:r>
          </w:p>
        </w:tc>
        <w:tc>
          <w:tcPr>
            <w:tcW w:w="90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Metodología de la Investigación</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86"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11:00 a 13:00</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Viernes</w:t>
            </w:r>
          </w:p>
        </w:tc>
        <w:tc>
          <w:tcPr>
            <w:tcW w:w="30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H 1</w:t>
            </w:r>
          </w:p>
        </w:tc>
        <w:tc>
          <w:tcPr>
            <w:tcW w:w="104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Renovación Ciclo Escolar 2018/2019</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4°</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10</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ODO-408</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0029</w:t>
            </w:r>
          </w:p>
        </w:tc>
        <w:tc>
          <w:tcPr>
            <w:tcW w:w="90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Metodología de la Investigación</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86"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11:00 a 12:00</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Martes y Jueves</w:t>
            </w:r>
          </w:p>
        </w:tc>
        <w:tc>
          <w:tcPr>
            <w:tcW w:w="30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A 2</w:t>
            </w:r>
          </w:p>
        </w:tc>
        <w:tc>
          <w:tcPr>
            <w:tcW w:w="104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Renovación Ciclo Escolar 2018/2019</w:t>
            </w:r>
          </w:p>
        </w:tc>
      </w:tr>
      <w:tr w:rsidR="00E73021" w:rsidRPr="00D91454" w:rsidTr="00E73021">
        <w:trPr>
          <w:trHeight w:val="851"/>
        </w:trPr>
        <w:tc>
          <w:tcPr>
            <w:tcW w:w="157" w:type="pct"/>
            <w:shd w:val="clear" w:color="000000" w:fill="FFFFFF"/>
            <w:noWrap/>
            <w:vAlign w:val="center"/>
            <w:hideMark/>
          </w:tcPr>
          <w:p w:rsidR="00E73021" w:rsidRPr="00D91454" w:rsidRDefault="00E73021" w:rsidP="00AE50B2">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4°</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15</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ODO-408</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0029</w:t>
            </w:r>
          </w:p>
        </w:tc>
        <w:tc>
          <w:tcPr>
            <w:tcW w:w="90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Metodología de la Investigación</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86"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08:00 a 09:00</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Jueves y Viernes</w:t>
            </w:r>
          </w:p>
        </w:tc>
        <w:tc>
          <w:tcPr>
            <w:tcW w:w="307"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B 26</w:t>
            </w:r>
          </w:p>
        </w:tc>
        <w:tc>
          <w:tcPr>
            <w:tcW w:w="104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Renovación Ciclo Escolar 2018/2019</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4°</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ODO-404</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0032</w:t>
            </w:r>
          </w:p>
        </w:tc>
        <w:tc>
          <w:tcPr>
            <w:tcW w:w="90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Prótesis Parcial Fija</w:t>
            </w:r>
            <w:r w:rsidR="00043F47">
              <w:rPr>
                <w:rFonts w:ascii="Arial Narrow" w:hAnsi="Arial Narrow" w:cs="Arial"/>
                <w:sz w:val="20"/>
                <w:szCs w:val="20"/>
                <w:lang w:val="es-MX" w:eastAsia="es-MX"/>
              </w:rPr>
              <w:t xml:space="preserve"> *</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4</w:t>
            </w:r>
          </w:p>
        </w:tc>
        <w:tc>
          <w:tcPr>
            <w:tcW w:w="186"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07:00 a 08:00</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 - J</w:t>
            </w:r>
          </w:p>
        </w:tc>
        <w:tc>
          <w:tcPr>
            <w:tcW w:w="30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DL 2</w:t>
            </w:r>
          </w:p>
        </w:tc>
        <w:tc>
          <w:tcPr>
            <w:tcW w:w="104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xml:space="preserve">Lic. sin goce de Sueldo Abraham Peñaloza Patricia En tanto dure su cargo como Directora de la Unidad Profesional del Balsas </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lastRenderedPageBreak/>
              <w:t>4°</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6</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11</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ODO-404</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0032</w:t>
            </w:r>
          </w:p>
        </w:tc>
        <w:tc>
          <w:tcPr>
            <w:tcW w:w="90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Prótesis Parcial Fija</w:t>
            </w:r>
            <w:r w:rsidR="00043F47">
              <w:rPr>
                <w:rFonts w:ascii="Arial Narrow" w:hAnsi="Arial Narrow" w:cs="Arial"/>
                <w:sz w:val="20"/>
                <w:szCs w:val="20"/>
                <w:lang w:val="es-MX" w:eastAsia="es-MX"/>
              </w:rPr>
              <w:t xml:space="preserve"> *</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4</w:t>
            </w:r>
          </w:p>
        </w:tc>
        <w:tc>
          <w:tcPr>
            <w:tcW w:w="186"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10:00 a 11:00</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 - J</w:t>
            </w:r>
          </w:p>
        </w:tc>
        <w:tc>
          <w:tcPr>
            <w:tcW w:w="30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Anexo 3</w:t>
            </w:r>
          </w:p>
        </w:tc>
        <w:tc>
          <w:tcPr>
            <w:tcW w:w="104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Lic. sin goce de Sueldo Abraham Peñaloza Patricia En tanto dure su cargo como Directora de la Unidad Profesional del Balsas</w:t>
            </w:r>
          </w:p>
        </w:tc>
      </w:tr>
      <w:tr w:rsidR="00E73021" w:rsidRPr="00D91454" w:rsidTr="00E73021">
        <w:trPr>
          <w:trHeight w:val="851"/>
        </w:trPr>
        <w:tc>
          <w:tcPr>
            <w:tcW w:w="157" w:type="pct"/>
            <w:shd w:val="clear" w:color="000000" w:fill="FFFFFF"/>
            <w:noWrap/>
            <w:vAlign w:val="center"/>
            <w:hideMark/>
          </w:tcPr>
          <w:p w:rsidR="00E73021" w:rsidRDefault="00E73021" w:rsidP="00B7037D">
            <w:pPr>
              <w:jc w:val="center"/>
              <w:outlineLvl w:val="0"/>
              <w:rPr>
                <w:rFonts w:ascii="Arial Narrow" w:hAnsi="Arial Narrow" w:cs="Arial"/>
                <w:sz w:val="20"/>
                <w:szCs w:val="20"/>
                <w:lang w:val="es-MX" w:eastAsia="es-MX"/>
              </w:rPr>
            </w:pPr>
          </w:p>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4°</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ODO-405</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0033</w:t>
            </w:r>
          </w:p>
        </w:tc>
        <w:tc>
          <w:tcPr>
            <w:tcW w:w="90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Prótesis Parcial Removible</w:t>
            </w:r>
            <w:r w:rsidR="00043F47">
              <w:rPr>
                <w:rFonts w:ascii="Arial Narrow" w:hAnsi="Arial Narrow" w:cs="Arial"/>
                <w:sz w:val="20"/>
                <w:szCs w:val="20"/>
                <w:lang w:val="es-MX" w:eastAsia="es-MX"/>
              </w:rPr>
              <w:t xml:space="preserve"> *</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3</w:t>
            </w:r>
          </w:p>
        </w:tc>
        <w:tc>
          <w:tcPr>
            <w:tcW w:w="186"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08:00 a 09:00</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 M V</w:t>
            </w:r>
          </w:p>
        </w:tc>
        <w:tc>
          <w:tcPr>
            <w:tcW w:w="30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B 14</w:t>
            </w:r>
          </w:p>
        </w:tc>
        <w:tc>
          <w:tcPr>
            <w:tcW w:w="104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Lic. sin goce de Sueldo Abraham Peñaloza Patricia En tanto dure su cargo como Directora de la Unidad Profesional del Balsas</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5°</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FOI-501</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0034</w:t>
            </w:r>
          </w:p>
        </w:tc>
        <w:tc>
          <w:tcPr>
            <w:tcW w:w="90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Administración Odontológica</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86"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18:00 a 19:00</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Lunes y Miércoles</w:t>
            </w:r>
          </w:p>
        </w:tc>
        <w:tc>
          <w:tcPr>
            <w:tcW w:w="307"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B 24</w:t>
            </w:r>
          </w:p>
        </w:tc>
        <w:tc>
          <w:tcPr>
            <w:tcW w:w="104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Renovación Ciclo Escolar 2018/2019</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5°</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4</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FOI-501</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0034</w:t>
            </w:r>
          </w:p>
        </w:tc>
        <w:tc>
          <w:tcPr>
            <w:tcW w:w="90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Administración Odontológica</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86"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17:00 a 18:00</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Lunes y Martes</w:t>
            </w:r>
          </w:p>
        </w:tc>
        <w:tc>
          <w:tcPr>
            <w:tcW w:w="307"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B 20</w:t>
            </w:r>
          </w:p>
        </w:tc>
        <w:tc>
          <w:tcPr>
            <w:tcW w:w="104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Renovación Ciclo Escolar 2018/2019</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5°</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5</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FOI-501</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0034</w:t>
            </w:r>
          </w:p>
        </w:tc>
        <w:tc>
          <w:tcPr>
            <w:tcW w:w="90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Administración Odontológica</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86"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08:00 a 09:00</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Lunes y Martes</w:t>
            </w:r>
          </w:p>
        </w:tc>
        <w:tc>
          <w:tcPr>
            <w:tcW w:w="307"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Anexo 11</w:t>
            </w:r>
          </w:p>
        </w:tc>
        <w:tc>
          <w:tcPr>
            <w:tcW w:w="104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xml:space="preserve">Jubilación Morales </w:t>
            </w:r>
            <w:proofErr w:type="spellStart"/>
            <w:r w:rsidRPr="00D91454">
              <w:rPr>
                <w:rFonts w:ascii="Arial Narrow" w:hAnsi="Arial Narrow" w:cs="Arial"/>
                <w:sz w:val="20"/>
                <w:szCs w:val="20"/>
                <w:lang w:val="es-MX" w:eastAsia="es-MX"/>
              </w:rPr>
              <w:t>Morales</w:t>
            </w:r>
            <w:proofErr w:type="spellEnd"/>
            <w:r w:rsidRPr="00D91454">
              <w:rPr>
                <w:rFonts w:ascii="Arial Narrow" w:hAnsi="Arial Narrow" w:cs="Arial"/>
                <w:sz w:val="20"/>
                <w:szCs w:val="20"/>
                <w:lang w:val="es-MX" w:eastAsia="es-MX"/>
              </w:rPr>
              <w:t xml:space="preserve"> Ma. del Carmen </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5°</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9</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FOI-501</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0034</w:t>
            </w:r>
          </w:p>
        </w:tc>
        <w:tc>
          <w:tcPr>
            <w:tcW w:w="90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Administración Odontológica</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86"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18:00 a 19:00</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Martes y Jueves</w:t>
            </w:r>
          </w:p>
        </w:tc>
        <w:tc>
          <w:tcPr>
            <w:tcW w:w="307"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B 10</w:t>
            </w:r>
          </w:p>
        </w:tc>
        <w:tc>
          <w:tcPr>
            <w:tcW w:w="104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Renovación Ciclo Escolar 2018/2019</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5°</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11</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FOI-501</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0034</w:t>
            </w:r>
          </w:p>
        </w:tc>
        <w:tc>
          <w:tcPr>
            <w:tcW w:w="90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Administración Odontológica</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86"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15:00 a 16:00</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Lunes y Martes</w:t>
            </w:r>
          </w:p>
        </w:tc>
        <w:tc>
          <w:tcPr>
            <w:tcW w:w="307"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Anexo 2</w:t>
            </w:r>
          </w:p>
        </w:tc>
        <w:tc>
          <w:tcPr>
            <w:tcW w:w="104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Renovación Ciclo Escolar 2018/2019</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5°</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12</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FOI-501</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0034</w:t>
            </w:r>
          </w:p>
        </w:tc>
        <w:tc>
          <w:tcPr>
            <w:tcW w:w="90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Administración Odontológica</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86"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17:00 a 18:00</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Lunes y Martes</w:t>
            </w:r>
          </w:p>
        </w:tc>
        <w:tc>
          <w:tcPr>
            <w:tcW w:w="307"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Anexo 3</w:t>
            </w:r>
          </w:p>
        </w:tc>
        <w:tc>
          <w:tcPr>
            <w:tcW w:w="1041" w:type="pct"/>
            <w:shd w:val="clear" w:color="000000" w:fill="FFFFFF"/>
            <w:noWrap/>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Renovación Ciclo Escolar 2018/2019</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lastRenderedPageBreak/>
              <w:t>5°</w:t>
            </w:r>
          </w:p>
        </w:tc>
        <w:tc>
          <w:tcPr>
            <w:tcW w:w="194"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4</w:t>
            </w:r>
          </w:p>
        </w:tc>
        <w:tc>
          <w:tcPr>
            <w:tcW w:w="169"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ODO-503</w:t>
            </w:r>
          </w:p>
        </w:tc>
        <w:tc>
          <w:tcPr>
            <w:tcW w:w="320"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0037</w:t>
            </w:r>
          </w:p>
        </w:tc>
        <w:tc>
          <w:tcPr>
            <w:tcW w:w="90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Clínica de Rehabilitación Integral</w:t>
            </w:r>
            <w:r w:rsidR="00043F47">
              <w:rPr>
                <w:rFonts w:ascii="Arial Narrow" w:hAnsi="Arial Narrow" w:cs="Arial"/>
                <w:sz w:val="20"/>
                <w:szCs w:val="20"/>
                <w:lang w:val="es-MX" w:eastAsia="es-MX"/>
              </w:rPr>
              <w:t xml:space="preserve"> *</w:t>
            </w:r>
          </w:p>
        </w:tc>
        <w:tc>
          <w:tcPr>
            <w:tcW w:w="157"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4</w:t>
            </w:r>
          </w:p>
        </w:tc>
        <w:tc>
          <w:tcPr>
            <w:tcW w:w="186"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19:00 a 20:00</w:t>
            </w:r>
          </w:p>
        </w:tc>
        <w:tc>
          <w:tcPr>
            <w:tcW w:w="565" w:type="pct"/>
            <w:shd w:val="clear" w:color="000000" w:fill="FFFFFF"/>
            <w:noWrap/>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L - J</w:t>
            </w:r>
          </w:p>
        </w:tc>
        <w:tc>
          <w:tcPr>
            <w:tcW w:w="307" w:type="pct"/>
            <w:shd w:val="clear" w:color="000000" w:fill="FFFFFF"/>
            <w:vAlign w:val="center"/>
            <w:hideMark/>
          </w:tcPr>
          <w:p w:rsidR="00E73021" w:rsidRPr="00D91454" w:rsidRDefault="00E73021" w:rsidP="00B7037D">
            <w:pPr>
              <w:jc w:val="cente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B 15</w:t>
            </w:r>
          </w:p>
        </w:tc>
        <w:tc>
          <w:tcPr>
            <w:tcW w:w="1041" w:type="pct"/>
            <w:shd w:val="clear" w:color="000000" w:fill="FFFFFF"/>
            <w:vAlign w:val="center"/>
            <w:hideMark/>
          </w:tcPr>
          <w:p w:rsidR="00E73021" w:rsidRPr="00D91454" w:rsidRDefault="00E73021" w:rsidP="00B7037D">
            <w:pPr>
              <w:outlineLvl w:val="0"/>
              <w:rPr>
                <w:rFonts w:ascii="Arial Narrow" w:hAnsi="Arial Narrow" w:cs="Arial"/>
                <w:sz w:val="20"/>
                <w:szCs w:val="20"/>
                <w:lang w:val="es-MX" w:eastAsia="es-MX"/>
              </w:rPr>
            </w:pPr>
            <w:r w:rsidRPr="00D91454">
              <w:rPr>
                <w:rFonts w:ascii="Arial Narrow" w:hAnsi="Arial Narrow" w:cs="Arial"/>
                <w:sz w:val="20"/>
                <w:szCs w:val="20"/>
                <w:lang w:val="es-MX" w:eastAsia="es-MX"/>
              </w:rPr>
              <w:t xml:space="preserve">Licencia con Sueldo </w:t>
            </w:r>
            <w:proofErr w:type="spellStart"/>
            <w:r w:rsidRPr="00D91454">
              <w:rPr>
                <w:rFonts w:ascii="Arial Narrow" w:hAnsi="Arial Narrow" w:cs="Arial"/>
                <w:sz w:val="20"/>
                <w:szCs w:val="20"/>
                <w:lang w:val="es-MX" w:eastAsia="es-MX"/>
              </w:rPr>
              <w:t>Janeth</w:t>
            </w:r>
            <w:proofErr w:type="spellEnd"/>
            <w:r w:rsidRPr="00D91454">
              <w:rPr>
                <w:rFonts w:ascii="Arial Narrow" w:hAnsi="Arial Narrow" w:cs="Arial"/>
                <w:sz w:val="20"/>
                <w:szCs w:val="20"/>
                <w:lang w:val="es-MX" w:eastAsia="es-MX"/>
              </w:rPr>
              <w:t xml:space="preserve"> Morales Cortes en tanto dure su cargo como Secretaria de Recreación, Cultura y Deportes</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5°</w:t>
            </w:r>
          </w:p>
        </w:tc>
        <w:tc>
          <w:tcPr>
            <w:tcW w:w="194"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3</w:t>
            </w:r>
          </w:p>
        </w:tc>
        <w:tc>
          <w:tcPr>
            <w:tcW w:w="169"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ODO-504</w:t>
            </w:r>
          </w:p>
        </w:tc>
        <w:tc>
          <w:tcPr>
            <w:tcW w:w="320"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0038</w:t>
            </w:r>
          </w:p>
        </w:tc>
        <w:tc>
          <w:tcPr>
            <w:tcW w:w="901" w:type="pct"/>
            <w:shd w:val="clear" w:color="000000" w:fill="FFFFFF"/>
            <w:vAlign w:val="center"/>
            <w:hideMark/>
          </w:tcPr>
          <w:p w:rsidR="00E73021" w:rsidRPr="00D91454" w:rsidRDefault="00E73021" w:rsidP="00B7037D">
            <w:pPr>
              <w:rPr>
                <w:rFonts w:ascii="Arial Narrow" w:hAnsi="Arial Narrow" w:cs="Arial"/>
                <w:sz w:val="20"/>
                <w:szCs w:val="20"/>
                <w:lang w:val="es-MX" w:eastAsia="es-MX"/>
              </w:rPr>
            </w:pPr>
            <w:proofErr w:type="spellStart"/>
            <w:r w:rsidRPr="00D91454">
              <w:rPr>
                <w:rFonts w:ascii="Arial Narrow" w:hAnsi="Arial Narrow" w:cs="Arial"/>
                <w:sz w:val="20"/>
                <w:szCs w:val="20"/>
                <w:lang w:val="es-MX" w:eastAsia="es-MX"/>
              </w:rPr>
              <w:t>Odontogeriatria</w:t>
            </w:r>
            <w:proofErr w:type="spellEnd"/>
          </w:p>
        </w:tc>
        <w:tc>
          <w:tcPr>
            <w:tcW w:w="157"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7</w:t>
            </w:r>
          </w:p>
        </w:tc>
        <w:tc>
          <w:tcPr>
            <w:tcW w:w="186"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 xml:space="preserve">07:00 a 08:00                </w:t>
            </w:r>
            <w:proofErr w:type="spellStart"/>
            <w:r w:rsidRPr="00D91454">
              <w:rPr>
                <w:rFonts w:ascii="Arial Narrow" w:hAnsi="Arial Narrow" w:cs="Arial"/>
                <w:sz w:val="20"/>
                <w:szCs w:val="20"/>
                <w:lang w:val="es-MX" w:eastAsia="es-MX"/>
              </w:rPr>
              <w:t>08:00</w:t>
            </w:r>
            <w:proofErr w:type="spellEnd"/>
            <w:r w:rsidRPr="00D91454">
              <w:rPr>
                <w:rFonts w:ascii="Arial Narrow" w:hAnsi="Arial Narrow" w:cs="Arial"/>
                <w:sz w:val="20"/>
                <w:szCs w:val="20"/>
                <w:lang w:val="es-MX" w:eastAsia="es-MX"/>
              </w:rPr>
              <w:t xml:space="preserve"> a 09:00</w:t>
            </w:r>
          </w:p>
        </w:tc>
        <w:tc>
          <w:tcPr>
            <w:tcW w:w="565" w:type="pct"/>
            <w:shd w:val="clear" w:color="000000" w:fill="FFFFFF"/>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L - S                     Viernes</w:t>
            </w:r>
          </w:p>
        </w:tc>
        <w:tc>
          <w:tcPr>
            <w:tcW w:w="307" w:type="pct"/>
            <w:shd w:val="clear" w:color="000000" w:fill="FFFFFF"/>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A 1          AL 1</w:t>
            </w:r>
          </w:p>
        </w:tc>
        <w:tc>
          <w:tcPr>
            <w:tcW w:w="1041" w:type="pct"/>
            <w:shd w:val="clear" w:color="000000" w:fill="FFFFFF"/>
            <w:vAlign w:val="center"/>
            <w:hideMark/>
          </w:tcPr>
          <w:p w:rsidR="00E73021" w:rsidRPr="00D91454" w:rsidRDefault="00E73021" w:rsidP="00B7037D">
            <w:pPr>
              <w:rPr>
                <w:rFonts w:ascii="Arial Narrow" w:hAnsi="Arial Narrow" w:cs="Arial"/>
                <w:sz w:val="20"/>
                <w:szCs w:val="20"/>
                <w:lang w:val="es-MX" w:eastAsia="es-MX"/>
              </w:rPr>
            </w:pPr>
            <w:r w:rsidRPr="00D91454">
              <w:rPr>
                <w:rFonts w:ascii="Arial Narrow" w:hAnsi="Arial Narrow" w:cs="Arial"/>
                <w:sz w:val="20"/>
                <w:szCs w:val="20"/>
                <w:lang w:val="es-MX" w:eastAsia="es-MX"/>
              </w:rPr>
              <w:t>Renuncia Clausula 137 Rodríguez Chávez Benjamín</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5°</w:t>
            </w:r>
          </w:p>
        </w:tc>
        <w:tc>
          <w:tcPr>
            <w:tcW w:w="194"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4</w:t>
            </w:r>
          </w:p>
        </w:tc>
        <w:tc>
          <w:tcPr>
            <w:tcW w:w="169"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ODO-501</w:t>
            </w:r>
          </w:p>
        </w:tc>
        <w:tc>
          <w:tcPr>
            <w:tcW w:w="320"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0039</w:t>
            </w:r>
          </w:p>
        </w:tc>
        <w:tc>
          <w:tcPr>
            <w:tcW w:w="901" w:type="pct"/>
            <w:shd w:val="clear" w:color="000000" w:fill="FFFFFF"/>
            <w:vAlign w:val="center"/>
            <w:hideMark/>
          </w:tcPr>
          <w:p w:rsidR="00E73021" w:rsidRPr="00D91454" w:rsidRDefault="00E73021" w:rsidP="00B7037D">
            <w:pPr>
              <w:rPr>
                <w:rFonts w:ascii="Arial Narrow" w:hAnsi="Arial Narrow" w:cs="Arial"/>
                <w:sz w:val="20"/>
                <w:szCs w:val="20"/>
                <w:lang w:val="es-MX" w:eastAsia="es-MX"/>
              </w:rPr>
            </w:pPr>
            <w:r w:rsidRPr="00D91454">
              <w:rPr>
                <w:rFonts w:ascii="Arial Narrow" w:hAnsi="Arial Narrow" w:cs="Arial"/>
                <w:sz w:val="20"/>
                <w:szCs w:val="20"/>
                <w:lang w:val="es-MX" w:eastAsia="es-MX"/>
              </w:rPr>
              <w:t>Prácticas Profesionales Comunitarias</w:t>
            </w:r>
          </w:p>
        </w:tc>
        <w:tc>
          <w:tcPr>
            <w:tcW w:w="157"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5</w:t>
            </w:r>
          </w:p>
        </w:tc>
        <w:tc>
          <w:tcPr>
            <w:tcW w:w="186"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08:00 a 13:00</w:t>
            </w:r>
          </w:p>
        </w:tc>
        <w:tc>
          <w:tcPr>
            <w:tcW w:w="565"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Sábado</w:t>
            </w:r>
          </w:p>
        </w:tc>
        <w:tc>
          <w:tcPr>
            <w:tcW w:w="307" w:type="pct"/>
            <w:shd w:val="clear" w:color="000000" w:fill="FFFFFF"/>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B 20</w:t>
            </w:r>
          </w:p>
        </w:tc>
        <w:tc>
          <w:tcPr>
            <w:tcW w:w="1041" w:type="pct"/>
            <w:shd w:val="clear" w:color="000000" w:fill="FFFFFF"/>
            <w:noWrap/>
            <w:vAlign w:val="center"/>
            <w:hideMark/>
          </w:tcPr>
          <w:p w:rsidR="00E73021" w:rsidRPr="00D91454" w:rsidRDefault="00E73021" w:rsidP="00B7037D">
            <w:pPr>
              <w:rPr>
                <w:rFonts w:ascii="Arial Narrow" w:hAnsi="Arial Narrow" w:cs="Arial"/>
                <w:sz w:val="20"/>
                <w:szCs w:val="20"/>
                <w:lang w:val="es-MX" w:eastAsia="es-MX"/>
              </w:rPr>
            </w:pPr>
            <w:r w:rsidRPr="00D91454">
              <w:rPr>
                <w:rFonts w:ascii="Arial Narrow" w:hAnsi="Arial Narrow" w:cs="Arial"/>
                <w:sz w:val="20"/>
                <w:szCs w:val="20"/>
                <w:lang w:val="es-MX" w:eastAsia="es-MX"/>
              </w:rPr>
              <w:t>Renovación Ciclo Escolar 2018/2019</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5°</w:t>
            </w:r>
          </w:p>
        </w:tc>
        <w:tc>
          <w:tcPr>
            <w:tcW w:w="194"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6</w:t>
            </w:r>
          </w:p>
        </w:tc>
        <w:tc>
          <w:tcPr>
            <w:tcW w:w="169"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ODO-501</w:t>
            </w:r>
          </w:p>
        </w:tc>
        <w:tc>
          <w:tcPr>
            <w:tcW w:w="320"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0039</w:t>
            </w:r>
          </w:p>
        </w:tc>
        <w:tc>
          <w:tcPr>
            <w:tcW w:w="901" w:type="pct"/>
            <w:shd w:val="clear" w:color="000000" w:fill="FFFFFF"/>
            <w:vAlign w:val="center"/>
            <w:hideMark/>
          </w:tcPr>
          <w:p w:rsidR="00E73021" w:rsidRPr="00D91454" w:rsidRDefault="00E73021" w:rsidP="00B7037D">
            <w:pPr>
              <w:rPr>
                <w:rFonts w:ascii="Arial Narrow" w:hAnsi="Arial Narrow" w:cs="Arial"/>
                <w:sz w:val="20"/>
                <w:szCs w:val="20"/>
                <w:lang w:val="es-MX" w:eastAsia="es-MX"/>
              </w:rPr>
            </w:pPr>
            <w:r w:rsidRPr="00D91454">
              <w:rPr>
                <w:rFonts w:ascii="Arial Narrow" w:hAnsi="Arial Narrow" w:cs="Arial"/>
                <w:sz w:val="20"/>
                <w:szCs w:val="20"/>
                <w:lang w:val="es-MX" w:eastAsia="es-MX"/>
              </w:rPr>
              <w:t>Prácticas Profesionales Comunitarias</w:t>
            </w:r>
          </w:p>
        </w:tc>
        <w:tc>
          <w:tcPr>
            <w:tcW w:w="157"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5</w:t>
            </w:r>
          </w:p>
        </w:tc>
        <w:tc>
          <w:tcPr>
            <w:tcW w:w="186"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08:00 a 13:00</w:t>
            </w:r>
          </w:p>
        </w:tc>
        <w:tc>
          <w:tcPr>
            <w:tcW w:w="565"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Sábado</w:t>
            </w:r>
          </w:p>
        </w:tc>
        <w:tc>
          <w:tcPr>
            <w:tcW w:w="307" w:type="pct"/>
            <w:shd w:val="clear" w:color="000000" w:fill="FFFFFF"/>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B 21</w:t>
            </w:r>
          </w:p>
        </w:tc>
        <w:tc>
          <w:tcPr>
            <w:tcW w:w="1041" w:type="pct"/>
            <w:shd w:val="clear" w:color="000000" w:fill="FFFFFF"/>
            <w:noWrap/>
            <w:vAlign w:val="center"/>
            <w:hideMark/>
          </w:tcPr>
          <w:p w:rsidR="00E73021" w:rsidRPr="00D91454" w:rsidRDefault="00E73021" w:rsidP="00B7037D">
            <w:pPr>
              <w:rPr>
                <w:rFonts w:ascii="Arial Narrow" w:hAnsi="Arial Narrow" w:cs="Arial"/>
                <w:sz w:val="20"/>
                <w:szCs w:val="20"/>
                <w:lang w:val="es-MX" w:eastAsia="es-MX"/>
              </w:rPr>
            </w:pPr>
            <w:r w:rsidRPr="00D91454">
              <w:rPr>
                <w:rFonts w:ascii="Arial Narrow" w:hAnsi="Arial Narrow" w:cs="Arial"/>
                <w:sz w:val="20"/>
                <w:szCs w:val="20"/>
                <w:lang w:val="es-MX" w:eastAsia="es-MX"/>
              </w:rPr>
              <w:t>Renovación Ciclo Escolar 2018/2019</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5°</w:t>
            </w:r>
          </w:p>
        </w:tc>
        <w:tc>
          <w:tcPr>
            <w:tcW w:w="194"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8</w:t>
            </w:r>
          </w:p>
        </w:tc>
        <w:tc>
          <w:tcPr>
            <w:tcW w:w="169"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ODO-501</w:t>
            </w:r>
          </w:p>
        </w:tc>
        <w:tc>
          <w:tcPr>
            <w:tcW w:w="320"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0039</w:t>
            </w:r>
          </w:p>
        </w:tc>
        <w:tc>
          <w:tcPr>
            <w:tcW w:w="901" w:type="pct"/>
            <w:shd w:val="clear" w:color="000000" w:fill="FFFFFF"/>
            <w:vAlign w:val="center"/>
            <w:hideMark/>
          </w:tcPr>
          <w:p w:rsidR="00E73021" w:rsidRPr="00D91454" w:rsidRDefault="00E73021" w:rsidP="00B7037D">
            <w:pPr>
              <w:rPr>
                <w:rFonts w:ascii="Arial Narrow" w:hAnsi="Arial Narrow" w:cs="Arial"/>
                <w:sz w:val="20"/>
                <w:szCs w:val="20"/>
                <w:lang w:val="es-MX" w:eastAsia="es-MX"/>
              </w:rPr>
            </w:pPr>
            <w:r w:rsidRPr="00D91454">
              <w:rPr>
                <w:rFonts w:ascii="Arial Narrow" w:hAnsi="Arial Narrow" w:cs="Arial"/>
                <w:sz w:val="20"/>
                <w:szCs w:val="20"/>
                <w:lang w:val="es-MX" w:eastAsia="es-MX"/>
              </w:rPr>
              <w:t>Prácticas Profesionales Comunitarias</w:t>
            </w:r>
          </w:p>
        </w:tc>
        <w:tc>
          <w:tcPr>
            <w:tcW w:w="157"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5</w:t>
            </w:r>
          </w:p>
        </w:tc>
        <w:tc>
          <w:tcPr>
            <w:tcW w:w="186"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08:00 a 13:00</w:t>
            </w:r>
          </w:p>
        </w:tc>
        <w:tc>
          <w:tcPr>
            <w:tcW w:w="565"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Sábado</w:t>
            </w:r>
          </w:p>
        </w:tc>
        <w:tc>
          <w:tcPr>
            <w:tcW w:w="307" w:type="pct"/>
            <w:shd w:val="clear" w:color="000000" w:fill="FFFFFF"/>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B 15</w:t>
            </w:r>
          </w:p>
        </w:tc>
        <w:tc>
          <w:tcPr>
            <w:tcW w:w="1041" w:type="pct"/>
            <w:shd w:val="clear" w:color="000000" w:fill="FFFFFF"/>
            <w:noWrap/>
            <w:vAlign w:val="center"/>
            <w:hideMark/>
          </w:tcPr>
          <w:p w:rsidR="00E73021" w:rsidRPr="00D91454" w:rsidRDefault="00E73021" w:rsidP="00B7037D">
            <w:pPr>
              <w:rPr>
                <w:rFonts w:ascii="Arial Narrow" w:hAnsi="Arial Narrow" w:cs="Arial"/>
                <w:sz w:val="20"/>
                <w:szCs w:val="20"/>
                <w:lang w:val="es-MX" w:eastAsia="es-MX"/>
              </w:rPr>
            </w:pPr>
            <w:r w:rsidRPr="00D91454">
              <w:rPr>
                <w:rFonts w:ascii="Arial Narrow" w:hAnsi="Arial Narrow" w:cs="Arial"/>
                <w:sz w:val="20"/>
                <w:szCs w:val="20"/>
                <w:lang w:val="es-MX" w:eastAsia="es-MX"/>
              </w:rPr>
              <w:t>Renovación Ciclo Escolar 2018/2019</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5°</w:t>
            </w:r>
          </w:p>
        </w:tc>
        <w:tc>
          <w:tcPr>
            <w:tcW w:w="194"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9</w:t>
            </w:r>
          </w:p>
        </w:tc>
        <w:tc>
          <w:tcPr>
            <w:tcW w:w="169"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ODO-501</w:t>
            </w:r>
          </w:p>
        </w:tc>
        <w:tc>
          <w:tcPr>
            <w:tcW w:w="320"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0039</w:t>
            </w:r>
          </w:p>
        </w:tc>
        <w:tc>
          <w:tcPr>
            <w:tcW w:w="901" w:type="pct"/>
            <w:shd w:val="clear" w:color="000000" w:fill="FFFFFF"/>
            <w:vAlign w:val="center"/>
            <w:hideMark/>
          </w:tcPr>
          <w:p w:rsidR="00E73021" w:rsidRPr="00D91454" w:rsidRDefault="00E73021" w:rsidP="00B7037D">
            <w:pPr>
              <w:rPr>
                <w:rFonts w:ascii="Arial Narrow" w:hAnsi="Arial Narrow" w:cs="Arial"/>
                <w:sz w:val="20"/>
                <w:szCs w:val="20"/>
                <w:lang w:val="es-MX" w:eastAsia="es-MX"/>
              </w:rPr>
            </w:pPr>
            <w:r w:rsidRPr="00D91454">
              <w:rPr>
                <w:rFonts w:ascii="Arial Narrow" w:hAnsi="Arial Narrow" w:cs="Arial"/>
                <w:sz w:val="20"/>
                <w:szCs w:val="20"/>
                <w:lang w:val="es-MX" w:eastAsia="es-MX"/>
              </w:rPr>
              <w:t>Prácticas Profesionales Comunitarias</w:t>
            </w:r>
          </w:p>
        </w:tc>
        <w:tc>
          <w:tcPr>
            <w:tcW w:w="157"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5</w:t>
            </w:r>
          </w:p>
        </w:tc>
        <w:tc>
          <w:tcPr>
            <w:tcW w:w="186"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08:00 a 13:00</w:t>
            </w:r>
          </w:p>
        </w:tc>
        <w:tc>
          <w:tcPr>
            <w:tcW w:w="565"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Sábado</w:t>
            </w:r>
          </w:p>
        </w:tc>
        <w:tc>
          <w:tcPr>
            <w:tcW w:w="307" w:type="pct"/>
            <w:shd w:val="clear" w:color="000000" w:fill="FFFFFF"/>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B 16</w:t>
            </w:r>
          </w:p>
        </w:tc>
        <w:tc>
          <w:tcPr>
            <w:tcW w:w="1041" w:type="pct"/>
            <w:shd w:val="clear" w:color="000000" w:fill="FFFFFF"/>
            <w:noWrap/>
            <w:vAlign w:val="center"/>
            <w:hideMark/>
          </w:tcPr>
          <w:p w:rsidR="00E73021" w:rsidRPr="00D91454" w:rsidRDefault="00E73021" w:rsidP="00B7037D">
            <w:pPr>
              <w:rPr>
                <w:rFonts w:ascii="Arial Narrow" w:hAnsi="Arial Narrow" w:cs="Arial"/>
                <w:sz w:val="20"/>
                <w:szCs w:val="20"/>
                <w:lang w:val="es-MX" w:eastAsia="es-MX"/>
              </w:rPr>
            </w:pPr>
            <w:r w:rsidRPr="00D91454">
              <w:rPr>
                <w:rFonts w:ascii="Arial Narrow" w:hAnsi="Arial Narrow" w:cs="Arial"/>
                <w:sz w:val="20"/>
                <w:szCs w:val="20"/>
                <w:lang w:val="es-MX" w:eastAsia="es-MX"/>
              </w:rPr>
              <w:t>Renovación Ciclo Escolar 2018/2019</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5°</w:t>
            </w:r>
          </w:p>
        </w:tc>
        <w:tc>
          <w:tcPr>
            <w:tcW w:w="194"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10</w:t>
            </w:r>
          </w:p>
        </w:tc>
        <w:tc>
          <w:tcPr>
            <w:tcW w:w="169"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ODO-501</w:t>
            </w:r>
          </w:p>
        </w:tc>
        <w:tc>
          <w:tcPr>
            <w:tcW w:w="320"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0039</w:t>
            </w:r>
          </w:p>
        </w:tc>
        <w:tc>
          <w:tcPr>
            <w:tcW w:w="901" w:type="pct"/>
            <w:shd w:val="clear" w:color="000000" w:fill="FFFFFF"/>
            <w:vAlign w:val="center"/>
            <w:hideMark/>
          </w:tcPr>
          <w:p w:rsidR="00E73021" w:rsidRPr="00D91454" w:rsidRDefault="00E73021" w:rsidP="00B7037D">
            <w:pPr>
              <w:rPr>
                <w:rFonts w:ascii="Arial Narrow" w:hAnsi="Arial Narrow" w:cs="Arial"/>
                <w:sz w:val="20"/>
                <w:szCs w:val="20"/>
                <w:lang w:val="es-MX" w:eastAsia="es-MX"/>
              </w:rPr>
            </w:pPr>
            <w:r w:rsidRPr="00D91454">
              <w:rPr>
                <w:rFonts w:ascii="Arial Narrow" w:hAnsi="Arial Narrow" w:cs="Arial"/>
                <w:sz w:val="20"/>
                <w:szCs w:val="20"/>
                <w:lang w:val="es-MX" w:eastAsia="es-MX"/>
              </w:rPr>
              <w:t>Prácticas Profesionales Comunitarias</w:t>
            </w:r>
          </w:p>
        </w:tc>
        <w:tc>
          <w:tcPr>
            <w:tcW w:w="157"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5</w:t>
            </w:r>
          </w:p>
        </w:tc>
        <w:tc>
          <w:tcPr>
            <w:tcW w:w="186"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08:00 a 13:00</w:t>
            </w:r>
          </w:p>
        </w:tc>
        <w:tc>
          <w:tcPr>
            <w:tcW w:w="565"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Sábado</w:t>
            </w:r>
          </w:p>
        </w:tc>
        <w:tc>
          <w:tcPr>
            <w:tcW w:w="307" w:type="pct"/>
            <w:shd w:val="clear" w:color="000000" w:fill="FFFFFF"/>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B 23</w:t>
            </w:r>
          </w:p>
        </w:tc>
        <w:tc>
          <w:tcPr>
            <w:tcW w:w="1041" w:type="pct"/>
            <w:shd w:val="clear" w:color="000000" w:fill="FFFFFF"/>
            <w:noWrap/>
            <w:vAlign w:val="center"/>
            <w:hideMark/>
          </w:tcPr>
          <w:p w:rsidR="00E73021" w:rsidRPr="00D91454" w:rsidRDefault="00E73021" w:rsidP="00B7037D">
            <w:pPr>
              <w:rPr>
                <w:rFonts w:ascii="Arial Narrow" w:hAnsi="Arial Narrow" w:cs="Arial"/>
                <w:sz w:val="20"/>
                <w:szCs w:val="20"/>
                <w:lang w:val="es-MX" w:eastAsia="es-MX"/>
              </w:rPr>
            </w:pPr>
            <w:r w:rsidRPr="00D91454">
              <w:rPr>
                <w:rFonts w:ascii="Arial Narrow" w:hAnsi="Arial Narrow" w:cs="Arial"/>
                <w:sz w:val="20"/>
                <w:szCs w:val="20"/>
                <w:lang w:val="es-MX" w:eastAsia="es-MX"/>
              </w:rPr>
              <w:t>Renovación Ciclo Escolar 2018/2019</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5°</w:t>
            </w:r>
          </w:p>
        </w:tc>
        <w:tc>
          <w:tcPr>
            <w:tcW w:w="194"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1</w:t>
            </w:r>
          </w:p>
        </w:tc>
        <w:tc>
          <w:tcPr>
            <w:tcW w:w="169"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ODO-506</w:t>
            </w:r>
          </w:p>
        </w:tc>
        <w:tc>
          <w:tcPr>
            <w:tcW w:w="320"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0040</w:t>
            </w:r>
          </w:p>
        </w:tc>
        <w:tc>
          <w:tcPr>
            <w:tcW w:w="901" w:type="pct"/>
            <w:shd w:val="clear" w:color="000000" w:fill="FFFFFF"/>
            <w:vAlign w:val="center"/>
            <w:hideMark/>
          </w:tcPr>
          <w:p w:rsidR="00E73021" w:rsidRPr="00D91454" w:rsidRDefault="00E73021" w:rsidP="00B7037D">
            <w:pPr>
              <w:rPr>
                <w:rFonts w:ascii="Arial Narrow" w:hAnsi="Arial Narrow" w:cs="Arial"/>
                <w:sz w:val="20"/>
                <w:szCs w:val="20"/>
                <w:lang w:val="es-MX" w:eastAsia="es-MX"/>
              </w:rPr>
            </w:pPr>
            <w:r w:rsidRPr="00D91454">
              <w:rPr>
                <w:rFonts w:ascii="Arial Narrow" w:hAnsi="Arial Narrow" w:cs="Arial"/>
                <w:sz w:val="20"/>
                <w:szCs w:val="20"/>
                <w:lang w:val="es-MX" w:eastAsia="es-MX"/>
              </w:rPr>
              <w:t xml:space="preserve">Seminario de Proyectos </w:t>
            </w:r>
          </w:p>
        </w:tc>
        <w:tc>
          <w:tcPr>
            <w:tcW w:w="157"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86"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17:00 a 18:00</w:t>
            </w:r>
          </w:p>
        </w:tc>
        <w:tc>
          <w:tcPr>
            <w:tcW w:w="565"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Lunes y Miércoles</w:t>
            </w:r>
          </w:p>
        </w:tc>
        <w:tc>
          <w:tcPr>
            <w:tcW w:w="307" w:type="pct"/>
            <w:shd w:val="clear" w:color="000000" w:fill="FFFFFF"/>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B 24</w:t>
            </w:r>
          </w:p>
        </w:tc>
        <w:tc>
          <w:tcPr>
            <w:tcW w:w="1041" w:type="pct"/>
            <w:shd w:val="clear" w:color="000000" w:fill="FFFFFF"/>
            <w:noWrap/>
            <w:vAlign w:val="center"/>
            <w:hideMark/>
          </w:tcPr>
          <w:p w:rsidR="00E73021" w:rsidRPr="00D91454" w:rsidRDefault="00E73021" w:rsidP="00B7037D">
            <w:pPr>
              <w:rPr>
                <w:rFonts w:ascii="Arial Narrow" w:hAnsi="Arial Narrow" w:cs="Arial"/>
                <w:sz w:val="20"/>
                <w:szCs w:val="20"/>
                <w:lang w:val="es-MX" w:eastAsia="es-MX"/>
              </w:rPr>
            </w:pPr>
            <w:r w:rsidRPr="00D91454">
              <w:rPr>
                <w:rFonts w:ascii="Arial Narrow" w:hAnsi="Arial Narrow" w:cs="Arial"/>
                <w:sz w:val="20"/>
                <w:szCs w:val="20"/>
                <w:lang w:val="es-MX" w:eastAsia="es-MX"/>
              </w:rPr>
              <w:t>Renovación Ciclo Escolar 2018/2019</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lastRenderedPageBreak/>
              <w:t>5°</w:t>
            </w:r>
          </w:p>
        </w:tc>
        <w:tc>
          <w:tcPr>
            <w:tcW w:w="194"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3</w:t>
            </w:r>
          </w:p>
        </w:tc>
        <w:tc>
          <w:tcPr>
            <w:tcW w:w="169"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ODO-506</w:t>
            </w:r>
          </w:p>
        </w:tc>
        <w:tc>
          <w:tcPr>
            <w:tcW w:w="320"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0040</w:t>
            </w:r>
          </w:p>
        </w:tc>
        <w:tc>
          <w:tcPr>
            <w:tcW w:w="901" w:type="pct"/>
            <w:shd w:val="clear" w:color="000000" w:fill="FFFFFF"/>
            <w:vAlign w:val="center"/>
            <w:hideMark/>
          </w:tcPr>
          <w:p w:rsidR="00E73021" w:rsidRPr="00D91454" w:rsidRDefault="00E73021" w:rsidP="00B7037D">
            <w:pPr>
              <w:rPr>
                <w:rFonts w:ascii="Arial Narrow" w:hAnsi="Arial Narrow" w:cs="Arial"/>
                <w:sz w:val="20"/>
                <w:szCs w:val="20"/>
                <w:lang w:val="es-MX" w:eastAsia="es-MX"/>
              </w:rPr>
            </w:pPr>
            <w:r w:rsidRPr="00D91454">
              <w:rPr>
                <w:rFonts w:ascii="Arial Narrow" w:hAnsi="Arial Narrow" w:cs="Arial"/>
                <w:sz w:val="20"/>
                <w:szCs w:val="20"/>
                <w:lang w:val="es-MX" w:eastAsia="es-MX"/>
              </w:rPr>
              <w:t xml:space="preserve">Seminario de Proyectos </w:t>
            </w:r>
          </w:p>
        </w:tc>
        <w:tc>
          <w:tcPr>
            <w:tcW w:w="157"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86"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17:00 a 18:00</w:t>
            </w:r>
          </w:p>
        </w:tc>
        <w:tc>
          <w:tcPr>
            <w:tcW w:w="565"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Miércoles y Jueves</w:t>
            </w:r>
          </w:p>
        </w:tc>
        <w:tc>
          <w:tcPr>
            <w:tcW w:w="307" w:type="pct"/>
            <w:shd w:val="clear" w:color="000000" w:fill="FFFFFF"/>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B 11</w:t>
            </w:r>
          </w:p>
        </w:tc>
        <w:tc>
          <w:tcPr>
            <w:tcW w:w="1041" w:type="pct"/>
            <w:shd w:val="clear" w:color="000000" w:fill="FFFFFF"/>
            <w:noWrap/>
            <w:vAlign w:val="center"/>
            <w:hideMark/>
          </w:tcPr>
          <w:p w:rsidR="00E73021" w:rsidRPr="00D91454" w:rsidRDefault="00E73021" w:rsidP="00B7037D">
            <w:pPr>
              <w:rPr>
                <w:rFonts w:ascii="Arial Narrow" w:hAnsi="Arial Narrow" w:cs="Arial"/>
                <w:sz w:val="20"/>
                <w:szCs w:val="20"/>
                <w:lang w:val="es-MX" w:eastAsia="es-MX"/>
              </w:rPr>
            </w:pPr>
            <w:r w:rsidRPr="00D91454">
              <w:rPr>
                <w:rFonts w:ascii="Arial Narrow" w:hAnsi="Arial Narrow" w:cs="Arial"/>
                <w:sz w:val="20"/>
                <w:szCs w:val="20"/>
                <w:lang w:val="es-MX" w:eastAsia="es-MX"/>
              </w:rPr>
              <w:t>Renovación Ciclo Escolar 2018/2019</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5°</w:t>
            </w:r>
          </w:p>
        </w:tc>
        <w:tc>
          <w:tcPr>
            <w:tcW w:w="194"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5</w:t>
            </w:r>
          </w:p>
        </w:tc>
        <w:tc>
          <w:tcPr>
            <w:tcW w:w="169"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ODO-506</w:t>
            </w:r>
          </w:p>
        </w:tc>
        <w:tc>
          <w:tcPr>
            <w:tcW w:w="320"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0040</w:t>
            </w:r>
          </w:p>
        </w:tc>
        <w:tc>
          <w:tcPr>
            <w:tcW w:w="901" w:type="pct"/>
            <w:shd w:val="clear" w:color="000000" w:fill="FFFFFF"/>
            <w:vAlign w:val="center"/>
            <w:hideMark/>
          </w:tcPr>
          <w:p w:rsidR="00E73021" w:rsidRPr="00D91454" w:rsidRDefault="00E73021" w:rsidP="00B7037D">
            <w:pPr>
              <w:rPr>
                <w:rFonts w:ascii="Arial Narrow" w:hAnsi="Arial Narrow" w:cs="Arial"/>
                <w:sz w:val="20"/>
                <w:szCs w:val="20"/>
                <w:lang w:val="es-MX" w:eastAsia="es-MX"/>
              </w:rPr>
            </w:pPr>
            <w:r w:rsidRPr="00D91454">
              <w:rPr>
                <w:rFonts w:ascii="Arial Narrow" w:hAnsi="Arial Narrow" w:cs="Arial"/>
                <w:sz w:val="20"/>
                <w:szCs w:val="20"/>
                <w:lang w:val="es-MX" w:eastAsia="es-MX"/>
              </w:rPr>
              <w:t xml:space="preserve">Seminario de Proyectos </w:t>
            </w:r>
          </w:p>
        </w:tc>
        <w:tc>
          <w:tcPr>
            <w:tcW w:w="157"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86"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08:00 a 09:00</w:t>
            </w:r>
          </w:p>
        </w:tc>
        <w:tc>
          <w:tcPr>
            <w:tcW w:w="565"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Miércoles y Jueves</w:t>
            </w:r>
          </w:p>
        </w:tc>
        <w:tc>
          <w:tcPr>
            <w:tcW w:w="307" w:type="pct"/>
            <w:shd w:val="clear" w:color="000000" w:fill="FFFFFF"/>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Anexo 11</w:t>
            </w:r>
          </w:p>
        </w:tc>
        <w:tc>
          <w:tcPr>
            <w:tcW w:w="1041" w:type="pct"/>
            <w:shd w:val="clear" w:color="000000" w:fill="FFFFFF"/>
            <w:vAlign w:val="center"/>
            <w:hideMark/>
          </w:tcPr>
          <w:p w:rsidR="00E73021" w:rsidRPr="00D91454" w:rsidRDefault="00E73021" w:rsidP="00B7037D">
            <w:pPr>
              <w:rPr>
                <w:rFonts w:ascii="Arial Narrow" w:hAnsi="Arial Narrow" w:cs="Arial"/>
                <w:sz w:val="20"/>
                <w:szCs w:val="20"/>
                <w:lang w:val="es-MX" w:eastAsia="es-MX"/>
              </w:rPr>
            </w:pPr>
            <w:r w:rsidRPr="00D91454">
              <w:rPr>
                <w:rFonts w:ascii="Arial Narrow" w:hAnsi="Arial Narrow" w:cs="Arial"/>
                <w:sz w:val="20"/>
                <w:szCs w:val="20"/>
                <w:lang w:val="es-MX" w:eastAsia="es-MX"/>
              </w:rPr>
              <w:t xml:space="preserve">Jubilación Morales </w:t>
            </w:r>
            <w:proofErr w:type="spellStart"/>
            <w:r w:rsidRPr="00D91454">
              <w:rPr>
                <w:rFonts w:ascii="Arial Narrow" w:hAnsi="Arial Narrow" w:cs="Arial"/>
                <w:sz w:val="20"/>
                <w:szCs w:val="20"/>
                <w:lang w:val="es-MX" w:eastAsia="es-MX"/>
              </w:rPr>
              <w:t>Morales</w:t>
            </w:r>
            <w:proofErr w:type="spellEnd"/>
            <w:r w:rsidRPr="00D91454">
              <w:rPr>
                <w:rFonts w:ascii="Arial Narrow" w:hAnsi="Arial Narrow" w:cs="Arial"/>
                <w:sz w:val="20"/>
                <w:szCs w:val="20"/>
                <w:lang w:val="es-MX" w:eastAsia="es-MX"/>
              </w:rPr>
              <w:t xml:space="preserve"> Ma. del Carmen </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5°</w:t>
            </w:r>
          </w:p>
        </w:tc>
        <w:tc>
          <w:tcPr>
            <w:tcW w:w="194"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6</w:t>
            </w:r>
          </w:p>
        </w:tc>
        <w:tc>
          <w:tcPr>
            <w:tcW w:w="169"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ODO-506</w:t>
            </w:r>
          </w:p>
        </w:tc>
        <w:tc>
          <w:tcPr>
            <w:tcW w:w="320"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0040</w:t>
            </w:r>
          </w:p>
        </w:tc>
        <w:tc>
          <w:tcPr>
            <w:tcW w:w="901" w:type="pct"/>
            <w:shd w:val="clear" w:color="000000" w:fill="FFFFFF"/>
            <w:vAlign w:val="center"/>
            <w:hideMark/>
          </w:tcPr>
          <w:p w:rsidR="00E73021" w:rsidRPr="00D91454" w:rsidRDefault="00E73021" w:rsidP="00B7037D">
            <w:pPr>
              <w:rPr>
                <w:rFonts w:ascii="Arial Narrow" w:hAnsi="Arial Narrow" w:cs="Arial"/>
                <w:sz w:val="20"/>
                <w:szCs w:val="20"/>
                <w:lang w:val="es-MX" w:eastAsia="es-MX"/>
              </w:rPr>
            </w:pPr>
            <w:r w:rsidRPr="00D91454">
              <w:rPr>
                <w:rFonts w:ascii="Arial Narrow" w:hAnsi="Arial Narrow" w:cs="Arial"/>
                <w:sz w:val="20"/>
                <w:szCs w:val="20"/>
                <w:lang w:val="es-MX" w:eastAsia="es-MX"/>
              </w:rPr>
              <w:t xml:space="preserve">Seminario de Proyectos </w:t>
            </w:r>
          </w:p>
        </w:tc>
        <w:tc>
          <w:tcPr>
            <w:tcW w:w="157"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86"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15:00 a 16:00</w:t>
            </w:r>
          </w:p>
        </w:tc>
        <w:tc>
          <w:tcPr>
            <w:tcW w:w="565"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Lunes y Martes</w:t>
            </w:r>
          </w:p>
        </w:tc>
        <w:tc>
          <w:tcPr>
            <w:tcW w:w="307" w:type="pct"/>
            <w:shd w:val="clear" w:color="000000" w:fill="FFFFFF"/>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A 2</w:t>
            </w:r>
          </w:p>
        </w:tc>
        <w:tc>
          <w:tcPr>
            <w:tcW w:w="1041" w:type="pct"/>
            <w:shd w:val="clear" w:color="000000" w:fill="FFFFFF"/>
            <w:noWrap/>
            <w:vAlign w:val="center"/>
            <w:hideMark/>
          </w:tcPr>
          <w:p w:rsidR="00E73021" w:rsidRPr="00D91454" w:rsidRDefault="00E73021" w:rsidP="00B7037D">
            <w:pPr>
              <w:rPr>
                <w:rFonts w:ascii="Arial Narrow" w:hAnsi="Arial Narrow" w:cs="Arial"/>
                <w:sz w:val="20"/>
                <w:szCs w:val="20"/>
                <w:lang w:val="es-MX" w:eastAsia="es-MX"/>
              </w:rPr>
            </w:pPr>
            <w:r w:rsidRPr="00D91454">
              <w:rPr>
                <w:rFonts w:ascii="Arial Narrow" w:hAnsi="Arial Narrow" w:cs="Arial"/>
                <w:sz w:val="20"/>
                <w:szCs w:val="20"/>
                <w:lang w:val="es-MX" w:eastAsia="es-MX"/>
              </w:rPr>
              <w:t>Renovación Ciclo Escolar 2018/2019</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5°</w:t>
            </w:r>
          </w:p>
        </w:tc>
        <w:tc>
          <w:tcPr>
            <w:tcW w:w="194"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11</w:t>
            </w:r>
          </w:p>
        </w:tc>
        <w:tc>
          <w:tcPr>
            <w:tcW w:w="169"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ODO-506</w:t>
            </w:r>
          </w:p>
        </w:tc>
        <w:tc>
          <w:tcPr>
            <w:tcW w:w="320"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0040</w:t>
            </w:r>
          </w:p>
        </w:tc>
        <w:tc>
          <w:tcPr>
            <w:tcW w:w="901" w:type="pct"/>
            <w:shd w:val="clear" w:color="000000" w:fill="FFFFFF"/>
            <w:vAlign w:val="center"/>
            <w:hideMark/>
          </w:tcPr>
          <w:p w:rsidR="00E73021" w:rsidRPr="00D91454" w:rsidRDefault="00E73021" w:rsidP="00B7037D">
            <w:pPr>
              <w:rPr>
                <w:rFonts w:ascii="Arial Narrow" w:hAnsi="Arial Narrow" w:cs="Arial"/>
                <w:sz w:val="20"/>
                <w:szCs w:val="20"/>
                <w:lang w:val="es-MX" w:eastAsia="es-MX"/>
              </w:rPr>
            </w:pPr>
            <w:r w:rsidRPr="00D91454">
              <w:rPr>
                <w:rFonts w:ascii="Arial Narrow" w:hAnsi="Arial Narrow" w:cs="Arial"/>
                <w:sz w:val="20"/>
                <w:szCs w:val="20"/>
                <w:lang w:val="es-MX" w:eastAsia="es-MX"/>
              </w:rPr>
              <w:t xml:space="preserve">Seminario de Proyectos </w:t>
            </w:r>
          </w:p>
        </w:tc>
        <w:tc>
          <w:tcPr>
            <w:tcW w:w="157"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86"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15:00 a 16:00</w:t>
            </w:r>
          </w:p>
        </w:tc>
        <w:tc>
          <w:tcPr>
            <w:tcW w:w="565"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Miércoles y Jueves</w:t>
            </w:r>
          </w:p>
        </w:tc>
        <w:tc>
          <w:tcPr>
            <w:tcW w:w="307" w:type="pct"/>
            <w:shd w:val="clear" w:color="000000" w:fill="FFFFFF"/>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Anexo 2</w:t>
            </w:r>
          </w:p>
        </w:tc>
        <w:tc>
          <w:tcPr>
            <w:tcW w:w="1041" w:type="pct"/>
            <w:shd w:val="clear" w:color="000000" w:fill="FFFFFF"/>
            <w:noWrap/>
            <w:vAlign w:val="center"/>
            <w:hideMark/>
          </w:tcPr>
          <w:p w:rsidR="00E73021" w:rsidRPr="00D91454" w:rsidRDefault="00E73021" w:rsidP="00B7037D">
            <w:pPr>
              <w:rPr>
                <w:rFonts w:ascii="Arial Narrow" w:hAnsi="Arial Narrow" w:cs="Arial"/>
                <w:sz w:val="20"/>
                <w:szCs w:val="20"/>
                <w:lang w:val="es-MX" w:eastAsia="es-MX"/>
              </w:rPr>
            </w:pPr>
            <w:r w:rsidRPr="00D91454">
              <w:rPr>
                <w:rFonts w:ascii="Arial Narrow" w:hAnsi="Arial Narrow" w:cs="Arial"/>
                <w:sz w:val="20"/>
                <w:szCs w:val="20"/>
                <w:lang w:val="es-MX" w:eastAsia="es-MX"/>
              </w:rPr>
              <w:t>Renovación Ciclo Escolar 2018/2019</w:t>
            </w:r>
          </w:p>
        </w:tc>
      </w:tr>
      <w:tr w:rsidR="00E73021" w:rsidRPr="00D91454" w:rsidTr="00E73021">
        <w:trPr>
          <w:trHeight w:val="851"/>
        </w:trPr>
        <w:tc>
          <w:tcPr>
            <w:tcW w:w="157"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5°</w:t>
            </w:r>
          </w:p>
        </w:tc>
        <w:tc>
          <w:tcPr>
            <w:tcW w:w="194"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12</w:t>
            </w:r>
          </w:p>
        </w:tc>
        <w:tc>
          <w:tcPr>
            <w:tcW w:w="169"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 </w:t>
            </w:r>
          </w:p>
        </w:tc>
        <w:tc>
          <w:tcPr>
            <w:tcW w:w="310"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ODO-506</w:t>
            </w:r>
          </w:p>
        </w:tc>
        <w:tc>
          <w:tcPr>
            <w:tcW w:w="320"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0040</w:t>
            </w:r>
          </w:p>
        </w:tc>
        <w:tc>
          <w:tcPr>
            <w:tcW w:w="901" w:type="pct"/>
            <w:shd w:val="clear" w:color="000000" w:fill="FFFFFF"/>
            <w:vAlign w:val="center"/>
            <w:hideMark/>
          </w:tcPr>
          <w:p w:rsidR="00E73021" w:rsidRPr="00D91454" w:rsidRDefault="00E73021" w:rsidP="00B7037D">
            <w:pPr>
              <w:rPr>
                <w:rFonts w:ascii="Arial Narrow" w:hAnsi="Arial Narrow" w:cs="Arial"/>
                <w:sz w:val="20"/>
                <w:szCs w:val="20"/>
                <w:lang w:val="es-MX" w:eastAsia="es-MX"/>
              </w:rPr>
            </w:pPr>
            <w:r w:rsidRPr="00D91454">
              <w:rPr>
                <w:rFonts w:ascii="Arial Narrow" w:hAnsi="Arial Narrow" w:cs="Arial"/>
                <w:sz w:val="20"/>
                <w:szCs w:val="20"/>
                <w:lang w:val="es-MX" w:eastAsia="es-MX"/>
              </w:rPr>
              <w:t xml:space="preserve">Seminario de Proyectos </w:t>
            </w:r>
          </w:p>
        </w:tc>
        <w:tc>
          <w:tcPr>
            <w:tcW w:w="157"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2</w:t>
            </w:r>
          </w:p>
        </w:tc>
        <w:tc>
          <w:tcPr>
            <w:tcW w:w="186"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1452</w:t>
            </w:r>
          </w:p>
        </w:tc>
        <w:tc>
          <w:tcPr>
            <w:tcW w:w="272"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Interina</w:t>
            </w:r>
          </w:p>
        </w:tc>
        <w:tc>
          <w:tcPr>
            <w:tcW w:w="421"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17:00 a 18:00</w:t>
            </w:r>
          </w:p>
        </w:tc>
        <w:tc>
          <w:tcPr>
            <w:tcW w:w="565" w:type="pct"/>
            <w:shd w:val="clear" w:color="000000" w:fill="FFFFFF"/>
            <w:noWrap/>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Miércoles y Jueves</w:t>
            </w:r>
          </w:p>
        </w:tc>
        <w:tc>
          <w:tcPr>
            <w:tcW w:w="307" w:type="pct"/>
            <w:shd w:val="clear" w:color="000000" w:fill="FFFFFF"/>
            <w:vAlign w:val="center"/>
            <w:hideMark/>
          </w:tcPr>
          <w:p w:rsidR="00E73021" w:rsidRPr="00D91454" w:rsidRDefault="00E73021" w:rsidP="00B7037D">
            <w:pPr>
              <w:jc w:val="center"/>
              <w:rPr>
                <w:rFonts w:ascii="Arial Narrow" w:hAnsi="Arial Narrow" w:cs="Arial"/>
                <w:sz w:val="20"/>
                <w:szCs w:val="20"/>
                <w:lang w:val="es-MX" w:eastAsia="es-MX"/>
              </w:rPr>
            </w:pPr>
            <w:r w:rsidRPr="00D91454">
              <w:rPr>
                <w:rFonts w:ascii="Arial Narrow" w:hAnsi="Arial Narrow" w:cs="Arial"/>
                <w:sz w:val="20"/>
                <w:szCs w:val="20"/>
                <w:lang w:val="es-MX" w:eastAsia="es-MX"/>
              </w:rPr>
              <w:t>Anexo 3</w:t>
            </w:r>
          </w:p>
        </w:tc>
        <w:tc>
          <w:tcPr>
            <w:tcW w:w="1041" w:type="pct"/>
            <w:shd w:val="clear" w:color="000000" w:fill="FFFFFF"/>
            <w:noWrap/>
            <w:vAlign w:val="center"/>
            <w:hideMark/>
          </w:tcPr>
          <w:p w:rsidR="00E73021" w:rsidRPr="00D91454" w:rsidRDefault="00E73021" w:rsidP="00B7037D">
            <w:pPr>
              <w:rPr>
                <w:rFonts w:ascii="Arial Narrow" w:hAnsi="Arial Narrow" w:cs="Arial"/>
                <w:sz w:val="20"/>
                <w:szCs w:val="20"/>
                <w:lang w:val="es-MX" w:eastAsia="es-MX"/>
              </w:rPr>
            </w:pPr>
            <w:r w:rsidRPr="00D91454">
              <w:rPr>
                <w:rFonts w:ascii="Arial Narrow" w:hAnsi="Arial Narrow" w:cs="Arial"/>
                <w:sz w:val="20"/>
                <w:szCs w:val="20"/>
                <w:lang w:val="es-MX" w:eastAsia="es-MX"/>
              </w:rPr>
              <w:t>Renovación Ciclo Escolar 2018/2019</w:t>
            </w:r>
          </w:p>
        </w:tc>
      </w:tr>
    </w:tbl>
    <w:p w:rsidR="004E58CC" w:rsidRDefault="004E58CC" w:rsidP="00984190">
      <w:pPr>
        <w:rPr>
          <w:rFonts w:ascii="Arial Narrow" w:hAnsi="Arial Narrow"/>
          <w:b/>
        </w:rPr>
      </w:pPr>
    </w:p>
    <w:p w:rsidR="00984190" w:rsidRDefault="00984190" w:rsidP="00984190">
      <w:pPr>
        <w:rPr>
          <w:rFonts w:ascii="Arial Narrow" w:hAnsi="Arial Narrow"/>
          <w:b/>
        </w:rPr>
      </w:pPr>
    </w:p>
    <w:p w:rsidR="00F2159C" w:rsidRPr="003957CE" w:rsidRDefault="00F2159C" w:rsidP="00F2159C">
      <w:pPr>
        <w:jc w:val="center"/>
        <w:rPr>
          <w:rFonts w:ascii="Arial Narrow" w:hAnsi="Arial Narrow"/>
          <w:b/>
        </w:rPr>
      </w:pPr>
      <w:r w:rsidRPr="00643BEF">
        <w:rPr>
          <w:rFonts w:ascii="Arial Narrow" w:hAnsi="Arial Narrow"/>
          <w:b/>
        </w:rPr>
        <w:t>Unidades de Aprendi</w:t>
      </w:r>
      <w:r>
        <w:rPr>
          <w:rFonts w:ascii="Arial Narrow" w:hAnsi="Arial Narrow"/>
          <w:b/>
        </w:rPr>
        <w:t>zaje Optativas Semestre Non 2017/2018</w:t>
      </w:r>
    </w:p>
    <w:p w:rsidR="00F2159C" w:rsidRDefault="00F2159C" w:rsidP="00F215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46"/>
        <w:gridCol w:w="675"/>
        <w:gridCol w:w="578"/>
        <w:gridCol w:w="752"/>
        <w:gridCol w:w="686"/>
        <w:gridCol w:w="2298"/>
        <w:gridCol w:w="545"/>
        <w:gridCol w:w="664"/>
        <w:gridCol w:w="957"/>
        <w:gridCol w:w="1358"/>
        <w:gridCol w:w="1496"/>
        <w:gridCol w:w="879"/>
        <w:gridCol w:w="2392"/>
      </w:tblGrid>
      <w:tr w:rsidR="00F21189" w:rsidRPr="005F386C" w:rsidTr="00F21189">
        <w:trPr>
          <w:trHeight w:hRule="exact" w:val="851"/>
          <w:tblHeader/>
        </w:trPr>
        <w:tc>
          <w:tcPr>
            <w:tcW w:w="197" w:type="pct"/>
            <w:shd w:val="clear" w:color="000000" w:fill="BFBFBF"/>
            <w:noWrap/>
            <w:vAlign w:val="center"/>
            <w:hideMark/>
          </w:tcPr>
          <w:p w:rsidR="00F21189" w:rsidRPr="005F386C" w:rsidRDefault="00F21189" w:rsidP="00F2159C">
            <w:pPr>
              <w:jc w:val="center"/>
              <w:rPr>
                <w:rFonts w:ascii="Arial Narrow" w:hAnsi="Arial Narrow" w:cs="Arial"/>
                <w:b/>
                <w:bCs/>
                <w:sz w:val="20"/>
                <w:szCs w:val="20"/>
                <w:lang w:val="es-MX" w:eastAsia="es-MX"/>
              </w:rPr>
            </w:pPr>
            <w:r w:rsidRPr="005F386C">
              <w:rPr>
                <w:rFonts w:ascii="Arial Narrow" w:hAnsi="Arial Narrow" w:cs="Arial"/>
                <w:b/>
                <w:bCs/>
                <w:sz w:val="20"/>
                <w:szCs w:val="20"/>
                <w:lang w:val="es-MX" w:eastAsia="es-MX"/>
              </w:rPr>
              <w:t>Año</w:t>
            </w:r>
          </w:p>
        </w:tc>
        <w:tc>
          <w:tcPr>
            <w:tcW w:w="244" w:type="pct"/>
            <w:shd w:val="clear" w:color="000000" w:fill="BFBFBF"/>
            <w:noWrap/>
            <w:vAlign w:val="center"/>
            <w:hideMark/>
          </w:tcPr>
          <w:p w:rsidR="00F21189" w:rsidRPr="005F386C" w:rsidRDefault="00F21189" w:rsidP="00F2159C">
            <w:pPr>
              <w:jc w:val="center"/>
              <w:rPr>
                <w:rFonts w:ascii="Arial Narrow" w:hAnsi="Arial Narrow" w:cs="Arial"/>
                <w:b/>
                <w:bCs/>
                <w:sz w:val="20"/>
                <w:szCs w:val="20"/>
                <w:lang w:val="es-MX" w:eastAsia="es-MX"/>
              </w:rPr>
            </w:pPr>
            <w:r w:rsidRPr="005F386C">
              <w:rPr>
                <w:rFonts w:ascii="Arial Narrow" w:hAnsi="Arial Narrow" w:cs="Arial"/>
                <w:b/>
                <w:bCs/>
                <w:sz w:val="20"/>
                <w:szCs w:val="20"/>
                <w:lang w:val="es-MX" w:eastAsia="es-MX"/>
              </w:rPr>
              <w:t>Secc.</w:t>
            </w:r>
          </w:p>
        </w:tc>
        <w:tc>
          <w:tcPr>
            <w:tcW w:w="209" w:type="pct"/>
            <w:shd w:val="clear" w:color="000000" w:fill="BFBFBF"/>
            <w:noWrap/>
            <w:vAlign w:val="center"/>
            <w:hideMark/>
          </w:tcPr>
          <w:p w:rsidR="00F21189" w:rsidRPr="005F386C" w:rsidRDefault="00F21189" w:rsidP="00F2159C">
            <w:pPr>
              <w:jc w:val="center"/>
              <w:rPr>
                <w:rFonts w:ascii="Arial Narrow" w:hAnsi="Arial Narrow" w:cs="Arial"/>
                <w:b/>
                <w:bCs/>
                <w:sz w:val="20"/>
                <w:szCs w:val="20"/>
                <w:lang w:val="es-MX" w:eastAsia="es-MX"/>
              </w:rPr>
            </w:pPr>
            <w:proofErr w:type="spellStart"/>
            <w:r w:rsidRPr="005F386C">
              <w:rPr>
                <w:rFonts w:ascii="Arial Narrow" w:hAnsi="Arial Narrow" w:cs="Arial"/>
                <w:b/>
                <w:bCs/>
                <w:sz w:val="20"/>
                <w:szCs w:val="20"/>
                <w:lang w:val="es-MX" w:eastAsia="es-MX"/>
              </w:rPr>
              <w:t>Sem</w:t>
            </w:r>
            <w:proofErr w:type="spellEnd"/>
          </w:p>
        </w:tc>
        <w:tc>
          <w:tcPr>
            <w:tcW w:w="272" w:type="pct"/>
            <w:shd w:val="clear" w:color="000000" w:fill="BFBFBF"/>
            <w:noWrap/>
            <w:vAlign w:val="center"/>
            <w:hideMark/>
          </w:tcPr>
          <w:p w:rsidR="00F21189" w:rsidRPr="005F386C" w:rsidRDefault="00F21189" w:rsidP="00F2159C">
            <w:pPr>
              <w:jc w:val="center"/>
              <w:rPr>
                <w:rFonts w:ascii="Arial Narrow" w:hAnsi="Arial Narrow" w:cs="Arial"/>
                <w:b/>
                <w:bCs/>
                <w:sz w:val="20"/>
                <w:szCs w:val="20"/>
                <w:lang w:val="es-MX" w:eastAsia="es-MX"/>
              </w:rPr>
            </w:pPr>
            <w:r w:rsidRPr="005F386C">
              <w:rPr>
                <w:rFonts w:ascii="Arial Narrow" w:hAnsi="Arial Narrow" w:cs="Arial"/>
                <w:b/>
                <w:bCs/>
                <w:sz w:val="20"/>
                <w:szCs w:val="20"/>
                <w:lang w:val="es-MX" w:eastAsia="es-MX"/>
              </w:rPr>
              <w:t>Área</w:t>
            </w:r>
          </w:p>
        </w:tc>
        <w:tc>
          <w:tcPr>
            <w:tcW w:w="248" w:type="pct"/>
            <w:shd w:val="clear" w:color="000000" w:fill="BFBFBF"/>
            <w:vAlign w:val="center"/>
            <w:hideMark/>
          </w:tcPr>
          <w:p w:rsidR="00F21189" w:rsidRPr="005F386C" w:rsidRDefault="00F21189" w:rsidP="00F2159C">
            <w:pPr>
              <w:jc w:val="center"/>
              <w:rPr>
                <w:rFonts w:ascii="Arial Narrow" w:hAnsi="Arial Narrow" w:cs="Arial"/>
                <w:b/>
                <w:bCs/>
                <w:sz w:val="20"/>
                <w:szCs w:val="20"/>
                <w:lang w:val="es-MX" w:eastAsia="es-MX"/>
              </w:rPr>
            </w:pPr>
            <w:r w:rsidRPr="005F386C">
              <w:rPr>
                <w:rFonts w:ascii="Arial Narrow" w:hAnsi="Arial Narrow" w:cs="Arial"/>
                <w:b/>
                <w:bCs/>
                <w:sz w:val="20"/>
                <w:szCs w:val="20"/>
                <w:lang w:val="es-MX" w:eastAsia="es-MX"/>
              </w:rPr>
              <w:t xml:space="preserve">Clave </w:t>
            </w:r>
            <w:proofErr w:type="spellStart"/>
            <w:r w:rsidRPr="005F386C">
              <w:rPr>
                <w:rFonts w:ascii="Arial Narrow" w:hAnsi="Arial Narrow" w:cs="Arial"/>
                <w:b/>
                <w:bCs/>
                <w:sz w:val="20"/>
                <w:szCs w:val="20"/>
                <w:lang w:val="es-MX" w:eastAsia="es-MX"/>
              </w:rPr>
              <w:t>Mat.</w:t>
            </w:r>
            <w:proofErr w:type="spellEnd"/>
          </w:p>
        </w:tc>
        <w:tc>
          <w:tcPr>
            <w:tcW w:w="831" w:type="pct"/>
            <w:shd w:val="clear" w:color="000000" w:fill="BFBFBF"/>
            <w:vAlign w:val="center"/>
            <w:hideMark/>
          </w:tcPr>
          <w:p w:rsidR="00F21189" w:rsidRPr="005F386C" w:rsidRDefault="00F21189" w:rsidP="00F2159C">
            <w:pPr>
              <w:jc w:val="center"/>
              <w:rPr>
                <w:rFonts w:ascii="Arial Narrow" w:hAnsi="Arial Narrow" w:cs="Arial"/>
                <w:b/>
                <w:bCs/>
                <w:sz w:val="20"/>
                <w:szCs w:val="20"/>
                <w:lang w:val="es-MX" w:eastAsia="es-MX"/>
              </w:rPr>
            </w:pPr>
            <w:r w:rsidRPr="005F386C">
              <w:rPr>
                <w:rFonts w:ascii="Arial Narrow" w:hAnsi="Arial Narrow" w:cs="Arial"/>
                <w:b/>
                <w:bCs/>
                <w:sz w:val="20"/>
                <w:szCs w:val="20"/>
                <w:lang w:val="es-MX" w:eastAsia="es-MX"/>
              </w:rPr>
              <w:t>Unidad de Aprendizaje</w:t>
            </w:r>
          </w:p>
        </w:tc>
        <w:tc>
          <w:tcPr>
            <w:tcW w:w="197" w:type="pct"/>
            <w:shd w:val="clear" w:color="000000" w:fill="BFBFBF"/>
            <w:noWrap/>
            <w:vAlign w:val="center"/>
            <w:hideMark/>
          </w:tcPr>
          <w:p w:rsidR="00F21189" w:rsidRPr="005F386C" w:rsidRDefault="00F21189" w:rsidP="00F2159C">
            <w:pPr>
              <w:jc w:val="center"/>
              <w:rPr>
                <w:rFonts w:ascii="Arial Narrow" w:hAnsi="Arial Narrow" w:cs="Arial"/>
                <w:b/>
                <w:bCs/>
                <w:sz w:val="20"/>
                <w:szCs w:val="20"/>
                <w:lang w:val="es-MX" w:eastAsia="es-MX"/>
              </w:rPr>
            </w:pPr>
            <w:r w:rsidRPr="005F386C">
              <w:rPr>
                <w:rFonts w:ascii="Arial Narrow" w:hAnsi="Arial Narrow" w:cs="Arial"/>
                <w:b/>
                <w:bCs/>
                <w:sz w:val="20"/>
                <w:szCs w:val="20"/>
                <w:lang w:val="es-MX" w:eastAsia="es-MX"/>
              </w:rPr>
              <w:t>Hrs.</w:t>
            </w:r>
          </w:p>
        </w:tc>
        <w:tc>
          <w:tcPr>
            <w:tcW w:w="240" w:type="pct"/>
            <w:shd w:val="clear" w:color="000000" w:fill="BFBFBF"/>
            <w:noWrap/>
            <w:vAlign w:val="center"/>
            <w:hideMark/>
          </w:tcPr>
          <w:p w:rsidR="00F21189" w:rsidRPr="005F386C" w:rsidRDefault="00F21189" w:rsidP="00F2159C">
            <w:pPr>
              <w:jc w:val="center"/>
              <w:rPr>
                <w:rFonts w:ascii="Arial Narrow" w:hAnsi="Arial Narrow" w:cs="Arial"/>
                <w:b/>
                <w:bCs/>
                <w:sz w:val="20"/>
                <w:szCs w:val="20"/>
                <w:lang w:val="es-MX" w:eastAsia="es-MX"/>
              </w:rPr>
            </w:pPr>
            <w:proofErr w:type="spellStart"/>
            <w:r w:rsidRPr="005F386C">
              <w:rPr>
                <w:rFonts w:ascii="Arial Narrow" w:hAnsi="Arial Narrow" w:cs="Arial"/>
                <w:b/>
                <w:bCs/>
                <w:sz w:val="20"/>
                <w:szCs w:val="20"/>
                <w:lang w:val="es-MX" w:eastAsia="es-MX"/>
              </w:rPr>
              <w:t>Cat</w:t>
            </w:r>
            <w:proofErr w:type="spellEnd"/>
            <w:r w:rsidRPr="005F386C">
              <w:rPr>
                <w:rFonts w:ascii="Arial Narrow" w:hAnsi="Arial Narrow" w:cs="Arial"/>
                <w:b/>
                <w:bCs/>
                <w:sz w:val="20"/>
                <w:szCs w:val="20"/>
                <w:lang w:val="es-MX" w:eastAsia="es-MX"/>
              </w:rPr>
              <w:t>.</w:t>
            </w:r>
          </w:p>
        </w:tc>
        <w:tc>
          <w:tcPr>
            <w:tcW w:w="346" w:type="pct"/>
            <w:shd w:val="clear" w:color="000000" w:fill="BFBFBF"/>
            <w:noWrap/>
            <w:vAlign w:val="center"/>
            <w:hideMark/>
          </w:tcPr>
          <w:p w:rsidR="00F21189" w:rsidRPr="005F386C" w:rsidRDefault="00F21189" w:rsidP="00F2159C">
            <w:pPr>
              <w:jc w:val="center"/>
              <w:rPr>
                <w:rFonts w:ascii="Arial Narrow" w:hAnsi="Arial Narrow" w:cs="Arial"/>
                <w:b/>
                <w:bCs/>
                <w:sz w:val="20"/>
                <w:szCs w:val="20"/>
                <w:lang w:val="es-MX" w:eastAsia="es-MX"/>
              </w:rPr>
            </w:pPr>
            <w:r w:rsidRPr="005F386C">
              <w:rPr>
                <w:rFonts w:ascii="Arial Narrow" w:hAnsi="Arial Narrow" w:cs="Arial"/>
                <w:b/>
                <w:bCs/>
                <w:sz w:val="20"/>
                <w:szCs w:val="20"/>
                <w:lang w:val="es-MX" w:eastAsia="es-MX"/>
              </w:rPr>
              <w:t>Carácter</w:t>
            </w:r>
          </w:p>
        </w:tc>
        <w:tc>
          <w:tcPr>
            <w:tcW w:w="491" w:type="pct"/>
            <w:shd w:val="clear" w:color="000000" w:fill="BFBFBF"/>
            <w:noWrap/>
            <w:vAlign w:val="center"/>
            <w:hideMark/>
          </w:tcPr>
          <w:p w:rsidR="00F21189" w:rsidRPr="005F386C" w:rsidRDefault="00F21189" w:rsidP="00F2159C">
            <w:pPr>
              <w:jc w:val="center"/>
              <w:rPr>
                <w:rFonts w:ascii="Arial Narrow" w:hAnsi="Arial Narrow" w:cs="Arial"/>
                <w:b/>
                <w:bCs/>
                <w:sz w:val="20"/>
                <w:szCs w:val="20"/>
                <w:lang w:val="es-MX" w:eastAsia="es-MX"/>
              </w:rPr>
            </w:pPr>
            <w:r w:rsidRPr="005F386C">
              <w:rPr>
                <w:rFonts w:ascii="Arial Narrow" w:hAnsi="Arial Narrow" w:cs="Arial"/>
                <w:b/>
                <w:bCs/>
                <w:sz w:val="20"/>
                <w:szCs w:val="20"/>
                <w:lang w:val="es-MX" w:eastAsia="es-MX"/>
              </w:rPr>
              <w:t>Horario</w:t>
            </w:r>
          </w:p>
        </w:tc>
        <w:tc>
          <w:tcPr>
            <w:tcW w:w="541" w:type="pct"/>
            <w:shd w:val="clear" w:color="000000" w:fill="BFBFBF"/>
            <w:noWrap/>
            <w:vAlign w:val="center"/>
            <w:hideMark/>
          </w:tcPr>
          <w:p w:rsidR="00F21189" w:rsidRPr="005F386C" w:rsidRDefault="00F21189" w:rsidP="00F2159C">
            <w:pPr>
              <w:jc w:val="center"/>
              <w:rPr>
                <w:rFonts w:ascii="Arial Narrow" w:hAnsi="Arial Narrow" w:cs="Arial"/>
                <w:b/>
                <w:bCs/>
                <w:sz w:val="20"/>
                <w:szCs w:val="20"/>
                <w:lang w:val="es-MX" w:eastAsia="es-MX"/>
              </w:rPr>
            </w:pPr>
            <w:r w:rsidRPr="005F386C">
              <w:rPr>
                <w:rFonts w:ascii="Arial Narrow" w:hAnsi="Arial Narrow" w:cs="Arial"/>
                <w:b/>
                <w:bCs/>
                <w:sz w:val="20"/>
                <w:szCs w:val="20"/>
                <w:lang w:val="es-MX" w:eastAsia="es-MX"/>
              </w:rPr>
              <w:t>Días</w:t>
            </w:r>
          </w:p>
        </w:tc>
        <w:tc>
          <w:tcPr>
            <w:tcW w:w="318" w:type="pct"/>
            <w:shd w:val="clear" w:color="000000" w:fill="BFBFBF"/>
            <w:noWrap/>
            <w:vAlign w:val="center"/>
            <w:hideMark/>
          </w:tcPr>
          <w:p w:rsidR="00F21189" w:rsidRPr="005F386C" w:rsidRDefault="00F21189" w:rsidP="00F2159C">
            <w:pPr>
              <w:jc w:val="center"/>
              <w:rPr>
                <w:rFonts w:ascii="Arial Narrow" w:hAnsi="Arial Narrow" w:cs="Arial"/>
                <w:b/>
                <w:bCs/>
                <w:sz w:val="20"/>
                <w:szCs w:val="20"/>
                <w:lang w:val="es-MX" w:eastAsia="es-MX"/>
              </w:rPr>
            </w:pPr>
            <w:r w:rsidRPr="005F386C">
              <w:rPr>
                <w:rFonts w:ascii="Arial Narrow" w:hAnsi="Arial Narrow" w:cs="Arial"/>
                <w:b/>
                <w:bCs/>
                <w:sz w:val="20"/>
                <w:szCs w:val="20"/>
                <w:lang w:val="es-MX" w:eastAsia="es-MX"/>
              </w:rPr>
              <w:t>Aula</w:t>
            </w:r>
          </w:p>
        </w:tc>
        <w:tc>
          <w:tcPr>
            <w:tcW w:w="865" w:type="pct"/>
            <w:shd w:val="clear" w:color="000000" w:fill="BFBFBF"/>
            <w:noWrap/>
            <w:vAlign w:val="center"/>
            <w:hideMark/>
          </w:tcPr>
          <w:p w:rsidR="00F21189" w:rsidRPr="005F386C" w:rsidRDefault="00F21189" w:rsidP="00F2159C">
            <w:pPr>
              <w:jc w:val="center"/>
              <w:rPr>
                <w:rFonts w:ascii="Arial Narrow" w:hAnsi="Arial Narrow" w:cs="Arial"/>
                <w:b/>
                <w:bCs/>
                <w:sz w:val="20"/>
                <w:szCs w:val="20"/>
                <w:lang w:val="es-MX" w:eastAsia="es-MX"/>
              </w:rPr>
            </w:pPr>
            <w:r w:rsidRPr="005F386C">
              <w:rPr>
                <w:rFonts w:ascii="Arial Narrow" w:hAnsi="Arial Narrow" w:cs="Arial"/>
                <w:b/>
                <w:bCs/>
                <w:sz w:val="20"/>
                <w:szCs w:val="20"/>
                <w:lang w:val="es-MX" w:eastAsia="es-MX"/>
              </w:rPr>
              <w:t>Motivo de la Vacante</w:t>
            </w:r>
          </w:p>
        </w:tc>
      </w:tr>
      <w:tr w:rsidR="00F21189" w:rsidRPr="005F386C" w:rsidTr="00F21189">
        <w:trPr>
          <w:trHeight w:hRule="exact" w:val="851"/>
        </w:trPr>
        <w:tc>
          <w:tcPr>
            <w:tcW w:w="197"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1°</w:t>
            </w:r>
          </w:p>
        </w:tc>
        <w:tc>
          <w:tcPr>
            <w:tcW w:w="244"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3</w:t>
            </w:r>
          </w:p>
        </w:tc>
        <w:tc>
          <w:tcPr>
            <w:tcW w:w="209"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Non</w:t>
            </w:r>
          </w:p>
        </w:tc>
        <w:tc>
          <w:tcPr>
            <w:tcW w:w="272"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OPT-102</w:t>
            </w:r>
          </w:p>
        </w:tc>
        <w:tc>
          <w:tcPr>
            <w:tcW w:w="248"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0041</w:t>
            </w:r>
          </w:p>
        </w:tc>
        <w:tc>
          <w:tcPr>
            <w:tcW w:w="831" w:type="pct"/>
            <w:shd w:val="clear" w:color="000000" w:fill="FFFFFF"/>
            <w:noWrap/>
            <w:vAlign w:val="center"/>
            <w:hideMark/>
          </w:tcPr>
          <w:p w:rsidR="00F21189" w:rsidRPr="005F386C" w:rsidRDefault="00F21189" w:rsidP="00F2159C">
            <w:pPr>
              <w:rPr>
                <w:rFonts w:ascii="Arial Narrow" w:hAnsi="Arial Narrow" w:cs="Arial"/>
                <w:sz w:val="20"/>
                <w:szCs w:val="20"/>
                <w:lang w:val="es-MX" w:eastAsia="es-MX"/>
              </w:rPr>
            </w:pPr>
            <w:r w:rsidRPr="005F386C">
              <w:rPr>
                <w:rFonts w:ascii="Arial Narrow" w:hAnsi="Arial Narrow" w:cs="Arial"/>
                <w:sz w:val="20"/>
                <w:szCs w:val="20"/>
                <w:lang w:val="es-MX" w:eastAsia="es-MX"/>
              </w:rPr>
              <w:t>Educación Para la Salud</w:t>
            </w:r>
          </w:p>
        </w:tc>
        <w:tc>
          <w:tcPr>
            <w:tcW w:w="197"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3</w:t>
            </w:r>
          </w:p>
        </w:tc>
        <w:tc>
          <w:tcPr>
            <w:tcW w:w="240"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1452</w:t>
            </w:r>
          </w:p>
        </w:tc>
        <w:tc>
          <w:tcPr>
            <w:tcW w:w="346"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Interina</w:t>
            </w:r>
          </w:p>
        </w:tc>
        <w:tc>
          <w:tcPr>
            <w:tcW w:w="491"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09:00 a 10:00</w:t>
            </w:r>
          </w:p>
        </w:tc>
        <w:tc>
          <w:tcPr>
            <w:tcW w:w="541"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Lunes, Martes y Miércoles</w:t>
            </w:r>
          </w:p>
        </w:tc>
        <w:tc>
          <w:tcPr>
            <w:tcW w:w="318"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Anexo 4</w:t>
            </w:r>
          </w:p>
        </w:tc>
        <w:tc>
          <w:tcPr>
            <w:tcW w:w="865" w:type="pct"/>
            <w:shd w:val="clear" w:color="000000" w:fill="FFFFFF"/>
            <w:noWrap/>
            <w:vAlign w:val="center"/>
            <w:hideMark/>
          </w:tcPr>
          <w:p w:rsidR="00F21189" w:rsidRPr="005F386C" w:rsidRDefault="00F21189" w:rsidP="00F2159C">
            <w:pPr>
              <w:rPr>
                <w:rFonts w:ascii="Arial Narrow" w:hAnsi="Arial Narrow" w:cs="Arial"/>
                <w:sz w:val="20"/>
                <w:szCs w:val="20"/>
                <w:lang w:val="es-MX" w:eastAsia="es-MX"/>
              </w:rPr>
            </w:pPr>
            <w:r w:rsidRPr="005F386C">
              <w:rPr>
                <w:rFonts w:ascii="Arial Narrow" w:hAnsi="Arial Narrow" w:cs="Arial"/>
                <w:sz w:val="20"/>
                <w:szCs w:val="20"/>
                <w:lang w:val="es-MX" w:eastAsia="es-MX"/>
              </w:rPr>
              <w:t>Renovación 2018/2019</w:t>
            </w:r>
          </w:p>
        </w:tc>
      </w:tr>
      <w:tr w:rsidR="00F21189" w:rsidRPr="005F386C" w:rsidTr="00F21189">
        <w:trPr>
          <w:trHeight w:hRule="exact" w:val="851"/>
        </w:trPr>
        <w:tc>
          <w:tcPr>
            <w:tcW w:w="197"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lastRenderedPageBreak/>
              <w:t>1°</w:t>
            </w:r>
          </w:p>
        </w:tc>
        <w:tc>
          <w:tcPr>
            <w:tcW w:w="244"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4</w:t>
            </w:r>
          </w:p>
        </w:tc>
        <w:tc>
          <w:tcPr>
            <w:tcW w:w="209"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Non</w:t>
            </w:r>
          </w:p>
        </w:tc>
        <w:tc>
          <w:tcPr>
            <w:tcW w:w="272"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OPT-102</w:t>
            </w:r>
          </w:p>
        </w:tc>
        <w:tc>
          <w:tcPr>
            <w:tcW w:w="248"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0041</w:t>
            </w:r>
          </w:p>
        </w:tc>
        <w:tc>
          <w:tcPr>
            <w:tcW w:w="831" w:type="pct"/>
            <w:shd w:val="clear" w:color="000000" w:fill="FFFFFF"/>
            <w:noWrap/>
            <w:vAlign w:val="center"/>
            <w:hideMark/>
          </w:tcPr>
          <w:p w:rsidR="00F21189" w:rsidRPr="005F386C" w:rsidRDefault="00F21189" w:rsidP="00F2159C">
            <w:pPr>
              <w:rPr>
                <w:rFonts w:ascii="Arial Narrow" w:hAnsi="Arial Narrow" w:cs="Arial"/>
                <w:sz w:val="20"/>
                <w:szCs w:val="20"/>
                <w:lang w:val="es-MX" w:eastAsia="es-MX"/>
              </w:rPr>
            </w:pPr>
            <w:r w:rsidRPr="005F386C">
              <w:rPr>
                <w:rFonts w:ascii="Arial Narrow" w:hAnsi="Arial Narrow" w:cs="Arial"/>
                <w:sz w:val="20"/>
                <w:szCs w:val="20"/>
                <w:lang w:val="es-MX" w:eastAsia="es-MX"/>
              </w:rPr>
              <w:t>Educación Para la Salud</w:t>
            </w:r>
          </w:p>
        </w:tc>
        <w:tc>
          <w:tcPr>
            <w:tcW w:w="197"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3</w:t>
            </w:r>
          </w:p>
        </w:tc>
        <w:tc>
          <w:tcPr>
            <w:tcW w:w="240"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1452</w:t>
            </w:r>
          </w:p>
        </w:tc>
        <w:tc>
          <w:tcPr>
            <w:tcW w:w="346"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Interina</w:t>
            </w:r>
          </w:p>
        </w:tc>
        <w:tc>
          <w:tcPr>
            <w:tcW w:w="491"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18:00 a 19:00</w:t>
            </w:r>
          </w:p>
        </w:tc>
        <w:tc>
          <w:tcPr>
            <w:tcW w:w="541"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Lunes, Martes y Miércoles</w:t>
            </w:r>
          </w:p>
        </w:tc>
        <w:tc>
          <w:tcPr>
            <w:tcW w:w="318"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Anexo 4</w:t>
            </w:r>
          </w:p>
        </w:tc>
        <w:tc>
          <w:tcPr>
            <w:tcW w:w="865" w:type="pct"/>
            <w:shd w:val="clear" w:color="000000" w:fill="FFFFFF"/>
            <w:noWrap/>
            <w:vAlign w:val="center"/>
            <w:hideMark/>
          </w:tcPr>
          <w:p w:rsidR="00F21189" w:rsidRPr="005F386C" w:rsidRDefault="00F21189" w:rsidP="00F2159C">
            <w:pPr>
              <w:rPr>
                <w:rFonts w:ascii="Arial Narrow" w:hAnsi="Arial Narrow" w:cs="Arial"/>
                <w:sz w:val="20"/>
                <w:szCs w:val="20"/>
                <w:lang w:val="es-MX" w:eastAsia="es-MX"/>
              </w:rPr>
            </w:pPr>
            <w:r w:rsidRPr="005F386C">
              <w:rPr>
                <w:rFonts w:ascii="Arial Narrow" w:hAnsi="Arial Narrow" w:cs="Arial"/>
                <w:sz w:val="20"/>
                <w:szCs w:val="20"/>
                <w:lang w:val="es-MX" w:eastAsia="es-MX"/>
              </w:rPr>
              <w:t>Renovación 2018/2019</w:t>
            </w:r>
          </w:p>
        </w:tc>
      </w:tr>
      <w:tr w:rsidR="00F21189" w:rsidRPr="005F386C" w:rsidTr="00F21189">
        <w:trPr>
          <w:trHeight w:hRule="exact" w:val="851"/>
        </w:trPr>
        <w:tc>
          <w:tcPr>
            <w:tcW w:w="197"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1°</w:t>
            </w:r>
          </w:p>
        </w:tc>
        <w:tc>
          <w:tcPr>
            <w:tcW w:w="244"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5</w:t>
            </w:r>
          </w:p>
        </w:tc>
        <w:tc>
          <w:tcPr>
            <w:tcW w:w="209"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Non</w:t>
            </w:r>
          </w:p>
        </w:tc>
        <w:tc>
          <w:tcPr>
            <w:tcW w:w="272"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OPT-102</w:t>
            </w:r>
          </w:p>
        </w:tc>
        <w:tc>
          <w:tcPr>
            <w:tcW w:w="248"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0041</w:t>
            </w:r>
          </w:p>
        </w:tc>
        <w:tc>
          <w:tcPr>
            <w:tcW w:w="831" w:type="pct"/>
            <w:shd w:val="clear" w:color="000000" w:fill="FFFFFF"/>
            <w:noWrap/>
            <w:vAlign w:val="center"/>
            <w:hideMark/>
          </w:tcPr>
          <w:p w:rsidR="00F21189" w:rsidRPr="005F386C" w:rsidRDefault="00F21189" w:rsidP="00F2159C">
            <w:pPr>
              <w:rPr>
                <w:rFonts w:ascii="Arial Narrow" w:hAnsi="Arial Narrow" w:cs="Arial"/>
                <w:sz w:val="20"/>
                <w:szCs w:val="20"/>
                <w:lang w:val="es-MX" w:eastAsia="es-MX"/>
              </w:rPr>
            </w:pPr>
            <w:r w:rsidRPr="005F386C">
              <w:rPr>
                <w:rFonts w:ascii="Arial Narrow" w:hAnsi="Arial Narrow" w:cs="Arial"/>
                <w:sz w:val="20"/>
                <w:szCs w:val="20"/>
                <w:lang w:val="es-MX" w:eastAsia="es-MX"/>
              </w:rPr>
              <w:t>Educación Para la Salud</w:t>
            </w:r>
          </w:p>
        </w:tc>
        <w:tc>
          <w:tcPr>
            <w:tcW w:w="197"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3</w:t>
            </w:r>
          </w:p>
        </w:tc>
        <w:tc>
          <w:tcPr>
            <w:tcW w:w="240"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1452</w:t>
            </w:r>
          </w:p>
        </w:tc>
        <w:tc>
          <w:tcPr>
            <w:tcW w:w="346"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Interina</w:t>
            </w:r>
          </w:p>
        </w:tc>
        <w:tc>
          <w:tcPr>
            <w:tcW w:w="491"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16:00 a 17:00</w:t>
            </w:r>
          </w:p>
        </w:tc>
        <w:tc>
          <w:tcPr>
            <w:tcW w:w="541"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Martes, Miércoles y Jueves</w:t>
            </w:r>
          </w:p>
        </w:tc>
        <w:tc>
          <w:tcPr>
            <w:tcW w:w="318"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Anexo 6</w:t>
            </w:r>
          </w:p>
        </w:tc>
        <w:tc>
          <w:tcPr>
            <w:tcW w:w="865" w:type="pct"/>
            <w:shd w:val="clear" w:color="000000" w:fill="FFFFFF"/>
            <w:noWrap/>
            <w:vAlign w:val="center"/>
            <w:hideMark/>
          </w:tcPr>
          <w:p w:rsidR="00F21189" w:rsidRPr="005F386C" w:rsidRDefault="00F21189" w:rsidP="00F2159C">
            <w:pPr>
              <w:rPr>
                <w:rFonts w:ascii="Arial Narrow" w:hAnsi="Arial Narrow" w:cs="Arial"/>
                <w:sz w:val="20"/>
                <w:szCs w:val="20"/>
                <w:lang w:val="es-MX" w:eastAsia="es-MX"/>
              </w:rPr>
            </w:pPr>
            <w:r w:rsidRPr="005F386C">
              <w:rPr>
                <w:rFonts w:ascii="Arial Narrow" w:hAnsi="Arial Narrow" w:cs="Arial"/>
                <w:sz w:val="20"/>
                <w:szCs w:val="20"/>
                <w:lang w:val="es-MX" w:eastAsia="es-MX"/>
              </w:rPr>
              <w:t>Renovación 2018/2019</w:t>
            </w:r>
          </w:p>
        </w:tc>
      </w:tr>
      <w:tr w:rsidR="00F21189" w:rsidRPr="005F386C" w:rsidTr="00F21189">
        <w:trPr>
          <w:trHeight w:hRule="exact" w:val="851"/>
        </w:trPr>
        <w:tc>
          <w:tcPr>
            <w:tcW w:w="197"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1°</w:t>
            </w:r>
          </w:p>
        </w:tc>
        <w:tc>
          <w:tcPr>
            <w:tcW w:w="244"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6</w:t>
            </w:r>
          </w:p>
        </w:tc>
        <w:tc>
          <w:tcPr>
            <w:tcW w:w="209"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Non</w:t>
            </w:r>
          </w:p>
        </w:tc>
        <w:tc>
          <w:tcPr>
            <w:tcW w:w="272"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OPT-102</w:t>
            </w:r>
          </w:p>
        </w:tc>
        <w:tc>
          <w:tcPr>
            <w:tcW w:w="248"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0041</w:t>
            </w:r>
          </w:p>
        </w:tc>
        <w:tc>
          <w:tcPr>
            <w:tcW w:w="831" w:type="pct"/>
            <w:shd w:val="clear" w:color="000000" w:fill="FFFFFF"/>
            <w:noWrap/>
            <w:vAlign w:val="center"/>
            <w:hideMark/>
          </w:tcPr>
          <w:p w:rsidR="00F21189" w:rsidRPr="005F386C" w:rsidRDefault="00F21189" w:rsidP="00F2159C">
            <w:pPr>
              <w:rPr>
                <w:rFonts w:ascii="Arial Narrow" w:hAnsi="Arial Narrow" w:cs="Arial"/>
                <w:sz w:val="20"/>
                <w:szCs w:val="20"/>
                <w:lang w:val="es-MX" w:eastAsia="es-MX"/>
              </w:rPr>
            </w:pPr>
            <w:r w:rsidRPr="005F386C">
              <w:rPr>
                <w:rFonts w:ascii="Arial Narrow" w:hAnsi="Arial Narrow" w:cs="Arial"/>
                <w:sz w:val="20"/>
                <w:szCs w:val="20"/>
                <w:lang w:val="es-MX" w:eastAsia="es-MX"/>
              </w:rPr>
              <w:t>Educación Para la Salud</w:t>
            </w:r>
          </w:p>
        </w:tc>
        <w:tc>
          <w:tcPr>
            <w:tcW w:w="197"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3</w:t>
            </w:r>
          </w:p>
        </w:tc>
        <w:tc>
          <w:tcPr>
            <w:tcW w:w="240"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1452</w:t>
            </w:r>
          </w:p>
        </w:tc>
        <w:tc>
          <w:tcPr>
            <w:tcW w:w="346"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Interina</w:t>
            </w:r>
          </w:p>
        </w:tc>
        <w:tc>
          <w:tcPr>
            <w:tcW w:w="491"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17:00 a 18:00</w:t>
            </w:r>
          </w:p>
        </w:tc>
        <w:tc>
          <w:tcPr>
            <w:tcW w:w="541"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Miércoles, Jueves y Viernes</w:t>
            </w:r>
          </w:p>
        </w:tc>
        <w:tc>
          <w:tcPr>
            <w:tcW w:w="318"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Anexo 6</w:t>
            </w:r>
          </w:p>
        </w:tc>
        <w:tc>
          <w:tcPr>
            <w:tcW w:w="865" w:type="pct"/>
            <w:shd w:val="clear" w:color="000000" w:fill="FFFFFF"/>
            <w:noWrap/>
            <w:vAlign w:val="center"/>
            <w:hideMark/>
          </w:tcPr>
          <w:p w:rsidR="00F21189" w:rsidRPr="005F386C" w:rsidRDefault="00F21189" w:rsidP="00F2159C">
            <w:pPr>
              <w:rPr>
                <w:rFonts w:ascii="Arial Narrow" w:hAnsi="Arial Narrow" w:cs="Arial"/>
                <w:sz w:val="20"/>
                <w:szCs w:val="20"/>
                <w:lang w:val="es-MX" w:eastAsia="es-MX"/>
              </w:rPr>
            </w:pPr>
            <w:r w:rsidRPr="005F386C">
              <w:rPr>
                <w:rFonts w:ascii="Arial Narrow" w:hAnsi="Arial Narrow" w:cs="Arial"/>
                <w:sz w:val="20"/>
                <w:szCs w:val="20"/>
                <w:lang w:val="es-MX" w:eastAsia="es-MX"/>
              </w:rPr>
              <w:t>Renovación 2018/2019</w:t>
            </w:r>
          </w:p>
        </w:tc>
      </w:tr>
      <w:tr w:rsidR="00F21189" w:rsidRPr="005F386C" w:rsidTr="00F21189">
        <w:trPr>
          <w:trHeight w:hRule="exact" w:val="851"/>
        </w:trPr>
        <w:tc>
          <w:tcPr>
            <w:tcW w:w="197"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1°</w:t>
            </w:r>
          </w:p>
        </w:tc>
        <w:tc>
          <w:tcPr>
            <w:tcW w:w="244"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7</w:t>
            </w:r>
          </w:p>
        </w:tc>
        <w:tc>
          <w:tcPr>
            <w:tcW w:w="209"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Non</w:t>
            </w:r>
          </w:p>
        </w:tc>
        <w:tc>
          <w:tcPr>
            <w:tcW w:w="272"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OPT-102</w:t>
            </w:r>
          </w:p>
        </w:tc>
        <w:tc>
          <w:tcPr>
            <w:tcW w:w="248"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0041</w:t>
            </w:r>
          </w:p>
        </w:tc>
        <w:tc>
          <w:tcPr>
            <w:tcW w:w="831" w:type="pct"/>
            <w:shd w:val="clear" w:color="000000" w:fill="FFFFFF"/>
            <w:noWrap/>
            <w:vAlign w:val="center"/>
            <w:hideMark/>
          </w:tcPr>
          <w:p w:rsidR="00F21189" w:rsidRPr="005F386C" w:rsidRDefault="00F21189" w:rsidP="00F2159C">
            <w:pPr>
              <w:rPr>
                <w:rFonts w:ascii="Arial Narrow" w:hAnsi="Arial Narrow" w:cs="Arial"/>
                <w:sz w:val="20"/>
                <w:szCs w:val="20"/>
                <w:lang w:val="es-MX" w:eastAsia="es-MX"/>
              </w:rPr>
            </w:pPr>
            <w:r w:rsidRPr="005F386C">
              <w:rPr>
                <w:rFonts w:ascii="Arial Narrow" w:hAnsi="Arial Narrow" w:cs="Arial"/>
                <w:sz w:val="20"/>
                <w:szCs w:val="20"/>
                <w:lang w:val="es-MX" w:eastAsia="es-MX"/>
              </w:rPr>
              <w:t>Educación Para la Salud</w:t>
            </w:r>
          </w:p>
        </w:tc>
        <w:tc>
          <w:tcPr>
            <w:tcW w:w="197"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3</w:t>
            </w:r>
          </w:p>
        </w:tc>
        <w:tc>
          <w:tcPr>
            <w:tcW w:w="240"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1452</w:t>
            </w:r>
          </w:p>
        </w:tc>
        <w:tc>
          <w:tcPr>
            <w:tcW w:w="346"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Interina</w:t>
            </w:r>
          </w:p>
        </w:tc>
        <w:tc>
          <w:tcPr>
            <w:tcW w:w="491"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19:00 a 20:00</w:t>
            </w:r>
          </w:p>
        </w:tc>
        <w:tc>
          <w:tcPr>
            <w:tcW w:w="541"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Lunes, Martes y Miércoles</w:t>
            </w:r>
          </w:p>
        </w:tc>
        <w:tc>
          <w:tcPr>
            <w:tcW w:w="318"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Anexo 4</w:t>
            </w:r>
          </w:p>
        </w:tc>
        <w:tc>
          <w:tcPr>
            <w:tcW w:w="865" w:type="pct"/>
            <w:shd w:val="clear" w:color="000000" w:fill="FFFFFF"/>
            <w:noWrap/>
            <w:vAlign w:val="center"/>
            <w:hideMark/>
          </w:tcPr>
          <w:p w:rsidR="00F21189" w:rsidRPr="005F386C" w:rsidRDefault="00F21189" w:rsidP="00F2159C">
            <w:pPr>
              <w:rPr>
                <w:rFonts w:ascii="Arial Narrow" w:hAnsi="Arial Narrow" w:cs="Arial"/>
                <w:sz w:val="20"/>
                <w:szCs w:val="20"/>
                <w:lang w:val="es-MX" w:eastAsia="es-MX"/>
              </w:rPr>
            </w:pPr>
            <w:r w:rsidRPr="005F386C">
              <w:rPr>
                <w:rFonts w:ascii="Arial Narrow" w:hAnsi="Arial Narrow" w:cs="Arial"/>
                <w:sz w:val="20"/>
                <w:szCs w:val="20"/>
                <w:lang w:val="es-MX" w:eastAsia="es-MX"/>
              </w:rPr>
              <w:t>Renovación 2018/2019</w:t>
            </w:r>
          </w:p>
        </w:tc>
      </w:tr>
      <w:tr w:rsidR="00F21189" w:rsidRPr="005F386C" w:rsidTr="00F21189">
        <w:trPr>
          <w:trHeight w:hRule="exact" w:val="851"/>
        </w:trPr>
        <w:tc>
          <w:tcPr>
            <w:tcW w:w="197"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1°</w:t>
            </w:r>
          </w:p>
        </w:tc>
        <w:tc>
          <w:tcPr>
            <w:tcW w:w="244"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1</w:t>
            </w:r>
          </w:p>
        </w:tc>
        <w:tc>
          <w:tcPr>
            <w:tcW w:w="209"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Non</w:t>
            </w:r>
          </w:p>
        </w:tc>
        <w:tc>
          <w:tcPr>
            <w:tcW w:w="272"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OPT-101</w:t>
            </w:r>
          </w:p>
        </w:tc>
        <w:tc>
          <w:tcPr>
            <w:tcW w:w="248"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0042</w:t>
            </w:r>
          </w:p>
        </w:tc>
        <w:tc>
          <w:tcPr>
            <w:tcW w:w="831" w:type="pct"/>
            <w:shd w:val="clear" w:color="000000" w:fill="FFFFFF"/>
            <w:vAlign w:val="center"/>
            <w:hideMark/>
          </w:tcPr>
          <w:p w:rsidR="00F21189" w:rsidRPr="005F386C" w:rsidRDefault="00F21189" w:rsidP="00F2159C">
            <w:pPr>
              <w:rPr>
                <w:rFonts w:ascii="Arial Narrow" w:hAnsi="Arial Narrow" w:cs="Arial"/>
                <w:sz w:val="20"/>
                <w:szCs w:val="20"/>
                <w:lang w:val="es-MX" w:eastAsia="es-MX"/>
              </w:rPr>
            </w:pPr>
            <w:r w:rsidRPr="005F386C">
              <w:rPr>
                <w:rFonts w:ascii="Arial Narrow" w:hAnsi="Arial Narrow" w:cs="Arial"/>
                <w:sz w:val="20"/>
                <w:szCs w:val="20"/>
                <w:lang w:val="es-MX" w:eastAsia="es-MX"/>
              </w:rPr>
              <w:t>Lectura y Redacción Científica</w:t>
            </w:r>
          </w:p>
        </w:tc>
        <w:tc>
          <w:tcPr>
            <w:tcW w:w="197"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2</w:t>
            </w:r>
          </w:p>
        </w:tc>
        <w:tc>
          <w:tcPr>
            <w:tcW w:w="240"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1452</w:t>
            </w:r>
          </w:p>
        </w:tc>
        <w:tc>
          <w:tcPr>
            <w:tcW w:w="346"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Interina</w:t>
            </w:r>
          </w:p>
        </w:tc>
        <w:tc>
          <w:tcPr>
            <w:tcW w:w="491"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08:00 a 09:00</w:t>
            </w:r>
          </w:p>
        </w:tc>
        <w:tc>
          <w:tcPr>
            <w:tcW w:w="541"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Lunes y Miércoles</w:t>
            </w:r>
          </w:p>
        </w:tc>
        <w:tc>
          <w:tcPr>
            <w:tcW w:w="318"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Anexo 3</w:t>
            </w:r>
          </w:p>
        </w:tc>
        <w:tc>
          <w:tcPr>
            <w:tcW w:w="865" w:type="pct"/>
            <w:shd w:val="clear" w:color="000000" w:fill="FFFFFF"/>
            <w:noWrap/>
            <w:vAlign w:val="center"/>
            <w:hideMark/>
          </w:tcPr>
          <w:p w:rsidR="00F21189" w:rsidRPr="005F386C" w:rsidRDefault="00F21189" w:rsidP="00F2159C">
            <w:pPr>
              <w:rPr>
                <w:rFonts w:ascii="Arial Narrow" w:hAnsi="Arial Narrow" w:cs="Arial"/>
                <w:sz w:val="20"/>
                <w:szCs w:val="20"/>
                <w:lang w:val="es-MX" w:eastAsia="es-MX"/>
              </w:rPr>
            </w:pPr>
            <w:r w:rsidRPr="005F386C">
              <w:rPr>
                <w:rFonts w:ascii="Arial Narrow" w:hAnsi="Arial Narrow" w:cs="Arial"/>
                <w:sz w:val="20"/>
                <w:szCs w:val="20"/>
                <w:lang w:val="es-MX" w:eastAsia="es-MX"/>
              </w:rPr>
              <w:t>Renovación 2018/2019</w:t>
            </w:r>
          </w:p>
        </w:tc>
      </w:tr>
      <w:tr w:rsidR="00F21189" w:rsidRPr="005F386C" w:rsidTr="00F21189">
        <w:trPr>
          <w:trHeight w:hRule="exact" w:val="851"/>
        </w:trPr>
        <w:tc>
          <w:tcPr>
            <w:tcW w:w="197"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3°</w:t>
            </w:r>
          </w:p>
        </w:tc>
        <w:tc>
          <w:tcPr>
            <w:tcW w:w="244"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1</w:t>
            </w:r>
          </w:p>
        </w:tc>
        <w:tc>
          <w:tcPr>
            <w:tcW w:w="209"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Non</w:t>
            </w:r>
          </w:p>
        </w:tc>
        <w:tc>
          <w:tcPr>
            <w:tcW w:w="272"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OPT-301</w:t>
            </w:r>
          </w:p>
        </w:tc>
        <w:tc>
          <w:tcPr>
            <w:tcW w:w="248"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0043</w:t>
            </w:r>
          </w:p>
        </w:tc>
        <w:tc>
          <w:tcPr>
            <w:tcW w:w="831" w:type="pct"/>
            <w:shd w:val="clear" w:color="000000" w:fill="FFFFFF"/>
            <w:vAlign w:val="center"/>
            <w:hideMark/>
          </w:tcPr>
          <w:p w:rsidR="00F21189" w:rsidRPr="005F386C" w:rsidRDefault="00F21189" w:rsidP="00F2159C">
            <w:pPr>
              <w:rPr>
                <w:rFonts w:ascii="Arial Narrow" w:hAnsi="Arial Narrow" w:cs="Arial"/>
                <w:sz w:val="20"/>
                <w:szCs w:val="20"/>
                <w:lang w:val="es-MX" w:eastAsia="es-MX"/>
              </w:rPr>
            </w:pPr>
            <w:r w:rsidRPr="005F386C">
              <w:rPr>
                <w:rFonts w:ascii="Arial Narrow" w:hAnsi="Arial Narrow" w:cs="Arial"/>
                <w:sz w:val="20"/>
                <w:szCs w:val="20"/>
                <w:lang w:val="es-MX" w:eastAsia="es-MX"/>
              </w:rPr>
              <w:t>Arte y Cultura</w:t>
            </w:r>
          </w:p>
        </w:tc>
        <w:tc>
          <w:tcPr>
            <w:tcW w:w="197"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2</w:t>
            </w:r>
          </w:p>
        </w:tc>
        <w:tc>
          <w:tcPr>
            <w:tcW w:w="240"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1452</w:t>
            </w:r>
          </w:p>
        </w:tc>
        <w:tc>
          <w:tcPr>
            <w:tcW w:w="346"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Interina</w:t>
            </w:r>
          </w:p>
        </w:tc>
        <w:tc>
          <w:tcPr>
            <w:tcW w:w="491"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16:00 a 17:00</w:t>
            </w:r>
          </w:p>
        </w:tc>
        <w:tc>
          <w:tcPr>
            <w:tcW w:w="541"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Martes y Jueves</w:t>
            </w:r>
          </w:p>
        </w:tc>
        <w:tc>
          <w:tcPr>
            <w:tcW w:w="318"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A 2</w:t>
            </w:r>
          </w:p>
        </w:tc>
        <w:tc>
          <w:tcPr>
            <w:tcW w:w="865" w:type="pct"/>
            <w:shd w:val="clear" w:color="000000" w:fill="FFFFFF"/>
            <w:noWrap/>
            <w:vAlign w:val="center"/>
            <w:hideMark/>
          </w:tcPr>
          <w:p w:rsidR="00F21189" w:rsidRPr="005F386C" w:rsidRDefault="00F21189" w:rsidP="00F2159C">
            <w:pPr>
              <w:rPr>
                <w:rFonts w:ascii="Arial Narrow" w:hAnsi="Arial Narrow" w:cs="Arial"/>
                <w:sz w:val="20"/>
                <w:szCs w:val="20"/>
                <w:lang w:val="es-MX" w:eastAsia="es-MX"/>
              </w:rPr>
            </w:pPr>
            <w:r w:rsidRPr="005F386C">
              <w:rPr>
                <w:rFonts w:ascii="Arial Narrow" w:hAnsi="Arial Narrow" w:cs="Arial"/>
                <w:sz w:val="20"/>
                <w:szCs w:val="20"/>
                <w:lang w:val="es-MX" w:eastAsia="es-MX"/>
              </w:rPr>
              <w:t>Renovación 2018/2019</w:t>
            </w:r>
          </w:p>
        </w:tc>
      </w:tr>
      <w:tr w:rsidR="00F21189" w:rsidRPr="005F386C" w:rsidTr="00F21189">
        <w:trPr>
          <w:trHeight w:hRule="exact" w:val="851"/>
        </w:trPr>
        <w:tc>
          <w:tcPr>
            <w:tcW w:w="197"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5°</w:t>
            </w:r>
          </w:p>
        </w:tc>
        <w:tc>
          <w:tcPr>
            <w:tcW w:w="244"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3</w:t>
            </w:r>
          </w:p>
        </w:tc>
        <w:tc>
          <w:tcPr>
            <w:tcW w:w="209"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Non</w:t>
            </w:r>
          </w:p>
        </w:tc>
        <w:tc>
          <w:tcPr>
            <w:tcW w:w="272"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OPT-501</w:t>
            </w:r>
          </w:p>
        </w:tc>
        <w:tc>
          <w:tcPr>
            <w:tcW w:w="248"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0045</w:t>
            </w:r>
          </w:p>
        </w:tc>
        <w:tc>
          <w:tcPr>
            <w:tcW w:w="831" w:type="pct"/>
            <w:shd w:val="clear" w:color="000000" w:fill="FFFFFF"/>
            <w:vAlign w:val="center"/>
            <w:hideMark/>
          </w:tcPr>
          <w:p w:rsidR="00F21189" w:rsidRPr="005F386C" w:rsidRDefault="00F21189" w:rsidP="00F2159C">
            <w:pPr>
              <w:rPr>
                <w:rFonts w:ascii="Arial Narrow" w:hAnsi="Arial Narrow" w:cs="Arial"/>
                <w:sz w:val="20"/>
                <w:szCs w:val="20"/>
                <w:lang w:val="es-MX" w:eastAsia="es-MX"/>
              </w:rPr>
            </w:pPr>
            <w:r w:rsidRPr="005F386C">
              <w:rPr>
                <w:rFonts w:ascii="Arial Narrow" w:hAnsi="Arial Narrow" w:cs="Arial"/>
                <w:sz w:val="20"/>
                <w:szCs w:val="20"/>
                <w:lang w:val="es-MX" w:eastAsia="es-MX"/>
              </w:rPr>
              <w:t>Fotografía Clinica</w:t>
            </w:r>
          </w:p>
        </w:tc>
        <w:tc>
          <w:tcPr>
            <w:tcW w:w="197"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2</w:t>
            </w:r>
          </w:p>
        </w:tc>
        <w:tc>
          <w:tcPr>
            <w:tcW w:w="240"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1452</w:t>
            </w:r>
          </w:p>
        </w:tc>
        <w:tc>
          <w:tcPr>
            <w:tcW w:w="346"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Interina</w:t>
            </w:r>
          </w:p>
        </w:tc>
        <w:tc>
          <w:tcPr>
            <w:tcW w:w="491"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13:00 a 14:00</w:t>
            </w:r>
          </w:p>
        </w:tc>
        <w:tc>
          <w:tcPr>
            <w:tcW w:w="541"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Martes y Jueves</w:t>
            </w:r>
          </w:p>
        </w:tc>
        <w:tc>
          <w:tcPr>
            <w:tcW w:w="318"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H 3</w:t>
            </w:r>
          </w:p>
        </w:tc>
        <w:tc>
          <w:tcPr>
            <w:tcW w:w="865" w:type="pct"/>
            <w:shd w:val="clear" w:color="000000" w:fill="FFFFFF"/>
            <w:noWrap/>
            <w:vAlign w:val="center"/>
            <w:hideMark/>
          </w:tcPr>
          <w:p w:rsidR="00F21189" w:rsidRPr="005F386C" w:rsidRDefault="00F21189" w:rsidP="00F2159C">
            <w:pPr>
              <w:rPr>
                <w:rFonts w:ascii="Arial Narrow" w:hAnsi="Arial Narrow" w:cs="Arial"/>
                <w:sz w:val="20"/>
                <w:szCs w:val="20"/>
                <w:lang w:val="es-MX" w:eastAsia="es-MX"/>
              </w:rPr>
            </w:pPr>
            <w:r w:rsidRPr="005F386C">
              <w:rPr>
                <w:rFonts w:ascii="Arial Narrow" w:hAnsi="Arial Narrow" w:cs="Arial"/>
                <w:sz w:val="20"/>
                <w:szCs w:val="20"/>
                <w:lang w:val="es-MX" w:eastAsia="es-MX"/>
              </w:rPr>
              <w:t>Renovación 2018/2019</w:t>
            </w:r>
          </w:p>
        </w:tc>
      </w:tr>
      <w:tr w:rsidR="00F21189" w:rsidRPr="005F386C" w:rsidTr="00F21189">
        <w:trPr>
          <w:trHeight w:hRule="exact" w:val="851"/>
        </w:trPr>
        <w:tc>
          <w:tcPr>
            <w:tcW w:w="197"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5°</w:t>
            </w:r>
          </w:p>
        </w:tc>
        <w:tc>
          <w:tcPr>
            <w:tcW w:w="244"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1</w:t>
            </w:r>
          </w:p>
        </w:tc>
        <w:tc>
          <w:tcPr>
            <w:tcW w:w="209"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Non</w:t>
            </w:r>
          </w:p>
        </w:tc>
        <w:tc>
          <w:tcPr>
            <w:tcW w:w="272"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OPT-502</w:t>
            </w:r>
          </w:p>
        </w:tc>
        <w:tc>
          <w:tcPr>
            <w:tcW w:w="248"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0046</w:t>
            </w:r>
          </w:p>
        </w:tc>
        <w:tc>
          <w:tcPr>
            <w:tcW w:w="831" w:type="pct"/>
            <w:shd w:val="clear" w:color="000000" w:fill="FFFFFF"/>
            <w:vAlign w:val="center"/>
            <w:hideMark/>
          </w:tcPr>
          <w:p w:rsidR="00F21189" w:rsidRPr="005F386C" w:rsidRDefault="00F21189" w:rsidP="00F2159C">
            <w:pPr>
              <w:rPr>
                <w:rFonts w:ascii="Arial Narrow" w:hAnsi="Arial Narrow" w:cs="Arial"/>
                <w:sz w:val="20"/>
                <w:szCs w:val="20"/>
                <w:lang w:val="es-MX" w:eastAsia="es-MX"/>
              </w:rPr>
            </w:pPr>
            <w:r w:rsidRPr="005F386C">
              <w:rPr>
                <w:rFonts w:ascii="Arial Narrow" w:hAnsi="Arial Narrow" w:cs="Arial"/>
                <w:sz w:val="20"/>
                <w:szCs w:val="20"/>
                <w:lang w:val="es-MX" w:eastAsia="es-MX"/>
              </w:rPr>
              <w:t>Temas Selectos</w:t>
            </w:r>
          </w:p>
        </w:tc>
        <w:tc>
          <w:tcPr>
            <w:tcW w:w="197"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2</w:t>
            </w:r>
          </w:p>
        </w:tc>
        <w:tc>
          <w:tcPr>
            <w:tcW w:w="240"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1452</w:t>
            </w:r>
          </w:p>
        </w:tc>
        <w:tc>
          <w:tcPr>
            <w:tcW w:w="346"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Interina</w:t>
            </w:r>
          </w:p>
        </w:tc>
        <w:tc>
          <w:tcPr>
            <w:tcW w:w="491"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07:00 a 08:00</w:t>
            </w:r>
          </w:p>
        </w:tc>
        <w:tc>
          <w:tcPr>
            <w:tcW w:w="541"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Miércoles y Jueves</w:t>
            </w:r>
          </w:p>
        </w:tc>
        <w:tc>
          <w:tcPr>
            <w:tcW w:w="318"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B 14</w:t>
            </w:r>
          </w:p>
        </w:tc>
        <w:tc>
          <w:tcPr>
            <w:tcW w:w="865" w:type="pct"/>
            <w:shd w:val="clear" w:color="000000" w:fill="FFFFFF"/>
            <w:noWrap/>
            <w:vAlign w:val="center"/>
            <w:hideMark/>
          </w:tcPr>
          <w:p w:rsidR="00F21189" w:rsidRPr="005F386C" w:rsidRDefault="00F21189" w:rsidP="00F2159C">
            <w:pPr>
              <w:rPr>
                <w:rFonts w:ascii="Arial Narrow" w:hAnsi="Arial Narrow" w:cs="Arial"/>
                <w:sz w:val="20"/>
                <w:szCs w:val="20"/>
                <w:lang w:val="es-MX" w:eastAsia="es-MX"/>
              </w:rPr>
            </w:pPr>
            <w:r w:rsidRPr="005F386C">
              <w:rPr>
                <w:rFonts w:ascii="Arial Narrow" w:hAnsi="Arial Narrow" w:cs="Arial"/>
                <w:sz w:val="20"/>
                <w:szCs w:val="20"/>
                <w:lang w:val="es-MX" w:eastAsia="es-MX"/>
              </w:rPr>
              <w:t>Renovación 2018/2019</w:t>
            </w:r>
          </w:p>
        </w:tc>
      </w:tr>
      <w:tr w:rsidR="00F21189" w:rsidRPr="005F386C" w:rsidTr="00F21189">
        <w:trPr>
          <w:trHeight w:hRule="exact" w:val="851"/>
        </w:trPr>
        <w:tc>
          <w:tcPr>
            <w:tcW w:w="197"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lastRenderedPageBreak/>
              <w:t>5°</w:t>
            </w:r>
          </w:p>
        </w:tc>
        <w:tc>
          <w:tcPr>
            <w:tcW w:w="244"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2</w:t>
            </w:r>
          </w:p>
        </w:tc>
        <w:tc>
          <w:tcPr>
            <w:tcW w:w="209"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Non</w:t>
            </w:r>
          </w:p>
        </w:tc>
        <w:tc>
          <w:tcPr>
            <w:tcW w:w="272"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OPT-502</w:t>
            </w:r>
          </w:p>
        </w:tc>
        <w:tc>
          <w:tcPr>
            <w:tcW w:w="248"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0046</w:t>
            </w:r>
          </w:p>
        </w:tc>
        <w:tc>
          <w:tcPr>
            <w:tcW w:w="831" w:type="pct"/>
            <w:shd w:val="clear" w:color="000000" w:fill="FFFFFF"/>
            <w:vAlign w:val="center"/>
            <w:hideMark/>
          </w:tcPr>
          <w:p w:rsidR="00F21189" w:rsidRPr="005F386C" w:rsidRDefault="00F21189" w:rsidP="00F2159C">
            <w:pPr>
              <w:rPr>
                <w:rFonts w:ascii="Arial Narrow" w:hAnsi="Arial Narrow" w:cs="Arial"/>
                <w:sz w:val="20"/>
                <w:szCs w:val="20"/>
                <w:lang w:val="es-MX" w:eastAsia="es-MX"/>
              </w:rPr>
            </w:pPr>
            <w:r w:rsidRPr="005F386C">
              <w:rPr>
                <w:rFonts w:ascii="Arial Narrow" w:hAnsi="Arial Narrow" w:cs="Arial"/>
                <w:sz w:val="20"/>
                <w:szCs w:val="20"/>
                <w:lang w:val="es-MX" w:eastAsia="es-MX"/>
              </w:rPr>
              <w:t>Temas Selectos</w:t>
            </w:r>
          </w:p>
        </w:tc>
        <w:tc>
          <w:tcPr>
            <w:tcW w:w="197"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2</w:t>
            </w:r>
          </w:p>
        </w:tc>
        <w:tc>
          <w:tcPr>
            <w:tcW w:w="240"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1452</w:t>
            </w:r>
          </w:p>
        </w:tc>
        <w:tc>
          <w:tcPr>
            <w:tcW w:w="346"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Interina</w:t>
            </w:r>
          </w:p>
        </w:tc>
        <w:tc>
          <w:tcPr>
            <w:tcW w:w="491"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16:00 a 17:00</w:t>
            </w:r>
          </w:p>
        </w:tc>
        <w:tc>
          <w:tcPr>
            <w:tcW w:w="541"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Lunes y Martes</w:t>
            </w:r>
          </w:p>
        </w:tc>
        <w:tc>
          <w:tcPr>
            <w:tcW w:w="318"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B 25</w:t>
            </w:r>
          </w:p>
        </w:tc>
        <w:tc>
          <w:tcPr>
            <w:tcW w:w="865" w:type="pct"/>
            <w:shd w:val="clear" w:color="000000" w:fill="FFFFFF"/>
            <w:noWrap/>
            <w:vAlign w:val="center"/>
            <w:hideMark/>
          </w:tcPr>
          <w:p w:rsidR="00F21189" w:rsidRPr="005F386C" w:rsidRDefault="00F21189" w:rsidP="00F2159C">
            <w:pPr>
              <w:rPr>
                <w:rFonts w:ascii="Arial Narrow" w:hAnsi="Arial Narrow" w:cs="Arial"/>
                <w:sz w:val="20"/>
                <w:szCs w:val="20"/>
                <w:lang w:val="es-MX" w:eastAsia="es-MX"/>
              </w:rPr>
            </w:pPr>
            <w:r w:rsidRPr="005F386C">
              <w:rPr>
                <w:rFonts w:ascii="Arial Narrow" w:hAnsi="Arial Narrow" w:cs="Arial"/>
                <w:sz w:val="20"/>
                <w:szCs w:val="20"/>
                <w:lang w:val="es-MX" w:eastAsia="es-MX"/>
              </w:rPr>
              <w:t>Renovación 2018/2019</w:t>
            </w:r>
          </w:p>
        </w:tc>
      </w:tr>
      <w:tr w:rsidR="00F21189" w:rsidRPr="005F386C" w:rsidTr="00F21189">
        <w:trPr>
          <w:trHeight w:hRule="exact" w:val="851"/>
        </w:trPr>
        <w:tc>
          <w:tcPr>
            <w:tcW w:w="197"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5°</w:t>
            </w:r>
          </w:p>
        </w:tc>
        <w:tc>
          <w:tcPr>
            <w:tcW w:w="244"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3</w:t>
            </w:r>
          </w:p>
        </w:tc>
        <w:tc>
          <w:tcPr>
            <w:tcW w:w="209"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Non</w:t>
            </w:r>
          </w:p>
        </w:tc>
        <w:tc>
          <w:tcPr>
            <w:tcW w:w="272"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OPT-502</w:t>
            </w:r>
          </w:p>
        </w:tc>
        <w:tc>
          <w:tcPr>
            <w:tcW w:w="248"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0046</w:t>
            </w:r>
          </w:p>
        </w:tc>
        <w:tc>
          <w:tcPr>
            <w:tcW w:w="831" w:type="pct"/>
            <w:shd w:val="clear" w:color="000000" w:fill="FFFFFF"/>
            <w:vAlign w:val="center"/>
            <w:hideMark/>
          </w:tcPr>
          <w:p w:rsidR="00F21189" w:rsidRPr="005F386C" w:rsidRDefault="00F21189" w:rsidP="00F2159C">
            <w:pPr>
              <w:rPr>
                <w:rFonts w:ascii="Arial Narrow" w:hAnsi="Arial Narrow" w:cs="Arial"/>
                <w:sz w:val="20"/>
                <w:szCs w:val="20"/>
                <w:lang w:val="es-MX" w:eastAsia="es-MX"/>
              </w:rPr>
            </w:pPr>
            <w:r w:rsidRPr="005F386C">
              <w:rPr>
                <w:rFonts w:ascii="Arial Narrow" w:hAnsi="Arial Narrow" w:cs="Arial"/>
                <w:sz w:val="20"/>
                <w:szCs w:val="20"/>
                <w:lang w:val="es-MX" w:eastAsia="es-MX"/>
              </w:rPr>
              <w:t>Temas Selectos</w:t>
            </w:r>
          </w:p>
        </w:tc>
        <w:tc>
          <w:tcPr>
            <w:tcW w:w="197"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2</w:t>
            </w:r>
          </w:p>
        </w:tc>
        <w:tc>
          <w:tcPr>
            <w:tcW w:w="240"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1452</w:t>
            </w:r>
          </w:p>
        </w:tc>
        <w:tc>
          <w:tcPr>
            <w:tcW w:w="346"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Interina</w:t>
            </w:r>
          </w:p>
        </w:tc>
        <w:tc>
          <w:tcPr>
            <w:tcW w:w="491" w:type="pct"/>
            <w:shd w:val="clear" w:color="000000" w:fill="FFFFFF"/>
            <w:noWrap/>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14:00 a 15:00</w:t>
            </w:r>
          </w:p>
        </w:tc>
        <w:tc>
          <w:tcPr>
            <w:tcW w:w="541"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Miércoles y Viernes</w:t>
            </w:r>
          </w:p>
        </w:tc>
        <w:tc>
          <w:tcPr>
            <w:tcW w:w="318" w:type="pct"/>
            <w:shd w:val="clear" w:color="000000" w:fill="FFFFFF"/>
            <w:vAlign w:val="center"/>
            <w:hideMark/>
          </w:tcPr>
          <w:p w:rsidR="00F21189" w:rsidRPr="005F386C" w:rsidRDefault="00F21189" w:rsidP="00F2159C">
            <w:pPr>
              <w:jc w:val="center"/>
              <w:rPr>
                <w:rFonts w:ascii="Arial Narrow" w:hAnsi="Arial Narrow" w:cs="Arial"/>
                <w:sz w:val="20"/>
                <w:szCs w:val="20"/>
                <w:lang w:val="es-MX" w:eastAsia="es-MX"/>
              </w:rPr>
            </w:pPr>
            <w:r w:rsidRPr="005F386C">
              <w:rPr>
                <w:rFonts w:ascii="Arial Narrow" w:hAnsi="Arial Narrow" w:cs="Arial"/>
                <w:sz w:val="20"/>
                <w:szCs w:val="20"/>
                <w:lang w:val="es-MX" w:eastAsia="es-MX"/>
              </w:rPr>
              <w:t>B 22</w:t>
            </w:r>
          </w:p>
        </w:tc>
        <w:tc>
          <w:tcPr>
            <w:tcW w:w="865" w:type="pct"/>
            <w:shd w:val="clear" w:color="000000" w:fill="FFFFFF"/>
            <w:noWrap/>
            <w:vAlign w:val="center"/>
            <w:hideMark/>
          </w:tcPr>
          <w:p w:rsidR="00F21189" w:rsidRPr="005F386C" w:rsidRDefault="00F21189" w:rsidP="00F2159C">
            <w:pPr>
              <w:rPr>
                <w:rFonts w:ascii="Arial Narrow" w:hAnsi="Arial Narrow" w:cs="Arial"/>
                <w:sz w:val="20"/>
                <w:szCs w:val="20"/>
                <w:lang w:val="es-MX" w:eastAsia="es-MX"/>
              </w:rPr>
            </w:pPr>
            <w:r w:rsidRPr="005F386C">
              <w:rPr>
                <w:rFonts w:ascii="Arial Narrow" w:hAnsi="Arial Narrow" w:cs="Arial"/>
                <w:sz w:val="20"/>
                <w:szCs w:val="20"/>
                <w:lang w:val="es-MX" w:eastAsia="es-MX"/>
              </w:rPr>
              <w:t>Renovación 2018/2019</w:t>
            </w:r>
          </w:p>
        </w:tc>
      </w:tr>
    </w:tbl>
    <w:p w:rsidR="00F2159C" w:rsidRDefault="00F2159C" w:rsidP="00F7124F">
      <w:pPr>
        <w:rPr>
          <w:rFonts w:ascii="Arial Narrow" w:hAnsi="Arial Narrow"/>
          <w:b/>
          <w:color w:val="000000"/>
          <w:lang w:val="de-DE"/>
        </w:rPr>
      </w:pPr>
    </w:p>
    <w:p w:rsidR="00F2159C" w:rsidRDefault="00F2159C" w:rsidP="00F2159C">
      <w:pPr>
        <w:jc w:val="center"/>
        <w:rPr>
          <w:rFonts w:ascii="Arial Narrow" w:hAnsi="Arial Narrow"/>
          <w:b/>
        </w:rPr>
      </w:pPr>
    </w:p>
    <w:p w:rsidR="00F2159C" w:rsidRDefault="00F2159C" w:rsidP="00F2159C">
      <w:pPr>
        <w:jc w:val="center"/>
        <w:rPr>
          <w:rFonts w:ascii="Arial Narrow" w:hAnsi="Arial Narrow"/>
          <w:b/>
        </w:rPr>
      </w:pPr>
      <w:r w:rsidRPr="00643BEF">
        <w:rPr>
          <w:rFonts w:ascii="Arial Narrow" w:hAnsi="Arial Narrow"/>
          <w:b/>
        </w:rPr>
        <w:t>Unidades de Aprendi</w:t>
      </w:r>
      <w:r>
        <w:rPr>
          <w:rFonts w:ascii="Arial Narrow" w:hAnsi="Arial Narrow"/>
          <w:b/>
        </w:rPr>
        <w:t>zaje Optativas Semestre Par 2018/2018</w:t>
      </w:r>
    </w:p>
    <w:p w:rsidR="00F2159C" w:rsidRDefault="00F2159C" w:rsidP="00F2159C">
      <w:pPr>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46"/>
        <w:gridCol w:w="676"/>
        <w:gridCol w:w="579"/>
        <w:gridCol w:w="795"/>
        <w:gridCol w:w="686"/>
        <w:gridCol w:w="2301"/>
        <w:gridCol w:w="545"/>
        <w:gridCol w:w="677"/>
        <w:gridCol w:w="957"/>
        <w:gridCol w:w="1360"/>
        <w:gridCol w:w="1499"/>
        <w:gridCol w:w="882"/>
        <w:gridCol w:w="2323"/>
      </w:tblGrid>
      <w:tr w:rsidR="00F21189" w:rsidRPr="004C0F6E" w:rsidTr="00F7124F">
        <w:trPr>
          <w:trHeight w:val="600"/>
          <w:tblHeader/>
        </w:trPr>
        <w:tc>
          <w:tcPr>
            <w:tcW w:w="197" w:type="pct"/>
            <w:shd w:val="clear" w:color="000000" w:fill="BFBFBF"/>
            <w:noWrap/>
            <w:vAlign w:val="center"/>
            <w:hideMark/>
          </w:tcPr>
          <w:p w:rsidR="00F21189" w:rsidRPr="004C0F6E" w:rsidRDefault="00F21189" w:rsidP="00F2159C">
            <w:pPr>
              <w:jc w:val="center"/>
              <w:rPr>
                <w:rFonts w:ascii="Arial Narrow" w:hAnsi="Arial Narrow" w:cs="Arial"/>
                <w:b/>
                <w:bCs/>
                <w:sz w:val="20"/>
                <w:szCs w:val="20"/>
                <w:lang w:val="es-MX" w:eastAsia="es-MX"/>
              </w:rPr>
            </w:pPr>
            <w:r w:rsidRPr="004C0F6E">
              <w:rPr>
                <w:rFonts w:ascii="Arial Narrow" w:hAnsi="Arial Narrow" w:cs="Arial"/>
                <w:b/>
                <w:bCs/>
                <w:sz w:val="20"/>
                <w:szCs w:val="20"/>
                <w:lang w:val="es-MX" w:eastAsia="es-MX"/>
              </w:rPr>
              <w:t>Año</w:t>
            </w:r>
          </w:p>
        </w:tc>
        <w:tc>
          <w:tcPr>
            <w:tcW w:w="244" w:type="pct"/>
            <w:shd w:val="clear" w:color="000000" w:fill="BFBFBF"/>
            <w:noWrap/>
            <w:vAlign w:val="center"/>
            <w:hideMark/>
          </w:tcPr>
          <w:p w:rsidR="00F21189" w:rsidRPr="004C0F6E" w:rsidRDefault="00F21189" w:rsidP="00F2159C">
            <w:pPr>
              <w:jc w:val="center"/>
              <w:rPr>
                <w:rFonts w:ascii="Arial Narrow" w:hAnsi="Arial Narrow" w:cs="Arial"/>
                <w:b/>
                <w:bCs/>
                <w:sz w:val="20"/>
                <w:szCs w:val="20"/>
                <w:lang w:val="es-MX" w:eastAsia="es-MX"/>
              </w:rPr>
            </w:pPr>
            <w:r w:rsidRPr="004C0F6E">
              <w:rPr>
                <w:rFonts w:ascii="Arial Narrow" w:hAnsi="Arial Narrow" w:cs="Arial"/>
                <w:b/>
                <w:bCs/>
                <w:sz w:val="20"/>
                <w:szCs w:val="20"/>
                <w:lang w:val="es-MX" w:eastAsia="es-MX"/>
              </w:rPr>
              <w:t>Secc.</w:t>
            </w:r>
          </w:p>
        </w:tc>
        <w:tc>
          <w:tcPr>
            <w:tcW w:w="209" w:type="pct"/>
            <w:shd w:val="clear" w:color="000000" w:fill="BFBFBF"/>
            <w:noWrap/>
            <w:vAlign w:val="center"/>
            <w:hideMark/>
          </w:tcPr>
          <w:p w:rsidR="00F21189" w:rsidRPr="004C0F6E" w:rsidRDefault="00F21189" w:rsidP="00F2159C">
            <w:pPr>
              <w:jc w:val="center"/>
              <w:rPr>
                <w:rFonts w:ascii="Arial Narrow" w:hAnsi="Arial Narrow" w:cs="Arial"/>
                <w:b/>
                <w:bCs/>
                <w:sz w:val="20"/>
                <w:szCs w:val="20"/>
                <w:lang w:val="es-MX" w:eastAsia="es-MX"/>
              </w:rPr>
            </w:pPr>
            <w:proofErr w:type="spellStart"/>
            <w:r w:rsidRPr="004C0F6E">
              <w:rPr>
                <w:rFonts w:ascii="Arial Narrow" w:hAnsi="Arial Narrow" w:cs="Arial"/>
                <w:b/>
                <w:bCs/>
                <w:sz w:val="20"/>
                <w:szCs w:val="20"/>
                <w:lang w:val="es-MX" w:eastAsia="es-MX"/>
              </w:rPr>
              <w:t>Sem</w:t>
            </w:r>
            <w:proofErr w:type="spellEnd"/>
          </w:p>
        </w:tc>
        <w:tc>
          <w:tcPr>
            <w:tcW w:w="287" w:type="pct"/>
            <w:shd w:val="clear" w:color="000000" w:fill="BFBFBF"/>
            <w:noWrap/>
            <w:vAlign w:val="center"/>
            <w:hideMark/>
          </w:tcPr>
          <w:p w:rsidR="00F21189" w:rsidRPr="004C0F6E" w:rsidRDefault="00F21189" w:rsidP="00F2159C">
            <w:pPr>
              <w:jc w:val="center"/>
              <w:rPr>
                <w:rFonts w:ascii="Arial Narrow" w:hAnsi="Arial Narrow" w:cs="Arial"/>
                <w:b/>
                <w:bCs/>
                <w:sz w:val="20"/>
                <w:szCs w:val="20"/>
                <w:lang w:val="es-MX" w:eastAsia="es-MX"/>
              </w:rPr>
            </w:pPr>
            <w:r w:rsidRPr="004C0F6E">
              <w:rPr>
                <w:rFonts w:ascii="Arial Narrow" w:hAnsi="Arial Narrow" w:cs="Arial"/>
                <w:b/>
                <w:bCs/>
                <w:sz w:val="20"/>
                <w:szCs w:val="20"/>
                <w:lang w:val="es-MX" w:eastAsia="es-MX"/>
              </w:rPr>
              <w:t>Área</w:t>
            </w:r>
          </w:p>
        </w:tc>
        <w:tc>
          <w:tcPr>
            <w:tcW w:w="248" w:type="pct"/>
            <w:shd w:val="clear" w:color="000000" w:fill="BFBFBF"/>
            <w:vAlign w:val="center"/>
            <w:hideMark/>
          </w:tcPr>
          <w:p w:rsidR="00F21189" w:rsidRPr="004C0F6E" w:rsidRDefault="00F21189" w:rsidP="00F2159C">
            <w:pPr>
              <w:jc w:val="center"/>
              <w:rPr>
                <w:rFonts w:ascii="Arial Narrow" w:hAnsi="Arial Narrow" w:cs="Arial"/>
                <w:b/>
                <w:bCs/>
                <w:sz w:val="20"/>
                <w:szCs w:val="20"/>
                <w:lang w:val="es-MX" w:eastAsia="es-MX"/>
              </w:rPr>
            </w:pPr>
            <w:r w:rsidRPr="004C0F6E">
              <w:rPr>
                <w:rFonts w:ascii="Arial Narrow" w:hAnsi="Arial Narrow" w:cs="Arial"/>
                <w:b/>
                <w:bCs/>
                <w:sz w:val="20"/>
                <w:szCs w:val="20"/>
                <w:lang w:val="es-MX" w:eastAsia="es-MX"/>
              </w:rPr>
              <w:t xml:space="preserve">Clave </w:t>
            </w:r>
            <w:proofErr w:type="spellStart"/>
            <w:r w:rsidRPr="004C0F6E">
              <w:rPr>
                <w:rFonts w:ascii="Arial Narrow" w:hAnsi="Arial Narrow" w:cs="Arial"/>
                <w:b/>
                <w:bCs/>
                <w:sz w:val="20"/>
                <w:szCs w:val="20"/>
                <w:lang w:val="es-MX" w:eastAsia="es-MX"/>
              </w:rPr>
              <w:t>Mat.</w:t>
            </w:r>
            <w:proofErr w:type="spellEnd"/>
          </w:p>
        </w:tc>
        <w:tc>
          <w:tcPr>
            <w:tcW w:w="832" w:type="pct"/>
            <w:shd w:val="clear" w:color="000000" w:fill="BFBFBF"/>
            <w:vAlign w:val="center"/>
            <w:hideMark/>
          </w:tcPr>
          <w:p w:rsidR="00F21189" w:rsidRPr="004C0F6E" w:rsidRDefault="00F21189" w:rsidP="00F2159C">
            <w:pPr>
              <w:jc w:val="center"/>
              <w:rPr>
                <w:rFonts w:ascii="Arial Narrow" w:hAnsi="Arial Narrow" w:cs="Arial"/>
                <w:b/>
                <w:bCs/>
                <w:sz w:val="20"/>
                <w:szCs w:val="20"/>
                <w:lang w:val="es-MX" w:eastAsia="es-MX"/>
              </w:rPr>
            </w:pPr>
            <w:r w:rsidRPr="004C0F6E">
              <w:rPr>
                <w:rFonts w:ascii="Arial Narrow" w:hAnsi="Arial Narrow" w:cs="Arial"/>
                <w:b/>
                <w:bCs/>
                <w:sz w:val="20"/>
                <w:szCs w:val="20"/>
                <w:lang w:val="es-MX" w:eastAsia="es-MX"/>
              </w:rPr>
              <w:t xml:space="preserve">Unidad de Aprendizaje </w:t>
            </w:r>
          </w:p>
        </w:tc>
        <w:tc>
          <w:tcPr>
            <w:tcW w:w="197" w:type="pct"/>
            <w:shd w:val="clear" w:color="000000" w:fill="BFBFBF"/>
            <w:noWrap/>
            <w:vAlign w:val="center"/>
            <w:hideMark/>
          </w:tcPr>
          <w:p w:rsidR="00F21189" w:rsidRPr="004C0F6E" w:rsidRDefault="00F21189" w:rsidP="00F2159C">
            <w:pPr>
              <w:jc w:val="center"/>
              <w:rPr>
                <w:rFonts w:ascii="Arial Narrow" w:hAnsi="Arial Narrow" w:cs="Arial"/>
                <w:b/>
                <w:bCs/>
                <w:sz w:val="20"/>
                <w:szCs w:val="20"/>
                <w:lang w:val="es-MX" w:eastAsia="es-MX"/>
              </w:rPr>
            </w:pPr>
            <w:r w:rsidRPr="004C0F6E">
              <w:rPr>
                <w:rFonts w:ascii="Arial Narrow" w:hAnsi="Arial Narrow" w:cs="Arial"/>
                <w:b/>
                <w:bCs/>
                <w:sz w:val="20"/>
                <w:szCs w:val="20"/>
                <w:lang w:val="es-MX" w:eastAsia="es-MX"/>
              </w:rPr>
              <w:t>Hrs.</w:t>
            </w:r>
          </w:p>
        </w:tc>
        <w:tc>
          <w:tcPr>
            <w:tcW w:w="245" w:type="pct"/>
            <w:shd w:val="clear" w:color="000000" w:fill="BFBFBF"/>
            <w:noWrap/>
            <w:vAlign w:val="center"/>
            <w:hideMark/>
          </w:tcPr>
          <w:p w:rsidR="00F21189" w:rsidRPr="004C0F6E" w:rsidRDefault="00F21189" w:rsidP="00F2159C">
            <w:pPr>
              <w:jc w:val="center"/>
              <w:rPr>
                <w:rFonts w:ascii="Arial Narrow" w:hAnsi="Arial Narrow" w:cs="Arial"/>
                <w:b/>
                <w:bCs/>
                <w:sz w:val="20"/>
                <w:szCs w:val="20"/>
                <w:lang w:val="es-MX" w:eastAsia="es-MX"/>
              </w:rPr>
            </w:pPr>
            <w:proofErr w:type="spellStart"/>
            <w:r w:rsidRPr="004C0F6E">
              <w:rPr>
                <w:rFonts w:ascii="Arial Narrow" w:hAnsi="Arial Narrow" w:cs="Arial"/>
                <w:b/>
                <w:bCs/>
                <w:sz w:val="20"/>
                <w:szCs w:val="20"/>
                <w:lang w:val="es-MX" w:eastAsia="es-MX"/>
              </w:rPr>
              <w:t>Cat</w:t>
            </w:r>
            <w:proofErr w:type="spellEnd"/>
            <w:r w:rsidRPr="004C0F6E">
              <w:rPr>
                <w:rFonts w:ascii="Arial Narrow" w:hAnsi="Arial Narrow" w:cs="Arial"/>
                <w:b/>
                <w:bCs/>
                <w:sz w:val="20"/>
                <w:szCs w:val="20"/>
                <w:lang w:val="es-MX" w:eastAsia="es-MX"/>
              </w:rPr>
              <w:t>.</w:t>
            </w:r>
          </w:p>
        </w:tc>
        <w:tc>
          <w:tcPr>
            <w:tcW w:w="346" w:type="pct"/>
            <w:shd w:val="clear" w:color="000000" w:fill="BFBFBF"/>
            <w:noWrap/>
            <w:vAlign w:val="center"/>
            <w:hideMark/>
          </w:tcPr>
          <w:p w:rsidR="00F21189" w:rsidRPr="004C0F6E" w:rsidRDefault="00F21189" w:rsidP="00F2159C">
            <w:pPr>
              <w:jc w:val="center"/>
              <w:rPr>
                <w:rFonts w:ascii="Arial Narrow" w:hAnsi="Arial Narrow" w:cs="Arial"/>
                <w:b/>
                <w:bCs/>
                <w:sz w:val="20"/>
                <w:szCs w:val="20"/>
                <w:lang w:val="es-MX" w:eastAsia="es-MX"/>
              </w:rPr>
            </w:pPr>
            <w:r w:rsidRPr="004C0F6E">
              <w:rPr>
                <w:rFonts w:ascii="Arial Narrow" w:hAnsi="Arial Narrow" w:cs="Arial"/>
                <w:b/>
                <w:bCs/>
                <w:sz w:val="20"/>
                <w:szCs w:val="20"/>
                <w:lang w:val="es-MX" w:eastAsia="es-MX"/>
              </w:rPr>
              <w:t>Carácter</w:t>
            </w:r>
          </w:p>
        </w:tc>
        <w:tc>
          <w:tcPr>
            <w:tcW w:w="492" w:type="pct"/>
            <w:shd w:val="clear" w:color="000000" w:fill="BFBFBF"/>
            <w:noWrap/>
            <w:vAlign w:val="center"/>
            <w:hideMark/>
          </w:tcPr>
          <w:p w:rsidR="00F21189" w:rsidRPr="004C0F6E" w:rsidRDefault="00F21189" w:rsidP="00F2159C">
            <w:pPr>
              <w:jc w:val="center"/>
              <w:rPr>
                <w:rFonts w:ascii="Arial Narrow" w:hAnsi="Arial Narrow" w:cs="Arial"/>
                <w:b/>
                <w:bCs/>
                <w:sz w:val="20"/>
                <w:szCs w:val="20"/>
                <w:lang w:val="es-MX" w:eastAsia="es-MX"/>
              </w:rPr>
            </w:pPr>
            <w:r w:rsidRPr="004C0F6E">
              <w:rPr>
                <w:rFonts w:ascii="Arial Narrow" w:hAnsi="Arial Narrow" w:cs="Arial"/>
                <w:b/>
                <w:bCs/>
                <w:sz w:val="20"/>
                <w:szCs w:val="20"/>
                <w:lang w:val="es-MX" w:eastAsia="es-MX"/>
              </w:rPr>
              <w:t>Horario</w:t>
            </w:r>
          </w:p>
        </w:tc>
        <w:tc>
          <w:tcPr>
            <w:tcW w:w="542" w:type="pct"/>
            <w:shd w:val="clear" w:color="000000" w:fill="BFBFBF"/>
            <w:noWrap/>
            <w:vAlign w:val="center"/>
            <w:hideMark/>
          </w:tcPr>
          <w:p w:rsidR="00F21189" w:rsidRPr="004C0F6E" w:rsidRDefault="00F21189" w:rsidP="00F2159C">
            <w:pPr>
              <w:jc w:val="center"/>
              <w:rPr>
                <w:rFonts w:ascii="Arial Narrow" w:hAnsi="Arial Narrow" w:cs="Arial"/>
                <w:b/>
                <w:bCs/>
                <w:sz w:val="20"/>
                <w:szCs w:val="20"/>
                <w:lang w:val="es-MX" w:eastAsia="es-MX"/>
              </w:rPr>
            </w:pPr>
            <w:r w:rsidRPr="004C0F6E">
              <w:rPr>
                <w:rFonts w:ascii="Arial Narrow" w:hAnsi="Arial Narrow" w:cs="Arial"/>
                <w:b/>
                <w:bCs/>
                <w:sz w:val="20"/>
                <w:szCs w:val="20"/>
                <w:lang w:val="es-MX" w:eastAsia="es-MX"/>
              </w:rPr>
              <w:t>Días</w:t>
            </w:r>
          </w:p>
        </w:tc>
        <w:tc>
          <w:tcPr>
            <w:tcW w:w="319" w:type="pct"/>
            <w:shd w:val="clear" w:color="000000" w:fill="BFBFBF"/>
            <w:noWrap/>
            <w:vAlign w:val="center"/>
            <w:hideMark/>
          </w:tcPr>
          <w:p w:rsidR="00F21189" w:rsidRPr="004C0F6E" w:rsidRDefault="00F21189" w:rsidP="00F2159C">
            <w:pPr>
              <w:jc w:val="center"/>
              <w:rPr>
                <w:rFonts w:ascii="Arial Narrow" w:hAnsi="Arial Narrow" w:cs="Arial"/>
                <w:b/>
                <w:bCs/>
                <w:sz w:val="20"/>
                <w:szCs w:val="20"/>
                <w:lang w:val="es-MX" w:eastAsia="es-MX"/>
              </w:rPr>
            </w:pPr>
            <w:r w:rsidRPr="004C0F6E">
              <w:rPr>
                <w:rFonts w:ascii="Arial Narrow" w:hAnsi="Arial Narrow" w:cs="Arial"/>
                <w:b/>
                <w:bCs/>
                <w:sz w:val="20"/>
                <w:szCs w:val="20"/>
                <w:lang w:val="es-MX" w:eastAsia="es-MX"/>
              </w:rPr>
              <w:t>Aula</w:t>
            </w:r>
          </w:p>
        </w:tc>
        <w:tc>
          <w:tcPr>
            <w:tcW w:w="840" w:type="pct"/>
            <w:shd w:val="clear" w:color="000000" w:fill="BFBFBF"/>
            <w:noWrap/>
            <w:vAlign w:val="center"/>
            <w:hideMark/>
          </w:tcPr>
          <w:p w:rsidR="00F21189" w:rsidRPr="004C0F6E" w:rsidRDefault="00F21189" w:rsidP="00F2159C">
            <w:pPr>
              <w:jc w:val="center"/>
              <w:rPr>
                <w:rFonts w:ascii="Arial Narrow" w:hAnsi="Arial Narrow" w:cs="Arial"/>
                <w:b/>
                <w:bCs/>
                <w:sz w:val="20"/>
                <w:szCs w:val="20"/>
                <w:lang w:val="es-MX" w:eastAsia="es-MX"/>
              </w:rPr>
            </w:pPr>
            <w:r w:rsidRPr="004C0F6E">
              <w:rPr>
                <w:rFonts w:ascii="Arial Narrow" w:hAnsi="Arial Narrow" w:cs="Arial"/>
                <w:b/>
                <w:bCs/>
                <w:sz w:val="20"/>
                <w:szCs w:val="20"/>
                <w:lang w:val="es-MX" w:eastAsia="es-MX"/>
              </w:rPr>
              <w:t>Motivo de la Vacante</w:t>
            </w:r>
          </w:p>
        </w:tc>
      </w:tr>
      <w:tr w:rsidR="00F21189" w:rsidRPr="004C0F6E" w:rsidTr="00F7124F">
        <w:trPr>
          <w:trHeight w:val="810"/>
        </w:trPr>
        <w:tc>
          <w:tcPr>
            <w:tcW w:w="197"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1°</w:t>
            </w:r>
          </w:p>
        </w:tc>
        <w:tc>
          <w:tcPr>
            <w:tcW w:w="244"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10</w:t>
            </w:r>
          </w:p>
        </w:tc>
        <w:tc>
          <w:tcPr>
            <w:tcW w:w="209"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Par</w:t>
            </w:r>
          </w:p>
        </w:tc>
        <w:tc>
          <w:tcPr>
            <w:tcW w:w="287"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OPT-102</w:t>
            </w:r>
          </w:p>
        </w:tc>
        <w:tc>
          <w:tcPr>
            <w:tcW w:w="248"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0041</w:t>
            </w:r>
          </w:p>
        </w:tc>
        <w:tc>
          <w:tcPr>
            <w:tcW w:w="832" w:type="pct"/>
            <w:shd w:val="clear" w:color="000000" w:fill="FFFFFF"/>
            <w:noWrap/>
            <w:vAlign w:val="center"/>
            <w:hideMark/>
          </w:tcPr>
          <w:p w:rsidR="00F21189" w:rsidRPr="004C0F6E" w:rsidRDefault="00F21189" w:rsidP="00F2159C">
            <w:pPr>
              <w:rPr>
                <w:rFonts w:ascii="Arial Narrow" w:hAnsi="Arial Narrow" w:cs="Arial"/>
                <w:sz w:val="20"/>
                <w:szCs w:val="20"/>
                <w:lang w:val="es-MX" w:eastAsia="es-MX"/>
              </w:rPr>
            </w:pPr>
            <w:r w:rsidRPr="004C0F6E">
              <w:rPr>
                <w:rFonts w:ascii="Arial Narrow" w:hAnsi="Arial Narrow" w:cs="Arial"/>
                <w:sz w:val="20"/>
                <w:szCs w:val="20"/>
                <w:lang w:val="es-MX" w:eastAsia="es-MX"/>
              </w:rPr>
              <w:t>Educación Para la Salud</w:t>
            </w:r>
          </w:p>
        </w:tc>
        <w:tc>
          <w:tcPr>
            <w:tcW w:w="197"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3</w:t>
            </w:r>
          </w:p>
        </w:tc>
        <w:tc>
          <w:tcPr>
            <w:tcW w:w="245"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1452</w:t>
            </w:r>
          </w:p>
        </w:tc>
        <w:tc>
          <w:tcPr>
            <w:tcW w:w="346"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Interina</w:t>
            </w:r>
          </w:p>
        </w:tc>
        <w:tc>
          <w:tcPr>
            <w:tcW w:w="492"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07:00 a 08:00</w:t>
            </w:r>
          </w:p>
        </w:tc>
        <w:tc>
          <w:tcPr>
            <w:tcW w:w="542"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Lunes, Martes y Miércoles</w:t>
            </w:r>
          </w:p>
        </w:tc>
        <w:tc>
          <w:tcPr>
            <w:tcW w:w="319"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Anexo 5</w:t>
            </w:r>
          </w:p>
        </w:tc>
        <w:tc>
          <w:tcPr>
            <w:tcW w:w="840" w:type="pct"/>
            <w:shd w:val="clear" w:color="000000" w:fill="FFFFFF"/>
            <w:noWrap/>
            <w:vAlign w:val="center"/>
            <w:hideMark/>
          </w:tcPr>
          <w:p w:rsidR="00F21189" w:rsidRPr="004C0F6E" w:rsidRDefault="00F21189" w:rsidP="00F2159C">
            <w:pPr>
              <w:rPr>
                <w:rFonts w:ascii="Arial Narrow" w:hAnsi="Arial Narrow" w:cs="Arial"/>
                <w:sz w:val="20"/>
                <w:szCs w:val="20"/>
                <w:lang w:val="es-MX" w:eastAsia="es-MX"/>
              </w:rPr>
            </w:pPr>
            <w:r w:rsidRPr="004C0F6E">
              <w:rPr>
                <w:rFonts w:ascii="Arial Narrow" w:hAnsi="Arial Narrow" w:cs="Arial"/>
                <w:sz w:val="20"/>
                <w:szCs w:val="20"/>
                <w:lang w:val="es-MX" w:eastAsia="es-MX"/>
              </w:rPr>
              <w:t>Renovación 2019/2019</w:t>
            </w:r>
          </w:p>
        </w:tc>
      </w:tr>
      <w:tr w:rsidR="00F21189" w:rsidRPr="004C0F6E" w:rsidTr="00F7124F">
        <w:trPr>
          <w:trHeight w:val="810"/>
        </w:trPr>
        <w:tc>
          <w:tcPr>
            <w:tcW w:w="197"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1°</w:t>
            </w:r>
          </w:p>
        </w:tc>
        <w:tc>
          <w:tcPr>
            <w:tcW w:w="244"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12</w:t>
            </w:r>
          </w:p>
        </w:tc>
        <w:tc>
          <w:tcPr>
            <w:tcW w:w="209"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Par</w:t>
            </w:r>
          </w:p>
        </w:tc>
        <w:tc>
          <w:tcPr>
            <w:tcW w:w="287"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OPT-102</w:t>
            </w:r>
          </w:p>
        </w:tc>
        <w:tc>
          <w:tcPr>
            <w:tcW w:w="248"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0041</w:t>
            </w:r>
          </w:p>
        </w:tc>
        <w:tc>
          <w:tcPr>
            <w:tcW w:w="832" w:type="pct"/>
            <w:shd w:val="clear" w:color="000000" w:fill="FFFFFF"/>
            <w:noWrap/>
            <w:vAlign w:val="center"/>
            <w:hideMark/>
          </w:tcPr>
          <w:p w:rsidR="00F21189" w:rsidRPr="004C0F6E" w:rsidRDefault="00F21189" w:rsidP="00F2159C">
            <w:pPr>
              <w:rPr>
                <w:rFonts w:ascii="Arial Narrow" w:hAnsi="Arial Narrow" w:cs="Arial"/>
                <w:sz w:val="20"/>
                <w:szCs w:val="20"/>
                <w:lang w:val="es-MX" w:eastAsia="es-MX"/>
              </w:rPr>
            </w:pPr>
            <w:r w:rsidRPr="004C0F6E">
              <w:rPr>
                <w:rFonts w:ascii="Arial Narrow" w:hAnsi="Arial Narrow" w:cs="Arial"/>
                <w:sz w:val="20"/>
                <w:szCs w:val="20"/>
                <w:lang w:val="es-MX" w:eastAsia="es-MX"/>
              </w:rPr>
              <w:t>Educación Para la Salud</w:t>
            </w:r>
          </w:p>
        </w:tc>
        <w:tc>
          <w:tcPr>
            <w:tcW w:w="197"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3</w:t>
            </w:r>
          </w:p>
        </w:tc>
        <w:tc>
          <w:tcPr>
            <w:tcW w:w="245"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1452</w:t>
            </w:r>
          </w:p>
        </w:tc>
        <w:tc>
          <w:tcPr>
            <w:tcW w:w="346"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Interina</w:t>
            </w:r>
          </w:p>
        </w:tc>
        <w:tc>
          <w:tcPr>
            <w:tcW w:w="492"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09:00 a 10:00</w:t>
            </w:r>
          </w:p>
        </w:tc>
        <w:tc>
          <w:tcPr>
            <w:tcW w:w="542"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Lunes, Martes y Miércoles</w:t>
            </w:r>
          </w:p>
        </w:tc>
        <w:tc>
          <w:tcPr>
            <w:tcW w:w="319"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Anexo 5</w:t>
            </w:r>
          </w:p>
        </w:tc>
        <w:tc>
          <w:tcPr>
            <w:tcW w:w="840" w:type="pct"/>
            <w:shd w:val="clear" w:color="000000" w:fill="FFFFFF"/>
            <w:noWrap/>
            <w:vAlign w:val="center"/>
            <w:hideMark/>
          </w:tcPr>
          <w:p w:rsidR="00F21189" w:rsidRPr="004C0F6E" w:rsidRDefault="00F21189" w:rsidP="00F2159C">
            <w:pPr>
              <w:rPr>
                <w:rFonts w:ascii="Arial Narrow" w:hAnsi="Arial Narrow" w:cs="Arial"/>
                <w:sz w:val="20"/>
                <w:szCs w:val="20"/>
                <w:lang w:val="es-MX" w:eastAsia="es-MX"/>
              </w:rPr>
            </w:pPr>
            <w:r w:rsidRPr="004C0F6E">
              <w:rPr>
                <w:rFonts w:ascii="Arial Narrow" w:hAnsi="Arial Narrow" w:cs="Arial"/>
                <w:sz w:val="20"/>
                <w:szCs w:val="20"/>
                <w:lang w:val="es-MX" w:eastAsia="es-MX"/>
              </w:rPr>
              <w:t>Renovación 2019/2019</w:t>
            </w:r>
          </w:p>
        </w:tc>
      </w:tr>
      <w:tr w:rsidR="00F21189" w:rsidRPr="004C0F6E" w:rsidTr="00F7124F">
        <w:trPr>
          <w:trHeight w:val="810"/>
        </w:trPr>
        <w:tc>
          <w:tcPr>
            <w:tcW w:w="197"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1°</w:t>
            </w:r>
          </w:p>
        </w:tc>
        <w:tc>
          <w:tcPr>
            <w:tcW w:w="244"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16</w:t>
            </w:r>
          </w:p>
        </w:tc>
        <w:tc>
          <w:tcPr>
            <w:tcW w:w="209"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Par</w:t>
            </w:r>
          </w:p>
        </w:tc>
        <w:tc>
          <w:tcPr>
            <w:tcW w:w="287"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OPT-102</w:t>
            </w:r>
          </w:p>
        </w:tc>
        <w:tc>
          <w:tcPr>
            <w:tcW w:w="248"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0041</w:t>
            </w:r>
          </w:p>
        </w:tc>
        <w:tc>
          <w:tcPr>
            <w:tcW w:w="832" w:type="pct"/>
            <w:shd w:val="clear" w:color="000000" w:fill="FFFFFF"/>
            <w:noWrap/>
            <w:vAlign w:val="center"/>
            <w:hideMark/>
          </w:tcPr>
          <w:p w:rsidR="00F21189" w:rsidRPr="004C0F6E" w:rsidRDefault="00F21189" w:rsidP="00F2159C">
            <w:pPr>
              <w:rPr>
                <w:rFonts w:ascii="Arial Narrow" w:hAnsi="Arial Narrow" w:cs="Arial"/>
                <w:sz w:val="20"/>
                <w:szCs w:val="20"/>
                <w:lang w:val="es-MX" w:eastAsia="es-MX"/>
              </w:rPr>
            </w:pPr>
            <w:r w:rsidRPr="004C0F6E">
              <w:rPr>
                <w:rFonts w:ascii="Arial Narrow" w:hAnsi="Arial Narrow" w:cs="Arial"/>
                <w:sz w:val="20"/>
                <w:szCs w:val="20"/>
                <w:lang w:val="es-MX" w:eastAsia="es-MX"/>
              </w:rPr>
              <w:t>Educación Para la Salud</w:t>
            </w:r>
          </w:p>
        </w:tc>
        <w:tc>
          <w:tcPr>
            <w:tcW w:w="197"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3</w:t>
            </w:r>
          </w:p>
        </w:tc>
        <w:tc>
          <w:tcPr>
            <w:tcW w:w="245"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1452</w:t>
            </w:r>
          </w:p>
        </w:tc>
        <w:tc>
          <w:tcPr>
            <w:tcW w:w="346"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Interina</w:t>
            </w:r>
          </w:p>
        </w:tc>
        <w:tc>
          <w:tcPr>
            <w:tcW w:w="492"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18:00 a 19:00</w:t>
            </w:r>
          </w:p>
        </w:tc>
        <w:tc>
          <w:tcPr>
            <w:tcW w:w="542"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Lunes, Martes y Miércoles</w:t>
            </w:r>
          </w:p>
        </w:tc>
        <w:tc>
          <w:tcPr>
            <w:tcW w:w="319"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Anexo 6</w:t>
            </w:r>
          </w:p>
        </w:tc>
        <w:tc>
          <w:tcPr>
            <w:tcW w:w="840" w:type="pct"/>
            <w:shd w:val="clear" w:color="000000" w:fill="FFFFFF"/>
            <w:noWrap/>
            <w:vAlign w:val="center"/>
            <w:hideMark/>
          </w:tcPr>
          <w:p w:rsidR="00F21189" w:rsidRPr="004C0F6E" w:rsidRDefault="00F21189" w:rsidP="00F2159C">
            <w:pPr>
              <w:rPr>
                <w:rFonts w:ascii="Arial Narrow" w:hAnsi="Arial Narrow" w:cs="Arial"/>
                <w:sz w:val="20"/>
                <w:szCs w:val="20"/>
                <w:lang w:val="es-MX" w:eastAsia="es-MX"/>
              </w:rPr>
            </w:pPr>
            <w:r w:rsidRPr="004C0F6E">
              <w:rPr>
                <w:rFonts w:ascii="Arial Narrow" w:hAnsi="Arial Narrow" w:cs="Arial"/>
                <w:sz w:val="20"/>
                <w:szCs w:val="20"/>
                <w:lang w:val="es-MX" w:eastAsia="es-MX"/>
              </w:rPr>
              <w:t>Renovación 2019/2019</w:t>
            </w:r>
          </w:p>
        </w:tc>
      </w:tr>
      <w:tr w:rsidR="00F21189" w:rsidRPr="004C0F6E" w:rsidTr="00F7124F">
        <w:trPr>
          <w:trHeight w:val="600"/>
        </w:trPr>
        <w:tc>
          <w:tcPr>
            <w:tcW w:w="197"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1°</w:t>
            </w:r>
          </w:p>
        </w:tc>
        <w:tc>
          <w:tcPr>
            <w:tcW w:w="244"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17</w:t>
            </w:r>
          </w:p>
        </w:tc>
        <w:tc>
          <w:tcPr>
            <w:tcW w:w="209"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Par</w:t>
            </w:r>
          </w:p>
        </w:tc>
        <w:tc>
          <w:tcPr>
            <w:tcW w:w="287"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OPT-102</w:t>
            </w:r>
          </w:p>
        </w:tc>
        <w:tc>
          <w:tcPr>
            <w:tcW w:w="248"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0041</w:t>
            </w:r>
          </w:p>
        </w:tc>
        <w:tc>
          <w:tcPr>
            <w:tcW w:w="832" w:type="pct"/>
            <w:shd w:val="clear" w:color="000000" w:fill="FFFFFF"/>
            <w:noWrap/>
            <w:vAlign w:val="center"/>
            <w:hideMark/>
          </w:tcPr>
          <w:p w:rsidR="00F21189" w:rsidRPr="004C0F6E" w:rsidRDefault="00F21189" w:rsidP="00F2159C">
            <w:pPr>
              <w:rPr>
                <w:rFonts w:ascii="Arial Narrow" w:hAnsi="Arial Narrow" w:cs="Arial"/>
                <w:sz w:val="20"/>
                <w:szCs w:val="20"/>
                <w:lang w:val="es-MX" w:eastAsia="es-MX"/>
              </w:rPr>
            </w:pPr>
            <w:r w:rsidRPr="004C0F6E">
              <w:rPr>
                <w:rFonts w:ascii="Arial Narrow" w:hAnsi="Arial Narrow" w:cs="Arial"/>
                <w:sz w:val="20"/>
                <w:szCs w:val="20"/>
                <w:lang w:val="es-MX" w:eastAsia="es-MX"/>
              </w:rPr>
              <w:t>Educación Para la Salud</w:t>
            </w:r>
          </w:p>
        </w:tc>
        <w:tc>
          <w:tcPr>
            <w:tcW w:w="197"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3</w:t>
            </w:r>
          </w:p>
        </w:tc>
        <w:tc>
          <w:tcPr>
            <w:tcW w:w="245"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1452</w:t>
            </w:r>
          </w:p>
        </w:tc>
        <w:tc>
          <w:tcPr>
            <w:tcW w:w="346"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Interina</w:t>
            </w:r>
          </w:p>
        </w:tc>
        <w:tc>
          <w:tcPr>
            <w:tcW w:w="492"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19:00 a 20:00</w:t>
            </w:r>
          </w:p>
        </w:tc>
        <w:tc>
          <w:tcPr>
            <w:tcW w:w="542"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Lunes, Martes y Miércoles</w:t>
            </w:r>
          </w:p>
        </w:tc>
        <w:tc>
          <w:tcPr>
            <w:tcW w:w="319"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Anexo 6</w:t>
            </w:r>
          </w:p>
        </w:tc>
        <w:tc>
          <w:tcPr>
            <w:tcW w:w="840" w:type="pct"/>
            <w:shd w:val="clear" w:color="000000" w:fill="FFFFFF"/>
            <w:noWrap/>
            <w:vAlign w:val="center"/>
            <w:hideMark/>
          </w:tcPr>
          <w:p w:rsidR="00F21189" w:rsidRPr="004C0F6E" w:rsidRDefault="00F21189" w:rsidP="00F2159C">
            <w:pPr>
              <w:rPr>
                <w:rFonts w:ascii="Arial Narrow" w:hAnsi="Arial Narrow" w:cs="Arial"/>
                <w:sz w:val="20"/>
                <w:szCs w:val="20"/>
                <w:lang w:val="es-MX" w:eastAsia="es-MX"/>
              </w:rPr>
            </w:pPr>
            <w:r w:rsidRPr="004C0F6E">
              <w:rPr>
                <w:rFonts w:ascii="Arial Narrow" w:hAnsi="Arial Narrow" w:cs="Arial"/>
                <w:sz w:val="20"/>
                <w:szCs w:val="20"/>
                <w:lang w:val="es-MX" w:eastAsia="es-MX"/>
              </w:rPr>
              <w:t>Renovación 2019/2019</w:t>
            </w:r>
          </w:p>
        </w:tc>
      </w:tr>
      <w:tr w:rsidR="00F21189" w:rsidRPr="004C0F6E" w:rsidTr="00F7124F">
        <w:trPr>
          <w:trHeight w:val="840"/>
        </w:trPr>
        <w:tc>
          <w:tcPr>
            <w:tcW w:w="197"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1°</w:t>
            </w:r>
          </w:p>
        </w:tc>
        <w:tc>
          <w:tcPr>
            <w:tcW w:w="244"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18</w:t>
            </w:r>
          </w:p>
        </w:tc>
        <w:tc>
          <w:tcPr>
            <w:tcW w:w="209"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Par</w:t>
            </w:r>
          </w:p>
        </w:tc>
        <w:tc>
          <w:tcPr>
            <w:tcW w:w="287"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OPT-102</w:t>
            </w:r>
          </w:p>
        </w:tc>
        <w:tc>
          <w:tcPr>
            <w:tcW w:w="248"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0041</w:t>
            </w:r>
          </w:p>
        </w:tc>
        <w:tc>
          <w:tcPr>
            <w:tcW w:w="832" w:type="pct"/>
            <w:shd w:val="clear" w:color="000000" w:fill="FFFFFF"/>
            <w:noWrap/>
            <w:vAlign w:val="center"/>
            <w:hideMark/>
          </w:tcPr>
          <w:p w:rsidR="00F21189" w:rsidRPr="004C0F6E" w:rsidRDefault="00F21189" w:rsidP="00F2159C">
            <w:pPr>
              <w:rPr>
                <w:rFonts w:ascii="Arial Narrow" w:hAnsi="Arial Narrow" w:cs="Arial"/>
                <w:sz w:val="20"/>
                <w:szCs w:val="20"/>
                <w:lang w:val="es-MX" w:eastAsia="es-MX"/>
              </w:rPr>
            </w:pPr>
            <w:r w:rsidRPr="004C0F6E">
              <w:rPr>
                <w:rFonts w:ascii="Arial Narrow" w:hAnsi="Arial Narrow" w:cs="Arial"/>
                <w:sz w:val="20"/>
                <w:szCs w:val="20"/>
                <w:lang w:val="es-MX" w:eastAsia="es-MX"/>
              </w:rPr>
              <w:t>Educación Para la Salud</w:t>
            </w:r>
          </w:p>
        </w:tc>
        <w:tc>
          <w:tcPr>
            <w:tcW w:w="197"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3</w:t>
            </w:r>
          </w:p>
        </w:tc>
        <w:tc>
          <w:tcPr>
            <w:tcW w:w="245"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1452</w:t>
            </w:r>
          </w:p>
        </w:tc>
        <w:tc>
          <w:tcPr>
            <w:tcW w:w="346"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Interina</w:t>
            </w:r>
          </w:p>
        </w:tc>
        <w:tc>
          <w:tcPr>
            <w:tcW w:w="492"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16:00 a 17:00</w:t>
            </w:r>
          </w:p>
        </w:tc>
        <w:tc>
          <w:tcPr>
            <w:tcW w:w="542"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Lunes, Martes y Miércoles</w:t>
            </w:r>
          </w:p>
        </w:tc>
        <w:tc>
          <w:tcPr>
            <w:tcW w:w="319"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Anexo 7</w:t>
            </w:r>
          </w:p>
        </w:tc>
        <w:tc>
          <w:tcPr>
            <w:tcW w:w="840" w:type="pct"/>
            <w:shd w:val="clear" w:color="000000" w:fill="FFFFFF"/>
            <w:noWrap/>
            <w:vAlign w:val="center"/>
            <w:hideMark/>
          </w:tcPr>
          <w:p w:rsidR="00F21189" w:rsidRPr="004C0F6E" w:rsidRDefault="00F21189" w:rsidP="00F2159C">
            <w:pPr>
              <w:rPr>
                <w:rFonts w:ascii="Arial Narrow" w:hAnsi="Arial Narrow" w:cs="Arial"/>
                <w:sz w:val="20"/>
                <w:szCs w:val="20"/>
                <w:lang w:val="es-MX" w:eastAsia="es-MX"/>
              </w:rPr>
            </w:pPr>
            <w:r w:rsidRPr="004C0F6E">
              <w:rPr>
                <w:rFonts w:ascii="Arial Narrow" w:hAnsi="Arial Narrow" w:cs="Arial"/>
                <w:sz w:val="20"/>
                <w:szCs w:val="20"/>
                <w:lang w:val="es-MX" w:eastAsia="es-MX"/>
              </w:rPr>
              <w:t>Renovación 2019/2019</w:t>
            </w:r>
          </w:p>
        </w:tc>
      </w:tr>
      <w:tr w:rsidR="00F21189" w:rsidRPr="004C0F6E" w:rsidTr="00F7124F">
        <w:trPr>
          <w:trHeight w:val="735"/>
        </w:trPr>
        <w:tc>
          <w:tcPr>
            <w:tcW w:w="197"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lastRenderedPageBreak/>
              <w:t>1°</w:t>
            </w:r>
          </w:p>
        </w:tc>
        <w:tc>
          <w:tcPr>
            <w:tcW w:w="244"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2</w:t>
            </w:r>
          </w:p>
        </w:tc>
        <w:tc>
          <w:tcPr>
            <w:tcW w:w="209"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Par</w:t>
            </w:r>
          </w:p>
        </w:tc>
        <w:tc>
          <w:tcPr>
            <w:tcW w:w="287"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OPT-101</w:t>
            </w:r>
          </w:p>
        </w:tc>
        <w:tc>
          <w:tcPr>
            <w:tcW w:w="248"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0042</w:t>
            </w:r>
          </w:p>
        </w:tc>
        <w:tc>
          <w:tcPr>
            <w:tcW w:w="832" w:type="pct"/>
            <w:shd w:val="clear" w:color="000000" w:fill="FFFFFF"/>
            <w:vAlign w:val="center"/>
            <w:hideMark/>
          </w:tcPr>
          <w:p w:rsidR="00F21189" w:rsidRPr="004C0F6E" w:rsidRDefault="00F21189" w:rsidP="00F2159C">
            <w:pPr>
              <w:rPr>
                <w:rFonts w:ascii="Arial Narrow" w:hAnsi="Arial Narrow" w:cs="Arial"/>
                <w:sz w:val="20"/>
                <w:szCs w:val="20"/>
                <w:lang w:val="es-MX" w:eastAsia="es-MX"/>
              </w:rPr>
            </w:pPr>
            <w:r w:rsidRPr="004C0F6E">
              <w:rPr>
                <w:rFonts w:ascii="Arial Narrow" w:hAnsi="Arial Narrow" w:cs="Arial"/>
                <w:sz w:val="20"/>
                <w:szCs w:val="20"/>
                <w:lang w:val="es-MX" w:eastAsia="es-MX"/>
              </w:rPr>
              <w:t>Lectura y Redacción Científica</w:t>
            </w:r>
          </w:p>
        </w:tc>
        <w:tc>
          <w:tcPr>
            <w:tcW w:w="197"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2</w:t>
            </w:r>
          </w:p>
        </w:tc>
        <w:tc>
          <w:tcPr>
            <w:tcW w:w="245"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1452</w:t>
            </w:r>
          </w:p>
        </w:tc>
        <w:tc>
          <w:tcPr>
            <w:tcW w:w="346"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Interina</w:t>
            </w:r>
          </w:p>
        </w:tc>
        <w:tc>
          <w:tcPr>
            <w:tcW w:w="492"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18:00 a 19:00</w:t>
            </w:r>
          </w:p>
        </w:tc>
        <w:tc>
          <w:tcPr>
            <w:tcW w:w="542"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 xml:space="preserve">Jueves y Viernes </w:t>
            </w:r>
          </w:p>
        </w:tc>
        <w:tc>
          <w:tcPr>
            <w:tcW w:w="319"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Anexo 4</w:t>
            </w:r>
          </w:p>
        </w:tc>
        <w:tc>
          <w:tcPr>
            <w:tcW w:w="840" w:type="pct"/>
            <w:shd w:val="clear" w:color="000000" w:fill="FFFFFF"/>
            <w:noWrap/>
            <w:vAlign w:val="center"/>
            <w:hideMark/>
          </w:tcPr>
          <w:p w:rsidR="00F21189" w:rsidRPr="004C0F6E" w:rsidRDefault="00F21189" w:rsidP="00F2159C">
            <w:pPr>
              <w:rPr>
                <w:rFonts w:ascii="Arial Narrow" w:hAnsi="Arial Narrow" w:cs="Arial"/>
                <w:sz w:val="20"/>
                <w:szCs w:val="20"/>
                <w:lang w:val="es-MX" w:eastAsia="es-MX"/>
              </w:rPr>
            </w:pPr>
            <w:r w:rsidRPr="004C0F6E">
              <w:rPr>
                <w:rFonts w:ascii="Arial Narrow" w:hAnsi="Arial Narrow" w:cs="Arial"/>
                <w:sz w:val="20"/>
                <w:szCs w:val="20"/>
                <w:lang w:val="es-MX" w:eastAsia="es-MX"/>
              </w:rPr>
              <w:t>Renovación 2019/2019</w:t>
            </w:r>
          </w:p>
        </w:tc>
      </w:tr>
      <w:tr w:rsidR="00F21189" w:rsidRPr="004C0F6E" w:rsidTr="00F7124F">
        <w:trPr>
          <w:trHeight w:val="735"/>
        </w:trPr>
        <w:tc>
          <w:tcPr>
            <w:tcW w:w="197"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3°</w:t>
            </w:r>
          </w:p>
        </w:tc>
        <w:tc>
          <w:tcPr>
            <w:tcW w:w="244"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2</w:t>
            </w:r>
          </w:p>
        </w:tc>
        <w:tc>
          <w:tcPr>
            <w:tcW w:w="209"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Par</w:t>
            </w:r>
          </w:p>
        </w:tc>
        <w:tc>
          <w:tcPr>
            <w:tcW w:w="287"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OPT-301</w:t>
            </w:r>
          </w:p>
        </w:tc>
        <w:tc>
          <w:tcPr>
            <w:tcW w:w="248"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0043</w:t>
            </w:r>
          </w:p>
        </w:tc>
        <w:tc>
          <w:tcPr>
            <w:tcW w:w="832" w:type="pct"/>
            <w:shd w:val="clear" w:color="000000" w:fill="FFFFFF"/>
            <w:vAlign w:val="center"/>
            <w:hideMark/>
          </w:tcPr>
          <w:p w:rsidR="00F21189" w:rsidRPr="004C0F6E" w:rsidRDefault="00F21189" w:rsidP="00F2159C">
            <w:pPr>
              <w:rPr>
                <w:rFonts w:ascii="Arial Narrow" w:hAnsi="Arial Narrow" w:cs="Arial"/>
                <w:sz w:val="20"/>
                <w:szCs w:val="20"/>
                <w:lang w:val="es-MX" w:eastAsia="es-MX"/>
              </w:rPr>
            </w:pPr>
            <w:r w:rsidRPr="004C0F6E">
              <w:rPr>
                <w:rFonts w:ascii="Arial Narrow" w:hAnsi="Arial Narrow" w:cs="Arial"/>
                <w:sz w:val="20"/>
                <w:szCs w:val="20"/>
                <w:lang w:val="es-MX" w:eastAsia="es-MX"/>
              </w:rPr>
              <w:t>Arte y Cultura</w:t>
            </w:r>
          </w:p>
        </w:tc>
        <w:tc>
          <w:tcPr>
            <w:tcW w:w="197"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2</w:t>
            </w:r>
          </w:p>
        </w:tc>
        <w:tc>
          <w:tcPr>
            <w:tcW w:w="245"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1452</w:t>
            </w:r>
          </w:p>
        </w:tc>
        <w:tc>
          <w:tcPr>
            <w:tcW w:w="346"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Interina</w:t>
            </w:r>
          </w:p>
        </w:tc>
        <w:tc>
          <w:tcPr>
            <w:tcW w:w="492"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17:00 a 18:00</w:t>
            </w:r>
          </w:p>
        </w:tc>
        <w:tc>
          <w:tcPr>
            <w:tcW w:w="542"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Lunes y Martes</w:t>
            </w:r>
          </w:p>
        </w:tc>
        <w:tc>
          <w:tcPr>
            <w:tcW w:w="319"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B 25</w:t>
            </w:r>
          </w:p>
        </w:tc>
        <w:tc>
          <w:tcPr>
            <w:tcW w:w="840" w:type="pct"/>
            <w:shd w:val="clear" w:color="000000" w:fill="FFFFFF"/>
            <w:noWrap/>
            <w:vAlign w:val="center"/>
            <w:hideMark/>
          </w:tcPr>
          <w:p w:rsidR="00F21189" w:rsidRPr="004C0F6E" w:rsidRDefault="00F21189" w:rsidP="00F2159C">
            <w:pPr>
              <w:rPr>
                <w:rFonts w:ascii="Arial Narrow" w:hAnsi="Arial Narrow" w:cs="Arial"/>
                <w:sz w:val="20"/>
                <w:szCs w:val="20"/>
                <w:lang w:val="es-MX" w:eastAsia="es-MX"/>
              </w:rPr>
            </w:pPr>
            <w:r w:rsidRPr="004C0F6E">
              <w:rPr>
                <w:rFonts w:ascii="Arial Narrow" w:hAnsi="Arial Narrow" w:cs="Arial"/>
                <w:sz w:val="20"/>
                <w:szCs w:val="20"/>
                <w:lang w:val="es-MX" w:eastAsia="es-MX"/>
              </w:rPr>
              <w:t>Renovación 2019/2019</w:t>
            </w:r>
          </w:p>
        </w:tc>
      </w:tr>
      <w:tr w:rsidR="00F21189" w:rsidRPr="004C0F6E" w:rsidTr="00F7124F">
        <w:trPr>
          <w:trHeight w:val="600"/>
        </w:trPr>
        <w:tc>
          <w:tcPr>
            <w:tcW w:w="197"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3°</w:t>
            </w:r>
          </w:p>
        </w:tc>
        <w:tc>
          <w:tcPr>
            <w:tcW w:w="244"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3</w:t>
            </w:r>
          </w:p>
        </w:tc>
        <w:tc>
          <w:tcPr>
            <w:tcW w:w="209"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Par</w:t>
            </w:r>
          </w:p>
        </w:tc>
        <w:tc>
          <w:tcPr>
            <w:tcW w:w="287"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OPT-301</w:t>
            </w:r>
          </w:p>
        </w:tc>
        <w:tc>
          <w:tcPr>
            <w:tcW w:w="248"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0043</w:t>
            </w:r>
          </w:p>
        </w:tc>
        <w:tc>
          <w:tcPr>
            <w:tcW w:w="832" w:type="pct"/>
            <w:shd w:val="clear" w:color="000000" w:fill="FFFFFF"/>
            <w:vAlign w:val="center"/>
            <w:hideMark/>
          </w:tcPr>
          <w:p w:rsidR="00F21189" w:rsidRPr="004C0F6E" w:rsidRDefault="00F21189" w:rsidP="00F2159C">
            <w:pPr>
              <w:rPr>
                <w:rFonts w:ascii="Arial Narrow" w:hAnsi="Arial Narrow" w:cs="Arial"/>
                <w:sz w:val="20"/>
                <w:szCs w:val="20"/>
                <w:lang w:val="es-MX" w:eastAsia="es-MX"/>
              </w:rPr>
            </w:pPr>
            <w:r w:rsidRPr="004C0F6E">
              <w:rPr>
                <w:rFonts w:ascii="Arial Narrow" w:hAnsi="Arial Narrow" w:cs="Arial"/>
                <w:sz w:val="20"/>
                <w:szCs w:val="20"/>
                <w:lang w:val="es-MX" w:eastAsia="es-MX"/>
              </w:rPr>
              <w:t>Arte y Cultura</w:t>
            </w:r>
          </w:p>
        </w:tc>
        <w:tc>
          <w:tcPr>
            <w:tcW w:w="197"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2</w:t>
            </w:r>
          </w:p>
        </w:tc>
        <w:tc>
          <w:tcPr>
            <w:tcW w:w="245"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1452</w:t>
            </w:r>
          </w:p>
        </w:tc>
        <w:tc>
          <w:tcPr>
            <w:tcW w:w="346"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Interina</w:t>
            </w:r>
          </w:p>
        </w:tc>
        <w:tc>
          <w:tcPr>
            <w:tcW w:w="492"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07:00 a 08:00</w:t>
            </w:r>
          </w:p>
        </w:tc>
        <w:tc>
          <w:tcPr>
            <w:tcW w:w="542"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Lunes y Miércoles</w:t>
            </w:r>
          </w:p>
        </w:tc>
        <w:tc>
          <w:tcPr>
            <w:tcW w:w="319"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B 20</w:t>
            </w:r>
          </w:p>
        </w:tc>
        <w:tc>
          <w:tcPr>
            <w:tcW w:w="840" w:type="pct"/>
            <w:shd w:val="clear" w:color="000000" w:fill="FFFFFF"/>
            <w:noWrap/>
            <w:vAlign w:val="center"/>
            <w:hideMark/>
          </w:tcPr>
          <w:p w:rsidR="00F21189" w:rsidRPr="004C0F6E" w:rsidRDefault="00F21189" w:rsidP="00F2159C">
            <w:pPr>
              <w:rPr>
                <w:rFonts w:ascii="Arial Narrow" w:hAnsi="Arial Narrow" w:cs="Arial"/>
                <w:sz w:val="20"/>
                <w:szCs w:val="20"/>
                <w:lang w:val="es-MX" w:eastAsia="es-MX"/>
              </w:rPr>
            </w:pPr>
            <w:r w:rsidRPr="004C0F6E">
              <w:rPr>
                <w:rFonts w:ascii="Arial Narrow" w:hAnsi="Arial Narrow" w:cs="Arial"/>
                <w:sz w:val="20"/>
                <w:szCs w:val="20"/>
                <w:lang w:val="es-MX" w:eastAsia="es-MX"/>
              </w:rPr>
              <w:t>Renovación 2019/2019</w:t>
            </w:r>
          </w:p>
        </w:tc>
      </w:tr>
      <w:tr w:rsidR="00F21189" w:rsidRPr="004C0F6E" w:rsidTr="00F7124F">
        <w:trPr>
          <w:trHeight w:val="780"/>
        </w:trPr>
        <w:tc>
          <w:tcPr>
            <w:tcW w:w="197"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5°</w:t>
            </w:r>
          </w:p>
        </w:tc>
        <w:tc>
          <w:tcPr>
            <w:tcW w:w="244"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4</w:t>
            </w:r>
          </w:p>
        </w:tc>
        <w:tc>
          <w:tcPr>
            <w:tcW w:w="209"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Par</w:t>
            </w:r>
          </w:p>
        </w:tc>
        <w:tc>
          <w:tcPr>
            <w:tcW w:w="287"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OPT-502</w:t>
            </w:r>
          </w:p>
        </w:tc>
        <w:tc>
          <w:tcPr>
            <w:tcW w:w="248"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0046</w:t>
            </w:r>
          </w:p>
        </w:tc>
        <w:tc>
          <w:tcPr>
            <w:tcW w:w="832" w:type="pct"/>
            <w:shd w:val="clear" w:color="000000" w:fill="FFFFFF"/>
            <w:vAlign w:val="center"/>
            <w:hideMark/>
          </w:tcPr>
          <w:p w:rsidR="00F21189" w:rsidRPr="004C0F6E" w:rsidRDefault="00F21189" w:rsidP="00F2159C">
            <w:pPr>
              <w:rPr>
                <w:rFonts w:ascii="Arial Narrow" w:hAnsi="Arial Narrow" w:cs="Arial"/>
                <w:sz w:val="20"/>
                <w:szCs w:val="20"/>
                <w:lang w:val="es-MX" w:eastAsia="es-MX"/>
              </w:rPr>
            </w:pPr>
            <w:r w:rsidRPr="004C0F6E">
              <w:rPr>
                <w:rFonts w:ascii="Arial Narrow" w:hAnsi="Arial Narrow" w:cs="Arial"/>
                <w:sz w:val="20"/>
                <w:szCs w:val="20"/>
                <w:lang w:val="es-MX" w:eastAsia="es-MX"/>
              </w:rPr>
              <w:t>Temas Selectos</w:t>
            </w:r>
          </w:p>
        </w:tc>
        <w:tc>
          <w:tcPr>
            <w:tcW w:w="197"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2</w:t>
            </w:r>
          </w:p>
        </w:tc>
        <w:tc>
          <w:tcPr>
            <w:tcW w:w="245"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1452</w:t>
            </w:r>
          </w:p>
        </w:tc>
        <w:tc>
          <w:tcPr>
            <w:tcW w:w="346"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Interina</w:t>
            </w:r>
          </w:p>
        </w:tc>
        <w:tc>
          <w:tcPr>
            <w:tcW w:w="492"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16:00 a 17:00</w:t>
            </w:r>
          </w:p>
        </w:tc>
        <w:tc>
          <w:tcPr>
            <w:tcW w:w="542"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Miércoles y Jueves</w:t>
            </w:r>
          </w:p>
        </w:tc>
        <w:tc>
          <w:tcPr>
            <w:tcW w:w="319"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B 24</w:t>
            </w:r>
          </w:p>
        </w:tc>
        <w:tc>
          <w:tcPr>
            <w:tcW w:w="840" w:type="pct"/>
            <w:shd w:val="clear" w:color="000000" w:fill="FFFFFF"/>
            <w:noWrap/>
            <w:vAlign w:val="center"/>
            <w:hideMark/>
          </w:tcPr>
          <w:p w:rsidR="00F21189" w:rsidRPr="004C0F6E" w:rsidRDefault="00F21189" w:rsidP="00F2159C">
            <w:pPr>
              <w:rPr>
                <w:rFonts w:ascii="Arial Narrow" w:hAnsi="Arial Narrow" w:cs="Arial"/>
                <w:sz w:val="20"/>
                <w:szCs w:val="20"/>
                <w:lang w:val="es-MX" w:eastAsia="es-MX"/>
              </w:rPr>
            </w:pPr>
            <w:r w:rsidRPr="004C0F6E">
              <w:rPr>
                <w:rFonts w:ascii="Arial Narrow" w:hAnsi="Arial Narrow" w:cs="Arial"/>
                <w:sz w:val="20"/>
                <w:szCs w:val="20"/>
                <w:lang w:val="es-MX" w:eastAsia="es-MX"/>
              </w:rPr>
              <w:t>Renovación 2019/2019</w:t>
            </w:r>
          </w:p>
        </w:tc>
      </w:tr>
      <w:tr w:rsidR="00F21189" w:rsidRPr="004C0F6E" w:rsidTr="00F7124F">
        <w:trPr>
          <w:trHeight w:val="600"/>
        </w:trPr>
        <w:tc>
          <w:tcPr>
            <w:tcW w:w="197"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5°</w:t>
            </w:r>
          </w:p>
        </w:tc>
        <w:tc>
          <w:tcPr>
            <w:tcW w:w="244"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5</w:t>
            </w:r>
          </w:p>
        </w:tc>
        <w:tc>
          <w:tcPr>
            <w:tcW w:w="209"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Par</w:t>
            </w:r>
          </w:p>
        </w:tc>
        <w:tc>
          <w:tcPr>
            <w:tcW w:w="287"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OPT-502</w:t>
            </w:r>
          </w:p>
        </w:tc>
        <w:tc>
          <w:tcPr>
            <w:tcW w:w="248"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0046</w:t>
            </w:r>
          </w:p>
        </w:tc>
        <w:tc>
          <w:tcPr>
            <w:tcW w:w="832" w:type="pct"/>
            <w:shd w:val="clear" w:color="000000" w:fill="FFFFFF"/>
            <w:vAlign w:val="center"/>
            <w:hideMark/>
          </w:tcPr>
          <w:p w:rsidR="00F21189" w:rsidRPr="004C0F6E" w:rsidRDefault="00F21189" w:rsidP="00F2159C">
            <w:pPr>
              <w:rPr>
                <w:rFonts w:ascii="Arial Narrow" w:hAnsi="Arial Narrow" w:cs="Arial"/>
                <w:sz w:val="20"/>
                <w:szCs w:val="20"/>
                <w:lang w:val="es-MX" w:eastAsia="es-MX"/>
              </w:rPr>
            </w:pPr>
            <w:r w:rsidRPr="004C0F6E">
              <w:rPr>
                <w:rFonts w:ascii="Arial Narrow" w:hAnsi="Arial Narrow" w:cs="Arial"/>
                <w:sz w:val="20"/>
                <w:szCs w:val="20"/>
                <w:lang w:val="es-MX" w:eastAsia="es-MX"/>
              </w:rPr>
              <w:t>Temas Selectos</w:t>
            </w:r>
          </w:p>
        </w:tc>
        <w:tc>
          <w:tcPr>
            <w:tcW w:w="197"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2</w:t>
            </w:r>
          </w:p>
        </w:tc>
        <w:tc>
          <w:tcPr>
            <w:tcW w:w="245"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1452</w:t>
            </w:r>
          </w:p>
        </w:tc>
        <w:tc>
          <w:tcPr>
            <w:tcW w:w="346"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Interina</w:t>
            </w:r>
          </w:p>
        </w:tc>
        <w:tc>
          <w:tcPr>
            <w:tcW w:w="492"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17:00 a 18:00</w:t>
            </w:r>
          </w:p>
        </w:tc>
        <w:tc>
          <w:tcPr>
            <w:tcW w:w="542"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Lunes y Martes</w:t>
            </w:r>
          </w:p>
        </w:tc>
        <w:tc>
          <w:tcPr>
            <w:tcW w:w="319"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H 3</w:t>
            </w:r>
          </w:p>
        </w:tc>
        <w:tc>
          <w:tcPr>
            <w:tcW w:w="840" w:type="pct"/>
            <w:shd w:val="clear" w:color="000000" w:fill="FFFFFF"/>
            <w:noWrap/>
            <w:vAlign w:val="center"/>
            <w:hideMark/>
          </w:tcPr>
          <w:p w:rsidR="00F21189" w:rsidRPr="004C0F6E" w:rsidRDefault="00F21189" w:rsidP="00F2159C">
            <w:pPr>
              <w:rPr>
                <w:rFonts w:ascii="Arial Narrow" w:hAnsi="Arial Narrow" w:cs="Arial"/>
                <w:sz w:val="20"/>
                <w:szCs w:val="20"/>
                <w:lang w:val="es-MX" w:eastAsia="es-MX"/>
              </w:rPr>
            </w:pPr>
            <w:r w:rsidRPr="004C0F6E">
              <w:rPr>
                <w:rFonts w:ascii="Arial Narrow" w:hAnsi="Arial Narrow" w:cs="Arial"/>
                <w:sz w:val="20"/>
                <w:szCs w:val="20"/>
                <w:lang w:val="es-MX" w:eastAsia="es-MX"/>
              </w:rPr>
              <w:t>Renovación 2019/2019</w:t>
            </w:r>
          </w:p>
        </w:tc>
      </w:tr>
      <w:tr w:rsidR="00F21189" w:rsidRPr="004C0F6E" w:rsidTr="00F7124F">
        <w:trPr>
          <w:trHeight w:val="600"/>
        </w:trPr>
        <w:tc>
          <w:tcPr>
            <w:tcW w:w="197"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5°</w:t>
            </w:r>
          </w:p>
        </w:tc>
        <w:tc>
          <w:tcPr>
            <w:tcW w:w="244"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6</w:t>
            </w:r>
          </w:p>
        </w:tc>
        <w:tc>
          <w:tcPr>
            <w:tcW w:w="209"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Par</w:t>
            </w:r>
          </w:p>
        </w:tc>
        <w:tc>
          <w:tcPr>
            <w:tcW w:w="287"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OPT-502</w:t>
            </w:r>
          </w:p>
        </w:tc>
        <w:tc>
          <w:tcPr>
            <w:tcW w:w="248"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0046</w:t>
            </w:r>
          </w:p>
        </w:tc>
        <w:tc>
          <w:tcPr>
            <w:tcW w:w="832" w:type="pct"/>
            <w:shd w:val="clear" w:color="000000" w:fill="FFFFFF"/>
            <w:vAlign w:val="center"/>
            <w:hideMark/>
          </w:tcPr>
          <w:p w:rsidR="00F21189" w:rsidRPr="004C0F6E" w:rsidRDefault="00F21189" w:rsidP="00F2159C">
            <w:pPr>
              <w:rPr>
                <w:rFonts w:ascii="Arial Narrow" w:hAnsi="Arial Narrow" w:cs="Arial"/>
                <w:sz w:val="20"/>
                <w:szCs w:val="20"/>
                <w:lang w:val="es-MX" w:eastAsia="es-MX"/>
              </w:rPr>
            </w:pPr>
            <w:r w:rsidRPr="004C0F6E">
              <w:rPr>
                <w:rFonts w:ascii="Arial Narrow" w:hAnsi="Arial Narrow" w:cs="Arial"/>
                <w:sz w:val="20"/>
                <w:szCs w:val="20"/>
                <w:lang w:val="es-MX" w:eastAsia="es-MX"/>
              </w:rPr>
              <w:t>Temas Selectos</w:t>
            </w:r>
          </w:p>
        </w:tc>
        <w:tc>
          <w:tcPr>
            <w:tcW w:w="197"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2</w:t>
            </w:r>
          </w:p>
        </w:tc>
        <w:tc>
          <w:tcPr>
            <w:tcW w:w="245"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1452</w:t>
            </w:r>
          </w:p>
        </w:tc>
        <w:tc>
          <w:tcPr>
            <w:tcW w:w="346"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Interina</w:t>
            </w:r>
          </w:p>
        </w:tc>
        <w:tc>
          <w:tcPr>
            <w:tcW w:w="492"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14:00 a 15:00</w:t>
            </w:r>
          </w:p>
        </w:tc>
        <w:tc>
          <w:tcPr>
            <w:tcW w:w="542" w:type="pct"/>
            <w:shd w:val="clear" w:color="000000" w:fill="FFFFFF"/>
            <w:noWrap/>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Lunes y Martes</w:t>
            </w:r>
          </w:p>
        </w:tc>
        <w:tc>
          <w:tcPr>
            <w:tcW w:w="319" w:type="pct"/>
            <w:shd w:val="clear" w:color="000000" w:fill="FFFFFF"/>
            <w:vAlign w:val="center"/>
            <w:hideMark/>
          </w:tcPr>
          <w:p w:rsidR="00F21189" w:rsidRPr="004C0F6E" w:rsidRDefault="00F21189" w:rsidP="00F2159C">
            <w:pPr>
              <w:jc w:val="center"/>
              <w:rPr>
                <w:rFonts w:ascii="Arial Narrow" w:hAnsi="Arial Narrow" w:cs="Arial"/>
                <w:sz w:val="20"/>
                <w:szCs w:val="20"/>
                <w:lang w:val="es-MX" w:eastAsia="es-MX"/>
              </w:rPr>
            </w:pPr>
            <w:r w:rsidRPr="004C0F6E">
              <w:rPr>
                <w:rFonts w:ascii="Arial Narrow" w:hAnsi="Arial Narrow" w:cs="Arial"/>
                <w:sz w:val="20"/>
                <w:szCs w:val="20"/>
                <w:lang w:val="es-MX" w:eastAsia="es-MX"/>
              </w:rPr>
              <w:t>Anexo 2</w:t>
            </w:r>
          </w:p>
        </w:tc>
        <w:tc>
          <w:tcPr>
            <w:tcW w:w="840" w:type="pct"/>
            <w:shd w:val="clear" w:color="000000" w:fill="FFFFFF"/>
            <w:noWrap/>
            <w:vAlign w:val="center"/>
            <w:hideMark/>
          </w:tcPr>
          <w:p w:rsidR="00F21189" w:rsidRPr="004C0F6E" w:rsidRDefault="00F21189" w:rsidP="00F2159C">
            <w:pPr>
              <w:rPr>
                <w:rFonts w:ascii="Arial Narrow" w:hAnsi="Arial Narrow" w:cs="Arial"/>
                <w:sz w:val="20"/>
                <w:szCs w:val="20"/>
                <w:lang w:val="es-MX" w:eastAsia="es-MX"/>
              </w:rPr>
            </w:pPr>
            <w:r w:rsidRPr="004C0F6E">
              <w:rPr>
                <w:rFonts w:ascii="Arial Narrow" w:hAnsi="Arial Narrow" w:cs="Arial"/>
                <w:sz w:val="20"/>
                <w:szCs w:val="20"/>
                <w:lang w:val="es-MX" w:eastAsia="es-MX"/>
              </w:rPr>
              <w:t>Renovación 2019/2019</w:t>
            </w:r>
          </w:p>
        </w:tc>
      </w:tr>
    </w:tbl>
    <w:p w:rsidR="00F2159C" w:rsidRDefault="00F2159C" w:rsidP="00F2159C">
      <w:pPr>
        <w:jc w:val="center"/>
        <w:rPr>
          <w:rFonts w:ascii="Arial Narrow" w:hAnsi="Arial Narrow"/>
          <w:b/>
          <w:color w:val="000000"/>
          <w:lang w:val="de-DE"/>
        </w:rPr>
      </w:pPr>
    </w:p>
    <w:p w:rsidR="004E58CC" w:rsidRDefault="004E58CC" w:rsidP="00F7124F">
      <w:pPr>
        <w:rPr>
          <w:rFonts w:ascii="Arial Narrow" w:hAnsi="Arial Narrow"/>
          <w:b/>
        </w:rPr>
      </w:pPr>
    </w:p>
    <w:p w:rsidR="009D7C60" w:rsidRPr="00E11409" w:rsidRDefault="009D7C60" w:rsidP="00E11409">
      <w:pPr>
        <w:pStyle w:val="Prrafodelista"/>
        <w:numPr>
          <w:ilvl w:val="0"/>
          <w:numId w:val="15"/>
        </w:numPr>
        <w:spacing w:after="200" w:line="276" w:lineRule="auto"/>
        <w:jc w:val="both"/>
        <w:rPr>
          <w:rFonts w:ascii="Arial Narrow" w:hAnsi="Arial Narrow"/>
          <w:b/>
        </w:rPr>
      </w:pPr>
      <w:r w:rsidRPr="00E11409">
        <w:rPr>
          <w:rFonts w:ascii="Arial Narrow" w:hAnsi="Arial Narrow"/>
          <w:b/>
        </w:rPr>
        <w:t xml:space="preserve">  Requisitos Generales para todos los aspirantes:</w:t>
      </w:r>
    </w:p>
    <w:p w:rsidR="009D7C60" w:rsidRDefault="009D7C60" w:rsidP="009D7C60">
      <w:pPr>
        <w:ind w:firstLine="708"/>
        <w:jc w:val="both"/>
        <w:rPr>
          <w:rFonts w:ascii="Arial Narrow" w:hAnsi="Arial Narrow"/>
        </w:rPr>
      </w:pPr>
      <w:r>
        <w:rPr>
          <w:rFonts w:ascii="Arial Narrow" w:hAnsi="Arial Narrow"/>
        </w:rPr>
        <w:t>Cubrir los establecidos en el artículo 23 del Reglamento General del Personal Académico:</w:t>
      </w:r>
    </w:p>
    <w:p w:rsidR="009D7C60" w:rsidRDefault="009D7C60" w:rsidP="009D7C60">
      <w:pPr>
        <w:pStyle w:val="Prrafodelista"/>
        <w:rPr>
          <w:rFonts w:ascii="Arial Narrow" w:hAnsi="Arial Narrow"/>
        </w:rPr>
      </w:pPr>
    </w:p>
    <w:p w:rsidR="009D7C60" w:rsidRDefault="009D7C60" w:rsidP="009D7C60">
      <w:pPr>
        <w:pStyle w:val="Prrafodelista"/>
        <w:ind w:left="709"/>
        <w:jc w:val="both"/>
        <w:rPr>
          <w:rFonts w:ascii="Arial Narrow" w:hAnsi="Arial Narrow"/>
        </w:rPr>
      </w:pPr>
      <w:r>
        <w:rPr>
          <w:rFonts w:ascii="Arial Narrow" w:hAnsi="Arial Narrow"/>
        </w:rPr>
        <w:t>Profesor de Asignatura “B”</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rPr>
        <w:t xml:space="preserve">Tener titulo de Licenciatura, en el área para la que se contrata. </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cstheme="minorHAnsi"/>
        </w:rPr>
        <w:t>Aptitud demostrada para la docencia.</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cstheme="minorHAnsi"/>
        </w:rPr>
        <w:t xml:space="preserve">Por lo menos dos años de experiencia en la docencia o en la investigación; </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cstheme="minorHAnsi"/>
        </w:rPr>
        <w:t>Haber publicado trabajos que acrediten su competencia en la docencia o en la investigación. Este requisito podrá dispensarse a los profesores que en la dirección de seminarios y tesis o en la impartición de cursos especiales, hayan desempeñado sus labores de manera sobresaliente.</w:t>
      </w:r>
    </w:p>
    <w:p w:rsidR="009D7C60" w:rsidRDefault="009D7C60" w:rsidP="009D7C60">
      <w:pPr>
        <w:pStyle w:val="Prrafodelista"/>
        <w:ind w:left="1418"/>
        <w:jc w:val="both"/>
        <w:rPr>
          <w:rFonts w:ascii="Arial Narrow" w:hAnsi="Arial Narrow"/>
        </w:rPr>
      </w:pPr>
    </w:p>
    <w:p w:rsidR="009D7C60" w:rsidRDefault="009D7C60" w:rsidP="009D7C60">
      <w:pPr>
        <w:pStyle w:val="Prrafodelista"/>
        <w:ind w:left="0" w:firstLine="708"/>
        <w:jc w:val="both"/>
        <w:rPr>
          <w:rFonts w:ascii="Arial Narrow" w:hAnsi="Arial Narrow"/>
        </w:rPr>
      </w:pPr>
      <w:r>
        <w:rPr>
          <w:rFonts w:ascii="Arial Narrow" w:hAnsi="Arial Narrow"/>
        </w:rPr>
        <w:t>Las solicitudes que no sean acompañadas de la documentación que avale los meritos curriculares del solicitante y las que no cumplan con los requisitos exigidos serán desechadas.</w:t>
      </w:r>
    </w:p>
    <w:p w:rsidR="009D7C60" w:rsidRPr="00A51186" w:rsidRDefault="009D7C60" w:rsidP="00A51186">
      <w:pPr>
        <w:jc w:val="both"/>
        <w:rPr>
          <w:rFonts w:ascii="Arial Narrow" w:hAnsi="Arial Narrow"/>
          <w:b/>
        </w:rPr>
      </w:pPr>
    </w:p>
    <w:p w:rsidR="009D7C60" w:rsidRDefault="009D7C60" w:rsidP="00E11409">
      <w:pPr>
        <w:pStyle w:val="Prrafodelista"/>
        <w:numPr>
          <w:ilvl w:val="0"/>
          <w:numId w:val="15"/>
        </w:numPr>
        <w:spacing w:after="200" w:line="276" w:lineRule="auto"/>
        <w:jc w:val="both"/>
        <w:rPr>
          <w:rFonts w:ascii="Arial Narrow" w:hAnsi="Arial Narrow"/>
        </w:rPr>
      </w:pPr>
      <w:r>
        <w:rPr>
          <w:rFonts w:ascii="Arial Narrow" w:hAnsi="Arial Narrow"/>
          <w:b/>
        </w:rPr>
        <w:t xml:space="preserve"> </w:t>
      </w:r>
      <w:r>
        <w:rPr>
          <w:rFonts w:ascii="Arial Narrow" w:hAnsi="Arial Narrow"/>
        </w:rPr>
        <w:t>Los aspirantes deberán entregar en original</w:t>
      </w:r>
      <w:r w:rsidR="00A20489">
        <w:rPr>
          <w:rFonts w:ascii="Arial Narrow" w:hAnsi="Arial Narrow"/>
        </w:rPr>
        <w:t xml:space="preserve"> y/o copia certificada por notario público</w:t>
      </w:r>
      <w:r>
        <w:rPr>
          <w:rFonts w:ascii="Arial Narrow" w:hAnsi="Arial Narrow"/>
        </w:rPr>
        <w:t xml:space="preserve"> para su revisión, su solicitud y documentos que a avalen sus meritos curriculares, anexando un j</w:t>
      </w:r>
      <w:r w:rsidR="00B97F92">
        <w:rPr>
          <w:rFonts w:ascii="Arial Narrow" w:hAnsi="Arial Narrow"/>
        </w:rPr>
        <w:t xml:space="preserve">uego de copias para su cotejo, </w:t>
      </w:r>
      <w:r>
        <w:rPr>
          <w:rFonts w:ascii="Arial Narrow" w:hAnsi="Arial Narrow"/>
        </w:rPr>
        <w:t xml:space="preserve">en la oficina de la Dirección de la Facultad de Odontología, en un horario de las 08:00 a las 14:00 horas, a partir de la fecha la publicación de la presente Convocatoria y </w:t>
      </w:r>
      <w:r w:rsidR="00476BAA">
        <w:rPr>
          <w:rFonts w:ascii="Arial Narrow" w:hAnsi="Arial Narrow"/>
          <w:b/>
        </w:rPr>
        <w:t xml:space="preserve">hasta el día 22 </w:t>
      </w:r>
      <w:r w:rsidR="007A5558">
        <w:rPr>
          <w:rFonts w:ascii="Arial Narrow" w:hAnsi="Arial Narrow"/>
          <w:b/>
        </w:rPr>
        <w:t xml:space="preserve">de </w:t>
      </w:r>
      <w:r w:rsidR="00F7124F">
        <w:rPr>
          <w:rFonts w:ascii="Arial Narrow" w:hAnsi="Arial Narrow"/>
          <w:b/>
        </w:rPr>
        <w:t>noviembre</w:t>
      </w:r>
      <w:r w:rsidR="00196AE0">
        <w:rPr>
          <w:rFonts w:ascii="Arial Narrow" w:hAnsi="Arial Narrow"/>
          <w:b/>
        </w:rPr>
        <w:t xml:space="preserve"> </w:t>
      </w:r>
      <w:r w:rsidR="003F29C6">
        <w:rPr>
          <w:rFonts w:ascii="Arial Narrow" w:hAnsi="Arial Narrow"/>
          <w:b/>
        </w:rPr>
        <w:t>del 2018</w:t>
      </w:r>
      <w:r>
        <w:rPr>
          <w:rFonts w:ascii="Arial Narrow" w:hAnsi="Arial Narrow"/>
          <w:b/>
        </w:rPr>
        <w:t>.</w:t>
      </w:r>
    </w:p>
    <w:p w:rsidR="009D7C60" w:rsidRDefault="009D7C60" w:rsidP="009D7C60">
      <w:pPr>
        <w:pStyle w:val="Prrafodelista"/>
        <w:spacing w:after="200" w:line="276" w:lineRule="auto"/>
        <w:ind w:left="360"/>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Para los efe</w:t>
      </w:r>
      <w:r w:rsidR="00610EA8">
        <w:rPr>
          <w:rFonts w:ascii="Arial Narrow" w:hAnsi="Arial Narrow"/>
        </w:rPr>
        <w:t>ctos administrativos conforme al artículo</w:t>
      </w:r>
      <w:r>
        <w:rPr>
          <w:rFonts w:ascii="Arial Narrow" w:hAnsi="Arial Narrow"/>
        </w:rPr>
        <w:t xml:space="preserve"> 31 del Reglamento del Personal Académico, se les solicita a los concursantes a entregar la siguiente documentación.</w:t>
      </w:r>
    </w:p>
    <w:p w:rsidR="009D7C60" w:rsidRDefault="009D7C60" w:rsidP="009D7C60">
      <w:pPr>
        <w:pStyle w:val="Prrafodelista"/>
        <w:rPr>
          <w:rFonts w:ascii="Arial Narrow" w:hAnsi="Arial Narrow"/>
        </w:rPr>
      </w:pP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1.- Carta bajo protesta de decir verdad de disponibilidad de horario para las materias o áreas académicas a concursar.</w:t>
      </w: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2.-</w:t>
      </w:r>
      <w:r w:rsidR="008D76B9">
        <w:rPr>
          <w:rFonts w:ascii="Arial Narrow" w:hAnsi="Arial Narrow"/>
        </w:rPr>
        <w:t xml:space="preserve"> Para lo</w:t>
      </w:r>
      <w:r w:rsidR="007B5EE0">
        <w:rPr>
          <w:rFonts w:ascii="Arial Narrow" w:hAnsi="Arial Narrow"/>
        </w:rPr>
        <w:t>s efectos del inciso J</w:t>
      </w:r>
      <w:r w:rsidR="008D76B9">
        <w:rPr>
          <w:rFonts w:ascii="Arial Narrow" w:hAnsi="Arial Narrow"/>
        </w:rPr>
        <w:t xml:space="preserve"> los resultados del concurso estarán disponibles, en las mamparas del Edificio G (Dirección), Edificio B y Edificio A del complejo Central, la oficina de la Coordinación en el Edificio Anexo y en la oficina de la Jefatura de la División de Estudios de Posgrado.  </w:t>
      </w:r>
      <w:r w:rsidR="00101928">
        <w:rPr>
          <w:rFonts w:ascii="Arial Narrow" w:hAnsi="Arial Narrow"/>
        </w:rPr>
        <w:t xml:space="preserve"> </w:t>
      </w:r>
    </w:p>
    <w:p w:rsidR="009D7C60" w:rsidRDefault="009D7C60" w:rsidP="009D7C60">
      <w:pPr>
        <w:pStyle w:val="Prrafodelista"/>
        <w:ind w:left="1429"/>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b/>
        </w:rPr>
        <w:t xml:space="preserve"> </w:t>
      </w:r>
      <w:r>
        <w:rPr>
          <w:rFonts w:ascii="Arial Narrow" w:hAnsi="Arial Narrow"/>
        </w:rPr>
        <w:t>La selección del aspirante que obtendrá la plaza la realizará una C</w:t>
      </w:r>
      <w:r>
        <w:rPr>
          <w:rFonts w:ascii="Arial Narrow" w:hAnsi="Arial Narrow" w:cstheme="minorHAnsi"/>
        </w:rPr>
        <w:t>omisión Académica Dictaminadora</w:t>
      </w:r>
      <w:r w:rsidR="003F338A">
        <w:rPr>
          <w:rFonts w:ascii="Arial Narrow" w:hAnsi="Arial Narrow" w:cstheme="minorHAnsi"/>
        </w:rPr>
        <w:t xml:space="preserve">, la cual </w:t>
      </w:r>
      <w:r>
        <w:rPr>
          <w:rFonts w:ascii="Arial Narrow" w:hAnsi="Arial Narrow"/>
        </w:rPr>
        <w:t>emitirá su fallo conforme al cumplimiento de los requisitos, mediante la revisión de la documentación entregada</w:t>
      </w:r>
      <w:r w:rsidR="00610EA8">
        <w:rPr>
          <w:rFonts w:ascii="Arial Narrow" w:hAnsi="Arial Narrow"/>
        </w:rPr>
        <w:t>, los resultados de las pruebas aplicadas</w:t>
      </w:r>
      <w:r>
        <w:rPr>
          <w:rFonts w:ascii="Arial Narrow" w:hAnsi="Arial Narrow"/>
        </w:rPr>
        <w:t xml:space="preserve"> y de acuerdo con la ponderación de puntajes de la tabla de valoración. Posteriormente este dictamen junto con las tablas de valoración de cada uno de los participantes, será turnado al H. Consejo </w:t>
      </w:r>
      <w:r w:rsidR="001D43FB">
        <w:rPr>
          <w:rFonts w:ascii="Arial Narrow" w:hAnsi="Arial Narrow"/>
        </w:rPr>
        <w:t>Técnico</w:t>
      </w:r>
      <w:r>
        <w:rPr>
          <w:rFonts w:ascii="Arial Narrow" w:hAnsi="Arial Narrow"/>
        </w:rPr>
        <w:t xml:space="preserve"> para su ratificación o rechazo.</w:t>
      </w: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 xml:space="preserve"> </w:t>
      </w:r>
    </w:p>
    <w:p w:rsidR="009D7C60" w:rsidRDefault="009D7C60" w:rsidP="009D7C60">
      <w:pPr>
        <w:pStyle w:val="Prrafodelista"/>
        <w:widowControl w:val="0"/>
        <w:numPr>
          <w:ilvl w:val="0"/>
          <w:numId w:val="19"/>
        </w:numPr>
        <w:tabs>
          <w:tab w:val="left" w:pos="1276"/>
        </w:tabs>
        <w:autoSpaceDE w:val="0"/>
        <w:autoSpaceDN w:val="0"/>
        <w:adjustRightInd w:val="0"/>
        <w:spacing w:after="200" w:line="276" w:lineRule="auto"/>
        <w:jc w:val="both"/>
        <w:rPr>
          <w:rFonts w:ascii="Arial Narrow" w:hAnsi="Arial Narrow"/>
        </w:rPr>
      </w:pPr>
      <w:r>
        <w:rPr>
          <w:rFonts w:ascii="Arial Narrow" w:hAnsi="Arial Narrow"/>
        </w:rPr>
        <w:t>Los aspectos generales mínimos que las Comisiones Académicas Dictaminadoras deberán calificar a los participantes son:</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Nivel y/o grado académico;</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Experiencia académica;</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Experiencia profesional;</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 xml:space="preserve">Publicaciones; </w:t>
      </w:r>
    </w:p>
    <w:p w:rsidR="009D7C60" w:rsidRDefault="009D7C60" w:rsidP="009D7C60">
      <w:pPr>
        <w:numPr>
          <w:ilvl w:val="0"/>
          <w:numId w:val="21"/>
        </w:numPr>
        <w:jc w:val="both"/>
        <w:rPr>
          <w:rFonts w:ascii="Arial Narrow" w:hAnsi="Arial Narrow"/>
        </w:rPr>
      </w:pPr>
      <w:r>
        <w:rPr>
          <w:rFonts w:ascii="Arial Narrow" w:hAnsi="Arial Narrow"/>
        </w:rPr>
        <w:t>En general su labor académica desarrollada; y</w:t>
      </w:r>
    </w:p>
    <w:p w:rsidR="009D7C60" w:rsidRDefault="009D7C60" w:rsidP="009D7C60">
      <w:pPr>
        <w:numPr>
          <w:ilvl w:val="0"/>
          <w:numId w:val="21"/>
        </w:numPr>
        <w:jc w:val="both"/>
        <w:rPr>
          <w:rFonts w:ascii="Arial Narrow" w:hAnsi="Arial Narrow"/>
        </w:rPr>
      </w:pPr>
      <w:r>
        <w:rPr>
          <w:rFonts w:ascii="Arial Narrow" w:hAnsi="Arial Narrow"/>
        </w:rPr>
        <w:t>Los resultados de las evaluaciones de los exámenes que se apliquen.</w:t>
      </w:r>
    </w:p>
    <w:p w:rsidR="009D7C60" w:rsidRDefault="009D7C60" w:rsidP="009D7C60">
      <w:pPr>
        <w:pStyle w:val="Textoindependiente"/>
        <w:rPr>
          <w:rFonts w:ascii="Arial Narrow" w:hAnsi="Arial Narrow"/>
        </w:rPr>
      </w:pPr>
    </w:p>
    <w:p w:rsidR="009D7C60" w:rsidRDefault="009D7C60" w:rsidP="009D7C60">
      <w:pPr>
        <w:pStyle w:val="Textoindependiente"/>
        <w:numPr>
          <w:ilvl w:val="0"/>
          <w:numId w:val="19"/>
        </w:numPr>
        <w:jc w:val="both"/>
        <w:rPr>
          <w:rFonts w:ascii="Arial Narrow" w:hAnsi="Arial Narrow" w:cstheme="minorHAnsi"/>
        </w:rPr>
      </w:pPr>
      <w:r>
        <w:rPr>
          <w:rFonts w:ascii="Arial Narrow" w:hAnsi="Arial Narrow" w:cstheme="minorHAnsi"/>
        </w:rPr>
        <w:t>Las pruebas a aplicarse serán:</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t>Examen oral de dominio de la materia o área académica;</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t>Desarrollo por escrito del tema objeto del concurso; y,</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t>Exposición del tema frente a grupo, el cual se dará a conocer a todos   los aspirantes, en un lapso de 24 a 48 horas antes del examen.</w:t>
      </w:r>
    </w:p>
    <w:p w:rsidR="009D7C60" w:rsidRDefault="009D7C60" w:rsidP="009D7C60">
      <w:pPr>
        <w:ind w:firstLine="888"/>
        <w:jc w:val="both"/>
        <w:rPr>
          <w:rFonts w:ascii="Arial Narrow" w:hAnsi="Arial Narrow"/>
        </w:rPr>
      </w:pPr>
    </w:p>
    <w:p w:rsidR="009D7C60" w:rsidRDefault="009D7C60" w:rsidP="009D7C60">
      <w:pPr>
        <w:ind w:firstLine="888"/>
        <w:jc w:val="both"/>
        <w:rPr>
          <w:rFonts w:ascii="Arial Narrow" w:hAnsi="Arial Narrow"/>
        </w:rPr>
      </w:pPr>
      <w:r>
        <w:rPr>
          <w:rFonts w:ascii="Arial Narrow" w:hAnsi="Arial Narrow"/>
        </w:rPr>
        <w:t>La calificación se ajustará específicamente, a la tabla de valoración correspondiente.</w:t>
      </w:r>
    </w:p>
    <w:p w:rsidR="009D7C60" w:rsidRDefault="009D7C60" w:rsidP="009D7C60">
      <w:pPr>
        <w:ind w:firstLine="888"/>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b/>
        </w:rPr>
        <w:t>Los temas de examen se darán a con</w:t>
      </w:r>
      <w:r w:rsidR="007A5558">
        <w:rPr>
          <w:rFonts w:ascii="Arial Narrow" w:hAnsi="Arial Narrow"/>
          <w:b/>
        </w:rPr>
        <w:t>ocer a los as</w:t>
      </w:r>
      <w:r w:rsidR="008F1E0A">
        <w:rPr>
          <w:rFonts w:ascii="Arial Narrow" w:hAnsi="Arial Narrow"/>
          <w:b/>
        </w:rPr>
        <w:t>pira</w:t>
      </w:r>
      <w:r w:rsidR="00826A57">
        <w:rPr>
          <w:rFonts w:ascii="Arial Narrow" w:hAnsi="Arial Narrow"/>
          <w:b/>
        </w:rPr>
        <w:t>n</w:t>
      </w:r>
      <w:r w:rsidR="0029502F">
        <w:rPr>
          <w:rFonts w:ascii="Arial Narrow" w:hAnsi="Arial Narrow"/>
          <w:b/>
        </w:rPr>
        <w:t>tes, el</w:t>
      </w:r>
      <w:r w:rsidR="00476BAA">
        <w:rPr>
          <w:rFonts w:ascii="Arial Narrow" w:hAnsi="Arial Narrow"/>
          <w:b/>
        </w:rPr>
        <w:t xml:space="preserve"> día 23</w:t>
      </w:r>
      <w:r w:rsidR="00F7124F">
        <w:rPr>
          <w:rFonts w:ascii="Arial Narrow" w:hAnsi="Arial Narrow"/>
          <w:b/>
        </w:rPr>
        <w:t xml:space="preserve"> de Noviembre </w:t>
      </w:r>
      <w:r>
        <w:rPr>
          <w:rFonts w:ascii="Arial Narrow" w:hAnsi="Arial Narrow"/>
          <w:b/>
        </w:rPr>
        <w:t>del 201</w:t>
      </w:r>
      <w:r w:rsidR="003F29C6">
        <w:rPr>
          <w:rFonts w:ascii="Arial Narrow" w:hAnsi="Arial Narrow"/>
          <w:b/>
        </w:rPr>
        <w:t>8</w:t>
      </w:r>
      <w:r>
        <w:rPr>
          <w:rFonts w:ascii="Arial Narrow" w:hAnsi="Arial Narrow"/>
        </w:rPr>
        <w:t>, en las oficinas de la Facultad de Odontología, en un horario de 08:00 a 14:00 horas.</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 xml:space="preserve">El H. Consejo Técnico de la Dependencia analizará los dictámenes de las Comisiones Académicas Dictaminadoras al día siguiente hábil de la emisión de mismo, y publicará </w:t>
      </w:r>
      <w:r>
        <w:rPr>
          <w:rFonts w:ascii="Arial Narrow" w:hAnsi="Arial Narrow"/>
          <w:b/>
        </w:rPr>
        <w:t xml:space="preserve">los resultados del Concurso en los mismos lugares donde se haya </w:t>
      </w:r>
      <w:r w:rsidR="00B97F92">
        <w:rPr>
          <w:rFonts w:ascii="Arial Narrow" w:hAnsi="Arial Narrow"/>
          <w:b/>
        </w:rPr>
        <w:t>fijado la Convocatoria e</w:t>
      </w:r>
      <w:r w:rsidR="00476BAA">
        <w:rPr>
          <w:rFonts w:ascii="Arial Narrow" w:hAnsi="Arial Narrow"/>
          <w:b/>
        </w:rPr>
        <w:t xml:space="preserve">l día 30 </w:t>
      </w:r>
      <w:r w:rsidR="00DE756B">
        <w:rPr>
          <w:rFonts w:ascii="Arial Narrow" w:hAnsi="Arial Narrow"/>
          <w:b/>
        </w:rPr>
        <w:t xml:space="preserve">de </w:t>
      </w:r>
      <w:r w:rsidR="00AE1A63">
        <w:rPr>
          <w:rFonts w:ascii="Arial Narrow" w:hAnsi="Arial Narrow"/>
          <w:b/>
        </w:rPr>
        <w:t xml:space="preserve">Noviembre </w:t>
      </w:r>
      <w:r>
        <w:rPr>
          <w:rFonts w:ascii="Arial Narrow" w:hAnsi="Arial Narrow"/>
          <w:b/>
        </w:rPr>
        <w:t>del</w:t>
      </w:r>
      <w:r w:rsidR="00403B08">
        <w:rPr>
          <w:rFonts w:ascii="Arial Narrow" w:hAnsi="Arial Narrow"/>
          <w:b/>
        </w:rPr>
        <w:t xml:space="preserve"> 201</w:t>
      </w:r>
      <w:r w:rsidR="003F29C6">
        <w:rPr>
          <w:rFonts w:ascii="Arial Narrow" w:hAnsi="Arial Narrow"/>
          <w:b/>
        </w:rPr>
        <w:t>8</w:t>
      </w:r>
      <w:r>
        <w:rPr>
          <w:rFonts w:ascii="Arial Narrow" w:hAnsi="Arial Narrow"/>
        </w:rPr>
        <w:t xml:space="preserve">, comunicando por escrito a cada uno de los participantes el resultado del concurso para los efectos correspondientes. </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 xml:space="preserve">Los concursantes que  no estén de acuerdo con los resultados del Concurso de Oposición, podrán interponer, por escrito, el </w:t>
      </w:r>
      <w:r>
        <w:rPr>
          <w:rFonts w:ascii="Arial Narrow" w:hAnsi="Arial Narrow"/>
          <w:b/>
          <w:i/>
          <w:u w:val="single"/>
        </w:rPr>
        <w:t>recurso de inconformidad</w:t>
      </w:r>
      <w:r>
        <w:rPr>
          <w:rFonts w:ascii="Arial Narrow" w:hAnsi="Arial Narrow"/>
        </w:rPr>
        <w:t xml:space="preserve"> ante el presidente del H. Consejo Técnico, esta inconformidad deberá presentarse dentro de los 3 (tres) días hábiles siguientes a la fecha en que se dieron a conocer dichos resultados, debiendo aportar las pruebas conducentes. </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tabs>
          <w:tab w:val="left" w:pos="993"/>
        </w:tabs>
        <w:spacing w:after="200" w:line="276" w:lineRule="auto"/>
        <w:jc w:val="both"/>
        <w:rPr>
          <w:rFonts w:ascii="Arial Narrow" w:hAnsi="Arial Narrow" w:cstheme="minorHAnsi"/>
        </w:rPr>
      </w:pPr>
      <w:r>
        <w:rPr>
          <w:rFonts w:ascii="Arial Narrow" w:hAnsi="Arial Narrow" w:cstheme="minorHAnsi"/>
        </w:rPr>
        <w:t xml:space="preserve">Presentado en tiempo el recurso de inconformidad, el H. Consejo Técnico entregará copia del mismo, al concursante que en su caso hubiese sido declarado vencedor respecto de la materia o plaza impugnada, concediéndole el término de 3 (tres) días hábiles para que por escrito exprese lo que a sus intereses convenga. </w:t>
      </w:r>
    </w:p>
    <w:p w:rsidR="009D7C60" w:rsidRDefault="009D7C60" w:rsidP="009D7C60">
      <w:pPr>
        <w:pStyle w:val="Prrafodelista"/>
        <w:rPr>
          <w:rFonts w:ascii="Arial Narrow" w:hAnsi="Arial Narrow" w:cstheme="minorHAnsi"/>
        </w:rPr>
      </w:pPr>
    </w:p>
    <w:p w:rsidR="00826A57" w:rsidRPr="00A51186" w:rsidRDefault="009D7C60" w:rsidP="00826A57">
      <w:pPr>
        <w:pStyle w:val="Textoindependiente"/>
        <w:numPr>
          <w:ilvl w:val="0"/>
          <w:numId w:val="19"/>
        </w:numPr>
        <w:tabs>
          <w:tab w:val="left" w:pos="993"/>
        </w:tabs>
        <w:jc w:val="both"/>
        <w:rPr>
          <w:rFonts w:ascii="Arial Narrow" w:hAnsi="Arial Narrow" w:cstheme="minorHAnsi"/>
        </w:rPr>
      </w:pPr>
      <w:r>
        <w:rPr>
          <w:rFonts w:ascii="Arial Narrow" w:hAnsi="Arial Narrow" w:cstheme="minorHAnsi"/>
        </w:rPr>
        <w:t>Contestado o no el traslado aducido en el párrafo anterior, el H. Consejo Técnico dentro de un término no mayor de 5 (cinco)  días hábiles analizara las inconformidades presentadas por los concursantes y las resolverá con carácter de inapelables, lo que se les notificara por escrito.</w:t>
      </w:r>
    </w:p>
    <w:p w:rsidR="008D76B9" w:rsidRDefault="009D7C60" w:rsidP="00101928">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Pr>
          <w:rFonts w:ascii="Arial Narrow" w:hAnsi="Arial Narrow" w:cstheme="minorHAnsi"/>
          <w:b/>
        </w:rPr>
        <w:t>Ñ</w:t>
      </w:r>
      <w:r w:rsidR="008D76B9">
        <w:rPr>
          <w:rFonts w:ascii="Arial Narrow" w:hAnsi="Arial Narrow" w:cstheme="minorHAnsi"/>
          <w:b/>
        </w:rPr>
        <w:t>.</w:t>
      </w:r>
      <w:r>
        <w:rPr>
          <w:rFonts w:ascii="Arial Narrow" w:hAnsi="Arial Narrow" w:cstheme="minorHAnsi"/>
        </w:rPr>
        <w:t xml:space="preserve"> Una vez que se hayan resuelto los recursos de inconformidad o que haya transcurrido el término dentro del cual debieron interponerse, sin que se haya hecho, el Titular de la Dependencia respectiva comunicará por escrito al C. Rector y a los concursantes aprobados en un término de 3 (tres) días hábiles los </w:t>
      </w:r>
      <w:r>
        <w:rPr>
          <w:rFonts w:ascii="Arial Narrow" w:hAnsi="Arial Narrow" w:cstheme="minorHAnsi"/>
        </w:rPr>
        <w:lastRenderedPageBreak/>
        <w:t>resultados del concurso, para que se realicen los trámites administrativos de adjudicación de plaza, en los términos concursados</w:t>
      </w:r>
      <w:r w:rsidR="008D76B9">
        <w:rPr>
          <w:rFonts w:ascii="Arial Narrow" w:hAnsi="Arial Narrow" w:cstheme="minorHAnsi"/>
        </w:rPr>
        <w:t>.</w:t>
      </w:r>
    </w:p>
    <w:p w:rsidR="008D76B9" w:rsidRPr="008D76B9" w:rsidRDefault="008D76B9" w:rsidP="00101928">
      <w:pPr>
        <w:widowControl w:val="0"/>
        <w:tabs>
          <w:tab w:val="left" w:pos="0"/>
          <w:tab w:val="left" w:pos="1134"/>
        </w:tabs>
        <w:autoSpaceDE w:val="0"/>
        <w:autoSpaceDN w:val="0"/>
        <w:adjustRightInd w:val="0"/>
        <w:spacing w:after="200" w:line="276" w:lineRule="auto"/>
        <w:jc w:val="both"/>
        <w:rPr>
          <w:rFonts w:ascii="Arial Narrow" w:hAnsi="Arial Narrow" w:cstheme="minorHAnsi"/>
          <w:b/>
        </w:rPr>
      </w:pPr>
      <w:r>
        <w:rPr>
          <w:rFonts w:ascii="Arial Narrow" w:hAnsi="Arial Narrow" w:cstheme="minorHAnsi"/>
          <w:b/>
        </w:rPr>
        <w:t xml:space="preserve">O. </w:t>
      </w:r>
      <w:r w:rsidRPr="00101928">
        <w:rPr>
          <w:rFonts w:ascii="Arial Narrow" w:hAnsi="Arial Narrow"/>
        </w:rPr>
        <w:t>De tratarse de aspirantes que tengan una relación laboral con otras instituciones o patrones, se deberá presentar documento que acredite su carga horaria laboral.</w:t>
      </w:r>
    </w:p>
    <w:p w:rsidR="005762AE" w:rsidRPr="001C1FAC" w:rsidRDefault="008D76B9" w:rsidP="001C1FAC">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sidRPr="008D76B9">
        <w:rPr>
          <w:rFonts w:ascii="Arial Narrow" w:hAnsi="Arial Narrow" w:cstheme="minorHAnsi"/>
          <w:b/>
        </w:rPr>
        <w:t>P.</w:t>
      </w:r>
      <w:r>
        <w:rPr>
          <w:rFonts w:ascii="Arial Narrow" w:hAnsi="Arial Narrow" w:cstheme="minorHAnsi"/>
        </w:rPr>
        <w:t xml:space="preserve"> </w:t>
      </w:r>
      <w:r w:rsidR="009D7C60" w:rsidRPr="008D76B9">
        <w:rPr>
          <w:rFonts w:ascii="Arial Narrow" w:hAnsi="Arial Narrow" w:cstheme="minorHAnsi"/>
        </w:rPr>
        <w:t>En caso de declararse desierto el presente concurso, se procederá conforme</w:t>
      </w:r>
      <w:r w:rsidR="00826A57">
        <w:rPr>
          <w:rFonts w:ascii="Arial Narrow" w:hAnsi="Arial Narrow" w:cstheme="minorHAnsi"/>
        </w:rPr>
        <w:t xml:space="preserve"> </w:t>
      </w:r>
      <w:r w:rsidR="009D7C60" w:rsidRPr="008D76B9">
        <w:rPr>
          <w:rFonts w:ascii="Arial Narrow" w:hAnsi="Arial Narrow" w:cstheme="minorHAnsi"/>
        </w:rPr>
        <w:t>a lo que establece la Legislación Universitaria vigente.</w:t>
      </w:r>
    </w:p>
    <w:p w:rsidR="001C1FAC" w:rsidRDefault="001C1FAC" w:rsidP="009D7C60">
      <w:pPr>
        <w:jc w:val="center"/>
        <w:rPr>
          <w:rFonts w:ascii="Arial Narrow" w:hAnsi="Arial Narrow"/>
          <w:b/>
          <w:color w:val="000000"/>
          <w:sz w:val="22"/>
          <w:szCs w:val="22"/>
          <w:lang w:val="de-DE"/>
        </w:rPr>
      </w:pPr>
    </w:p>
    <w:p w:rsidR="0052790C" w:rsidRDefault="0052790C" w:rsidP="009D7C60">
      <w:pPr>
        <w:jc w:val="center"/>
        <w:rPr>
          <w:rFonts w:ascii="Arial Narrow" w:hAnsi="Arial Narrow"/>
          <w:b/>
          <w:color w:val="000000"/>
          <w:sz w:val="22"/>
          <w:szCs w:val="22"/>
          <w:lang w:val="de-DE"/>
        </w:rPr>
      </w:pPr>
    </w:p>
    <w:p w:rsidR="0052790C" w:rsidRDefault="0052790C" w:rsidP="009D7C60">
      <w:pPr>
        <w:jc w:val="center"/>
        <w:rPr>
          <w:rFonts w:ascii="Arial Narrow" w:hAnsi="Arial Narrow"/>
          <w:b/>
          <w:color w:val="000000"/>
          <w:sz w:val="22"/>
          <w:szCs w:val="22"/>
          <w:lang w:val="de-DE"/>
        </w:rPr>
      </w:pPr>
    </w:p>
    <w:p w:rsidR="0052790C" w:rsidRDefault="0052790C" w:rsidP="009D7C60">
      <w:pPr>
        <w:jc w:val="center"/>
        <w:rPr>
          <w:rFonts w:ascii="Arial Narrow" w:hAnsi="Arial Narrow"/>
          <w:b/>
          <w:color w:val="000000"/>
          <w:sz w:val="22"/>
          <w:szCs w:val="22"/>
          <w:lang w:val="de-DE"/>
        </w:rPr>
      </w:pPr>
    </w:p>
    <w:p w:rsidR="009D7C60" w:rsidRDefault="009D7C60" w:rsidP="009D7C60">
      <w:pPr>
        <w:jc w:val="center"/>
        <w:rPr>
          <w:rFonts w:ascii="Arial Narrow" w:hAnsi="Arial Narrow"/>
          <w:color w:val="000000"/>
          <w:sz w:val="22"/>
          <w:szCs w:val="22"/>
          <w:lang w:val="de-DE"/>
        </w:rPr>
      </w:pPr>
      <w:r>
        <w:rPr>
          <w:rFonts w:ascii="Arial Narrow" w:hAnsi="Arial Narrow"/>
          <w:b/>
          <w:color w:val="000000"/>
          <w:sz w:val="22"/>
          <w:szCs w:val="22"/>
          <w:lang w:val="de-DE"/>
        </w:rPr>
        <w:t>A t e n t a m e n t e</w:t>
      </w:r>
    </w:p>
    <w:p w:rsidR="009D7C60" w:rsidRDefault="00930B96" w:rsidP="009D7C60">
      <w:pPr>
        <w:jc w:val="center"/>
        <w:rPr>
          <w:rFonts w:ascii="Arial Narrow" w:hAnsi="Arial Narrow"/>
          <w:color w:val="000000"/>
          <w:sz w:val="22"/>
          <w:szCs w:val="22"/>
        </w:rPr>
      </w:pPr>
      <w:r>
        <w:rPr>
          <w:rFonts w:ascii="Arial Narrow" w:hAnsi="Arial Narrow"/>
          <w:color w:val="000000"/>
          <w:sz w:val="22"/>
          <w:szCs w:val="22"/>
        </w:rPr>
        <w:t>Morelia,</w:t>
      </w:r>
      <w:r w:rsidR="00476BAA">
        <w:rPr>
          <w:rFonts w:ascii="Arial Narrow" w:hAnsi="Arial Narrow"/>
          <w:color w:val="000000"/>
          <w:sz w:val="22"/>
          <w:szCs w:val="22"/>
        </w:rPr>
        <w:t xml:space="preserve"> Michoacán</w:t>
      </w:r>
      <w:proofErr w:type="gramStart"/>
      <w:r w:rsidR="00476BAA">
        <w:rPr>
          <w:rFonts w:ascii="Arial Narrow" w:hAnsi="Arial Narrow"/>
          <w:color w:val="000000"/>
          <w:sz w:val="22"/>
          <w:szCs w:val="22"/>
        </w:rPr>
        <w:t>,,</w:t>
      </w:r>
      <w:proofErr w:type="gramEnd"/>
      <w:r w:rsidR="00476BAA">
        <w:rPr>
          <w:rFonts w:ascii="Arial Narrow" w:hAnsi="Arial Narrow"/>
          <w:color w:val="000000"/>
          <w:sz w:val="22"/>
          <w:szCs w:val="22"/>
        </w:rPr>
        <w:t xml:space="preserve"> 08 </w:t>
      </w:r>
      <w:r w:rsidR="00BE64FD">
        <w:rPr>
          <w:rFonts w:ascii="Arial Narrow" w:hAnsi="Arial Narrow"/>
          <w:color w:val="000000"/>
          <w:sz w:val="22"/>
          <w:szCs w:val="22"/>
        </w:rPr>
        <w:t>de</w:t>
      </w:r>
      <w:r w:rsidR="0052790C">
        <w:rPr>
          <w:rFonts w:ascii="Arial Narrow" w:hAnsi="Arial Narrow"/>
          <w:color w:val="000000"/>
          <w:sz w:val="22"/>
          <w:szCs w:val="22"/>
        </w:rPr>
        <w:t xml:space="preserve"> Noviembre </w:t>
      </w:r>
      <w:r w:rsidR="003F29C6">
        <w:rPr>
          <w:rFonts w:ascii="Arial Narrow" w:hAnsi="Arial Narrow"/>
          <w:color w:val="000000"/>
          <w:sz w:val="22"/>
          <w:szCs w:val="22"/>
        </w:rPr>
        <w:t>del 2018</w:t>
      </w:r>
    </w:p>
    <w:p w:rsidR="009D7C60" w:rsidRDefault="009D7C60" w:rsidP="009D7C60">
      <w:pPr>
        <w:jc w:val="center"/>
        <w:rPr>
          <w:rFonts w:ascii="Arial Narrow" w:hAnsi="Arial Narrow"/>
          <w:b/>
        </w:rPr>
      </w:pPr>
      <w:r>
        <w:rPr>
          <w:rFonts w:ascii="Arial Narrow" w:hAnsi="Arial Narrow"/>
          <w:b/>
        </w:rPr>
        <w:t>El Presidente  del H. Consejo Técnico de</w:t>
      </w:r>
    </w:p>
    <w:p w:rsidR="005762AE" w:rsidRDefault="009D7C60" w:rsidP="001C1FAC">
      <w:pPr>
        <w:jc w:val="center"/>
        <w:rPr>
          <w:rFonts w:ascii="Arial Narrow" w:hAnsi="Arial Narrow"/>
          <w:b/>
        </w:rPr>
      </w:pPr>
      <w:r>
        <w:rPr>
          <w:rFonts w:ascii="Arial Narrow" w:hAnsi="Arial Narrow"/>
          <w:b/>
        </w:rPr>
        <w:t>La Facultad de Odontología</w:t>
      </w:r>
    </w:p>
    <w:p w:rsidR="005762AE" w:rsidRDefault="005762AE" w:rsidP="003F29C6">
      <w:pPr>
        <w:jc w:val="center"/>
        <w:rPr>
          <w:rFonts w:ascii="Arial Narrow" w:hAnsi="Arial Narrow"/>
          <w:b/>
        </w:rPr>
      </w:pPr>
    </w:p>
    <w:p w:rsidR="001C1FAC" w:rsidRDefault="001C1FAC" w:rsidP="003F29C6">
      <w:pPr>
        <w:jc w:val="center"/>
        <w:rPr>
          <w:rFonts w:ascii="Arial Narrow" w:hAnsi="Arial Narrow"/>
          <w:b/>
        </w:rPr>
      </w:pPr>
    </w:p>
    <w:p w:rsidR="00A06B89" w:rsidRPr="003F29C6" w:rsidRDefault="00BE64FD" w:rsidP="003F29C6">
      <w:pPr>
        <w:jc w:val="center"/>
        <w:rPr>
          <w:rFonts w:ascii="Arial Narrow" w:hAnsi="Arial Narrow"/>
          <w:b/>
        </w:rPr>
      </w:pPr>
      <w:r>
        <w:rPr>
          <w:rFonts w:ascii="Arial Narrow" w:hAnsi="Arial Narrow"/>
          <w:b/>
        </w:rPr>
        <w:t xml:space="preserve">Dr. Alejandro </w:t>
      </w:r>
      <w:proofErr w:type="spellStart"/>
      <w:r>
        <w:rPr>
          <w:rFonts w:ascii="Arial Narrow" w:hAnsi="Arial Narrow"/>
          <w:b/>
        </w:rPr>
        <w:t>Larios</w:t>
      </w:r>
      <w:proofErr w:type="spellEnd"/>
      <w:r>
        <w:rPr>
          <w:rFonts w:ascii="Arial Narrow" w:hAnsi="Arial Narrow"/>
          <w:b/>
        </w:rPr>
        <w:t xml:space="preserve"> Trujill</w:t>
      </w:r>
      <w:r w:rsidR="003F29C6">
        <w:rPr>
          <w:rFonts w:ascii="Arial Narrow" w:hAnsi="Arial Narrow"/>
          <w:b/>
        </w:rPr>
        <w:t>o</w:t>
      </w:r>
    </w:p>
    <w:p w:rsidR="004E58CC" w:rsidRDefault="004E58CC" w:rsidP="001F50F2">
      <w:pPr>
        <w:rPr>
          <w:rFonts w:ascii="Arial Narrow" w:hAnsi="Arial Narrow"/>
          <w:color w:val="000000"/>
          <w:sz w:val="18"/>
          <w:szCs w:val="18"/>
        </w:rPr>
      </w:pPr>
    </w:p>
    <w:p w:rsidR="001C1FAC" w:rsidRDefault="001C1FAC" w:rsidP="001F50F2">
      <w:pPr>
        <w:rPr>
          <w:rFonts w:ascii="Arial Narrow" w:hAnsi="Arial Narrow"/>
          <w:color w:val="000000"/>
          <w:sz w:val="18"/>
          <w:szCs w:val="18"/>
        </w:rPr>
      </w:pPr>
    </w:p>
    <w:p w:rsidR="0052790C" w:rsidRDefault="0052790C" w:rsidP="001F50F2">
      <w:pPr>
        <w:rPr>
          <w:rFonts w:ascii="Arial Narrow" w:hAnsi="Arial Narrow"/>
          <w:color w:val="000000"/>
          <w:sz w:val="18"/>
          <w:szCs w:val="18"/>
        </w:rPr>
      </w:pPr>
    </w:p>
    <w:p w:rsidR="0052790C" w:rsidRDefault="0052790C" w:rsidP="001F50F2">
      <w:pPr>
        <w:rPr>
          <w:rFonts w:ascii="Arial Narrow" w:hAnsi="Arial Narrow"/>
          <w:color w:val="000000"/>
          <w:sz w:val="18"/>
          <w:szCs w:val="18"/>
        </w:rPr>
      </w:pPr>
    </w:p>
    <w:p w:rsidR="0052790C" w:rsidRDefault="0052790C" w:rsidP="001F50F2">
      <w:pPr>
        <w:rPr>
          <w:rFonts w:ascii="Arial Narrow" w:hAnsi="Arial Narrow"/>
          <w:color w:val="000000"/>
          <w:sz w:val="18"/>
          <w:szCs w:val="18"/>
        </w:rPr>
      </w:pPr>
    </w:p>
    <w:p w:rsidR="0052790C" w:rsidRDefault="0052790C" w:rsidP="001F50F2">
      <w:pPr>
        <w:rPr>
          <w:rFonts w:ascii="Arial Narrow" w:hAnsi="Arial Narrow"/>
          <w:color w:val="000000"/>
          <w:sz w:val="18"/>
          <w:szCs w:val="18"/>
        </w:rPr>
      </w:pPr>
    </w:p>
    <w:p w:rsidR="0052790C" w:rsidRDefault="0052790C" w:rsidP="001F50F2">
      <w:pPr>
        <w:rPr>
          <w:rFonts w:ascii="Arial Narrow" w:hAnsi="Arial Narrow"/>
          <w:color w:val="000000"/>
          <w:sz w:val="18"/>
          <w:szCs w:val="18"/>
        </w:rPr>
      </w:pPr>
    </w:p>
    <w:p w:rsidR="0052790C" w:rsidRDefault="0052790C" w:rsidP="001F50F2">
      <w:pPr>
        <w:rPr>
          <w:rFonts w:ascii="Arial Narrow" w:hAnsi="Arial Narrow"/>
          <w:color w:val="000000"/>
          <w:sz w:val="18"/>
          <w:szCs w:val="18"/>
        </w:rPr>
      </w:pPr>
    </w:p>
    <w:p w:rsidR="0052790C" w:rsidRDefault="0052790C" w:rsidP="001F50F2">
      <w:pPr>
        <w:rPr>
          <w:rFonts w:ascii="Arial Narrow" w:hAnsi="Arial Narrow"/>
          <w:color w:val="000000"/>
          <w:sz w:val="18"/>
          <w:szCs w:val="18"/>
        </w:rPr>
      </w:pPr>
    </w:p>
    <w:p w:rsidR="0052790C" w:rsidRDefault="0052790C" w:rsidP="001F50F2">
      <w:pPr>
        <w:rPr>
          <w:rFonts w:ascii="Arial Narrow" w:hAnsi="Arial Narrow"/>
          <w:color w:val="000000"/>
          <w:sz w:val="18"/>
          <w:szCs w:val="18"/>
        </w:rPr>
      </w:pPr>
    </w:p>
    <w:p w:rsidR="001C1FAC" w:rsidRDefault="001C1FAC" w:rsidP="001F50F2">
      <w:pPr>
        <w:rPr>
          <w:rFonts w:ascii="Arial Narrow" w:hAnsi="Arial Narrow"/>
          <w:color w:val="000000"/>
          <w:sz w:val="18"/>
          <w:szCs w:val="18"/>
        </w:rPr>
      </w:pPr>
    </w:p>
    <w:p w:rsidR="001F50F2" w:rsidRPr="00EF0EC5" w:rsidRDefault="001F50F2" w:rsidP="001F50F2">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630620">
        <w:rPr>
          <w:rFonts w:ascii="Arial Narrow" w:hAnsi="Arial Narrow"/>
          <w:color w:val="000000"/>
          <w:sz w:val="18"/>
          <w:szCs w:val="18"/>
        </w:rPr>
        <w:t>Dr. Salvador García Espinosa</w:t>
      </w:r>
      <w:r w:rsidRPr="00EF0EC5">
        <w:rPr>
          <w:rFonts w:ascii="Arial Narrow" w:hAnsi="Arial Narrow"/>
          <w:color w:val="000000"/>
          <w:sz w:val="18"/>
          <w:szCs w:val="18"/>
        </w:rPr>
        <w:t>.- Secretario General de la UMSNH.- para su conocimiento</w:t>
      </w:r>
      <w:r>
        <w:rPr>
          <w:rFonts w:ascii="Arial Narrow" w:hAnsi="Arial Narrow"/>
          <w:color w:val="000000"/>
          <w:sz w:val="18"/>
          <w:szCs w:val="18"/>
        </w:rPr>
        <w:t>.</w:t>
      </w:r>
      <w:r w:rsidRPr="00EF0EC5">
        <w:rPr>
          <w:rFonts w:ascii="Arial Narrow" w:hAnsi="Arial Narrow"/>
          <w:color w:val="000000"/>
          <w:sz w:val="18"/>
          <w:szCs w:val="18"/>
        </w:rPr>
        <w:t xml:space="preserve"> </w:t>
      </w:r>
    </w:p>
    <w:p w:rsidR="001F50F2" w:rsidRPr="008856CA" w:rsidRDefault="001F50F2" w:rsidP="001F50F2">
      <w:pPr>
        <w:pStyle w:val="Sinespaciado"/>
        <w:jc w:val="both"/>
        <w:rPr>
          <w:rFonts w:ascii="Arial Narrow" w:hAnsi="Arial Narrow"/>
          <w:sz w:val="16"/>
          <w:szCs w:val="16"/>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630620">
        <w:rPr>
          <w:rFonts w:ascii="Arial Narrow" w:hAnsi="Arial Narrow"/>
          <w:color w:val="000000"/>
          <w:sz w:val="18"/>
          <w:szCs w:val="18"/>
        </w:rPr>
        <w:t>Mtro. Pedro Caballero Díaz</w:t>
      </w:r>
      <w:r>
        <w:rPr>
          <w:rFonts w:ascii="Arial Narrow" w:hAnsi="Arial Narrow"/>
          <w:color w:val="000000"/>
          <w:sz w:val="18"/>
          <w:szCs w:val="18"/>
        </w:rPr>
        <w:t>.-</w:t>
      </w:r>
      <w:r w:rsidRPr="00303F35">
        <w:rPr>
          <w:rFonts w:ascii="Arial Narrow" w:hAnsi="Arial Narrow"/>
          <w:sz w:val="16"/>
          <w:szCs w:val="16"/>
        </w:rPr>
        <w:t>Director de Personal</w:t>
      </w:r>
      <w:r>
        <w:rPr>
          <w:rFonts w:ascii="Arial Narrow" w:hAnsi="Arial Narrow"/>
          <w:sz w:val="16"/>
          <w:szCs w:val="16"/>
        </w:rPr>
        <w:t xml:space="preserve"> </w:t>
      </w:r>
      <w:r w:rsidRPr="00EF0EC5">
        <w:rPr>
          <w:rFonts w:ascii="Arial Narrow" w:hAnsi="Arial Narrow"/>
          <w:color w:val="000000"/>
          <w:sz w:val="18"/>
          <w:szCs w:val="18"/>
        </w:rPr>
        <w:t>de la UMSNH.- para su conocimiento</w:t>
      </w:r>
      <w:r>
        <w:rPr>
          <w:rFonts w:ascii="Arial Narrow" w:hAnsi="Arial Narrow"/>
          <w:color w:val="000000"/>
          <w:sz w:val="18"/>
          <w:szCs w:val="18"/>
        </w:rPr>
        <w:t>.</w:t>
      </w:r>
    </w:p>
    <w:p w:rsidR="001F50F2" w:rsidRDefault="001F50F2" w:rsidP="001F50F2">
      <w:pPr>
        <w:rPr>
          <w:rFonts w:ascii="Arial Narrow" w:hAnsi="Arial Narrow"/>
          <w:color w:val="000000"/>
          <w:sz w:val="18"/>
          <w:szCs w:val="18"/>
        </w:rPr>
      </w:pPr>
      <w:proofErr w:type="spellStart"/>
      <w:r w:rsidRPr="00EF0EC5">
        <w:rPr>
          <w:rFonts w:ascii="Arial Narrow" w:hAnsi="Arial Narrow"/>
          <w:color w:val="000000"/>
          <w:sz w:val="18"/>
          <w:szCs w:val="18"/>
        </w:rPr>
        <w:t>C.c</w:t>
      </w:r>
      <w:r>
        <w:rPr>
          <w:rFonts w:ascii="Arial Narrow" w:hAnsi="Arial Narrow"/>
          <w:color w:val="000000"/>
          <w:sz w:val="18"/>
          <w:szCs w:val="18"/>
        </w:rPr>
        <w:t>.p.</w:t>
      </w:r>
      <w:proofErr w:type="spellEnd"/>
      <w:r>
        <w:rPr>
          <w:rFonts w:ascii="Arial Narrow" w:hAnsi="Arial Narrow"/>
          <w:color w:val="000000"/>
          <w:sz w:val="18"/>
          <w:szCs w:val="18"/>
        </w:rPr>
        <w:t xml:space="preserve">- </w:t>
      </w:r>
      <w:r w:rsidRPr="00403B08">
        <w:rPr>
          <w:rFonts w:ascii="Arial Narrow" w:hAnsi="Arial Narrow"/>
          <w:color w:val="000000"/>
          <w:sz w:val="18"/>
          <w:szCs w:val="18"/>
        </w:rPr>
        <w:t>Dr. Gaudencio Anaya Sánchez</w:t>
      </w:r>
      <w:r w:rsidRPr="00EF0EC5">
        <w:rPr>
          <w:rFonts w:ascii="Arial Narrow" w:hAnsi="Arial Narrow"/>
          <w:color w:val="000000"/>
          <w:sz w:val="18"/>
          <w:szCs w:val="18"/>
        </w:rPr>
        <w:t>.- Secretario General del SPUM.- para su conocimiento</w:t>
      </w:r>
      <w:r>
        <w:rPr>
          <w:rFonts w:ascii="Arial Narrow" w:hAnsi="Arial Narrow"/>
          <w:color w:val="000000"/>
          <w:sz w:val="18"/>
          <w:szCs w:val="18"/>
        </w:rPr>
        <w:t>.</w:t>
      </w:r>
    </w:p>
    <w:p w:rsidR="001F50F2" w:rsidRPr="00EF0EC5" w:rsidRDefault="001F50F2" w:rsidP="001F50F2">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xml:space="preserve">- </w:t>
      </w:r>
      <w:r w:rsidRPr="00EF0EC5">
        <w:rPr>
          <w:rFonts w:ascii="Arial Narrow" w:hAnsi="Arial Narrow"/>
          <w:color w:val="000000"/>
          <w:sz w:val="18"/>
          <w:szCs w:val="18"/>
        </w:rPr>
        <w:t xml:space="preserve">Secretario </w:t>
      </w:r>
      <w:r>
        <w:rPr>
          <w:rFonts w:ascii="Arial Narrow" w:hAnsi="Arial Narrow"/>
          <w:color w:val="000000"/>
          <w:sz w:val="18"/>
          <w:szCs w:val="18"/>
        </w:rPr>
        <w:t xml:space="preserve">de Trabajo </w:t>
      </w:r>
      <w:r w:rsidRPr="00EF0EC5">
        <w:rPr>
          <w:rFonts w:ascii="Arial Narrow" w:hAnsi="Arial Narrow"/>
          <w:color w:val="000000"/>
          <w:sz w:val="18"/>
          <w:szCs w:val="18"/>
        </w:rPr>
        <w:t>del SPUM.- para su conocimiento</w:t>
      </w:r>
      <w:r>
        <w:rPr>
          <w:rFonts w:ascii="Arial Narrow" w:hAnsi="Arial Narrow"/>
          <w:color w:val="000000"/>
          <w:sz w:val="18"/>
          <w:szCs w:val="18"/>
        </w:rPr>
        <w:t>.</w:t>
      </w:r>
    </w:p>
    <w:p w:rsidR="001F50F2" w:rsidRDefault="001F50F2" w:rsidP="001F50F2">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Dr</w:t>
      </w:r>
      <w:r>
        <w:rPr>
          <w:rFonts w:ascii="Arial Narrow" w:hAnsi="Arial Narrow"/>
          <w:color w:val="000000"/>
          <w:sz w:val="18"/>
          <w:szCs w:val="18"/>
        </w:rPr>
        <w:t xml:space="preserve">a. </w:t>
      </w:r>
      <w:r w:rsidR="00595ABA">
        <w:rPr>
          <w:rFonts w:ascii="Arial Narrow" w:hAnsi="Arial Narrow"/>
          <w:color w:val="000000"/>
          <w:sz w:val="18"/>
          <w:szCs w:val="18"/>
        </w:rPr>
        <w:t>Karina Fernández Chávez</w:t>
      </w:r>
      <w:r w:rsidRPr="00EF0EC5">
        <w:rPr>
          <w:rFonts w:ascii="Arial Narrow" w:hAnsi="Arial Narrow"/>
          <w:color w:val="000000"/>
          <w:sz w:val="18"/>
          <w:szCs w:val="18"/>
        </w:rPr>
        <w:t xml:space="preserve">.- Secretaria Seccional en la Facultad de Odontología del </w:t>
      </w:r>
      <w:proofErr w:type="spellStart"/>
      <w:r w:rsidRPr="00EF0EC5">
        <w:rPr>
          <w:rFonts w:ascii="Arial Narrow" w:hAnsi="Arial Narrow"/>
          <w:color w:val="000000"/>
          <w:sz w:val="18"/>
          <w:szCs w:val="18"/>
        </w:rPr>
        <w:t>SPUM</w:t>
      </w:r>
      <w:proofErr w:type="spellEnd"/>
      <w:r w:rsidRPr="00EF0EC5">
        <w:rPr>
          <w:rFonts w:ascii="Arial Narrow" w:hAnsi="Arial Narrow"/>
          <w:color w:val="000000"/>
          <w:sz w:val="18"/>
          <w:szCs w:val="18"/>
        </w:rPr>
        <w:t>.- para su conocimiento.</w:t>
      </w:r>
    </w:p>
    <w:p w:rsidR="00061392" w:rsidRPr="00991CE5" w:rsidRDefault="001F50F2" w:rsidP="00991CE5">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Archivo de la Facultad de Odontología.</w:t>
      </w:r>
    </w:p>
    <w:sectPr w:rsidR="00061392" w:rsidRPr="00991CE5" w:rsidSect="009454CC">
      <w:headerReference w:type="default" r:id="rId8"/>
      <w:footerReference w:type="default" r:id="rId9"/>
      <w:pgSz w:w="15840" w:h="12240" w:orient="landscape" w:code="1"/>
      <w:pgMar w:top="1440" w:right="1077" w:bottom="1304" w:left="1077"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09E" w:rsidRDefault="003D109E">
      <w:r>
        <w:separator/>
      </w:r>
    </w:p>
  </w:endnote>
  <w:endnote w:type="continuationSeparator" w:id="0">
    <w:p w:rsidR="003D109E" w:rsidRDefault="003D10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7C" w:rsidRPr="00451D56" w:rsidRDefault="008E6E7C" w:rsidP="00BF7318">
    <w:pPr>
      <w:pStyle w:val="Piedepgina"/>
      <w:rPr>
        <w:rFonts w:ascii="Arial Narrow" w:hAnsi="Arial Narrow"/>
        <w:b/>
        <w:color w:val="333333"/>
        <w:sz w:val="18"/>
        <w:szCs w:val="18"/>
      </w:rPr>
    </w:pPr>
    <w:r>
      <w:rPr>
        <w:rFonts w:ascii="Arial Narrow" w:hAnsi="Arial Narrow"/>
        <w:b/>
        <w:color w:val="333333"/>
        <w:sz w:val="18"/>
        <w:szCs w:val="18"/>
      </w:rPr>
      <w:t xml:space="preserve">Concurso de Oposición  Abierto 2018-2019 </w:t>
    </w:r>
  </w:p>
  <w:p w:rsidR="008E6E7C" w:rsidRPr="00DA2FDF" w:rsidRDefault="008E6E7C" w:rsidP="00DA2FDF">
    <w:pPr>
      <w:pStyle w:val="Piedepgina"/>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09E" w:rsidRDefault="003D109E">
      <w:r>
        <w:separator/>
      </w:r>
    </w:p>
  </w:footnote>
  <w:footnote w:type="continuationSeparator" w:id="0">
    <w:p w:rsidR="003D109E" w:rsidRDefault="003D10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7C" w:rsidRPr="00BA51E5" w:rsidRDefault="008E6E7C" w:rsidP="00384F4E">
    <w:pPr>
      <w:pStyle w:val="Encabezado"/>
      <w:tabs>
        <w:tab w:val="clear" w:pos="4419"/>
        <w:tab w:val="clear" w:pos="8838"/>
        <w:tab w:val="left" w:pos="5655"/>
      </w:tabs>
      <w:rPr>
        <w:rFonts w:ascii="Arial Narrow" w:hAnsi="Arial Narrow"/>
        <w:color w:val="C0C0C0"/>
        <w:sz w:val="18"/>
        <w:szCs w:val="18"/>
      </w:rPr>
    </w:pPr>
    <w:r>
      <w:rPr>
        <w:rFonts w:ascii="Arial Narrow" w:hAnsi="Arial Narrow"/>
        <w:noProof/>
        <w:color w:val="C0C0C0"/>
        <w:sz w:val="18"/>
        <w:szCs w:val="18"/>
        <w:lang w:val="es-MX" w:eastAsia="es-MX"/>
      </w:rPr>
      <w:drawing>
        <wp:anchor distT="0" distB="0" distL="114300" distR="114300" simplePos="0" relativeHeight="251657728" behindDoc="1" locked="0" layoutInCell="1" allowOverlap="1">
          <wp:simplePos x="0" y="0"/>
          <wp:positionH relativeFrom="column">
            <wp:posOffset>278130</wp:posOffset>
          </wp:positionH>
          <wp:positionV relativeFrom="paragraph">
            <wp:posOffset>102235</wp:posOffset>
          </wp:positionV>
          <wp:extent cx="695325" cy="742950"/>
          <wp:effectExtent l="19050" t="0" r="9525" b="0"/>
          <wp:wrapThrough wrapText="bothSides">
            <wp:wrapPolygon edited="0">
              <wp:start x="-592" y="0"/>
              <wp:lineTo x="-592" y="21046"/>
              <wp:lineTo x="21896" y="21046"/>
              <wp:lineTo x="21896" y="0"/>
              <wp:lineTo x="-592" y="0"/>
            </wp:wrapPolygon>
          </wp:wrapThrough>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srcRect/>
                  <a:stretch>
                    <a:fillRect/>
                  </a:stretch>
                </pic:blipFill>
                <pic:spPr bwMode="auto">
                  <a:xfrm>
                    <a:off x="0" y="0"/>
                    <a:ext cx="695325" cy="742950"/>
                  </a:xfrm>
                  <a:prstGeom prst="rect">
                    <a:avLst/>
                  </a:prstGeom>
                  <a:noFill/>
                  <a:ln w="9525">
                    <a:noFill/>
                    <a:miter lim="800000"/>
                    <a:headEnd/>
                    <a:tailEnd/>
                  </a:ln>
                </pic:spPr>
              </pic:pic>
            </a:graphicData>
          </a:graphic>
        </wp:anchor>
      </w:drawing>
    </w:r>
    <w:r>
      <w:rPr>
        <w:rFonts w:ascii="Arial Narrow" w:hAnsi="Arial Narrow"/>
        <w:color w:val="C0C0C0"/>
        <w:sz w:val="18"/>
        <w:szCs w:val="18"/>
      </w:rPr>
      <w:tab/>
    </w:r>
  </w:p>
  <w:p w:rsidR="008E6E7C" w:rsidRPr="00BA51E5" w:rsidRDefault="008E6E7C" w:rsidP="00616477">
    <w:pPr>
      <w:pStyle w:val="Encabezado"/>
      <w:jc w:val="right"/>
      <w:rPr>
        <w:rFonts w:ascii="Arial Narrow" w:hAnsi="Arial Narrow"/>
        <w:b/>
        <w:color w:val="333333"/>
        <w:sz w:val="18"/>
        <w:szCs w:val="18"/>
      </w:rPr>
    </w:pPr>
    <w:r>
      <w:rPr>
        <w:rFonts w:ascii="Arial Narrow" w:hAnsi="Arial Narrow"/>
        <w:b/>
        <w:color w:val="333333"/>
        <w:sz w:val="18"/>
        <w:szCs w:val="18"/>
      </w:rPr>
      <w:t xml:space="preserve"> </w:t>
    </w:r>
    <w:r w:rsidRPr="00BA51E5">
      <w:rPr>
        <w:rFonts w:ascii="Arial Narrow" w:hAnsi="Arial Narrow"/>
        <w:b/>
        <w:color w:val="333333"/>
        <w:sz w:val="18"/>
        <w:szCs w:val="18"/>
      </w:rPr>
      <w:t>FACULTAD DE ODONTOLOGÍA</w:t>
    </w:r>
  </w:p>
  <w:p w:rsidR="008E6E7C" w:rsidRPr="00BA51E5" w:rsidRDefault="008E6E7C" w:rsidP="00616477">
    <w:pPr>
      <w:pStyle w:val="Encabezado"/>
      <w:jc w:val="right"/>
      <w:rPr>
        <w:rFonts w:ascii="Arial Narrow" w:hAnsi="Arial Narrow"/>
        <w:b/>
        <w:sz w:val="18"/>
        <w:szCs w:val="18"/>
      </w:rPr>
    </w:pPr>
    <w:r>
      <w:rPr>
        <w:rFonts w:ascii="Arial Narrow" w:hAnsi="Arial Narrow"/>
        <w:b/>
        <w:sz w:val="18"/>
        <w:szCs w:val="18"/>
      </w:rPr>
      <w:t>CONCURSO DE OPOSICIÓN ABIERTO</w:t>
    </w:r>
  </w:p>
  <w:p w:rsidR="008E6E7C" w:rsidRPr="00CB0E00" w:rsidRDefault="00476BAA" w:rsidP="00616477">
    <w:pPr>
      <w:pStyle w:val="Encabezado"/>
      <w:jc w:val="right"/>
      <w:rPr>
        <w:rFonts w:ascii="Arial Narrow" w:hAnsi="Arial Narrow"/>
        <w:b/>
        <w:sz w:val="18"/>
        <w:szCs w:val="18"/>
      </w:rPr>
    </w:pPr>
    <w:r>
      <w:rPr>
        <w:rFonts w:ascii="Arial Narrow" w:hAnsi="Arial Narrow"/>
        <w:sz w:val="18"/>
        <w:szCs w:val="18"/>
      </w:rPr>
      <w:t xml:space="preserve">  08 </w:t>
    </w:r>
    <w:r w:rsidR="008E6E7C">
      <w:rPr>
        <w:rFonts w:ascii="Arial Narrow" w:hAnsi="Arial Narrow"/>
        <w:sz w:val="18"/>
        <w:szCs w:val="18"/>
      </w:rPr>
      <w:t>DE  NOVIEMBRE DEL 2018</w:t>
    </w:r>
  </w:p>
  <w:p w:rsidR="008E6E7C" w:rsidRPr="00CB0E00" w:rsidRDefault="008E6E7C" w:rsidP="00616477">
    <w:pPr>
      <w:pStyle w:val="Encabezado"/>
      <w:jc w:val="right"/>
      <w:rPr>
        <w:rFonts w:ascii="Arial Narrow" w:hAnsi="Arial Narrow"/>
        <w:b/>
        <w:sz w:val="18"/>
        <w:szCs w:val="18"/>
      </w:rPr>
    </w:pPr>
    <w:r w:rsidRPr="00CB0E00">
      <w:rPr>
        <w:rFonts w:ascii="Arial Narrow" w:hAnsi="Arial Narrow"/>
        <w:b/>
        <w:sz w:val="18"/>
        <w:szCs w:val="18"/>
      </w:rPr>
      <w:t>PROFESOR DE ASIGNATURA “B”</w:t>
    </w:r>
  </w:p>
  <w:p w:rsidR="008E6E7C" w:rsidRPr="00CA569F" w:rsidRDefault="008E6E7C" w:rsidP="00CA569F">
    <w:pPr>
      <w:pStyle w:val="Encabezado"/>
      <w:jc w:val="right"/>
      <w:rPr>
        <w:rStyle w:val="Nmerodepgina"/>
        <w:rFonts w:ascii="Arial Narrow" w:hAnsi="Arial Narrow"/>
        <w:b/>
        <w:i/>
        <w:iCs/>
        <w:sz w:val="18"/>
        <w:szCs w:val="18"/>
      </w:rPr>
    </w:pPr>
    <w:r w:rsidRPr="005C4E4C">
      <w:rPr>
        <w:rFonts w:ascii="Arial Narrow" w:hAnsi="Arial Narrow"/>
        <w:b/>
        <w:i/>
        <w:iCs/>
        <w:sz w:val="18"/>
        <w:szCs w:val="18"/>
      </w:rPr>
      <w:t xml:space="preserve">HOJA  </w:t>
    </w:r>
    <w:r w:rsidRPr="005C4E4C">
      <w:rPr>
        <w:rFonts w:ascii="Arial Narrow" w:hAnsi="Arial Narrow"/>
        <w:b/>
        <w:i/>
        <w:iCs/>
        <w:sz w:val="18"/>
        <w:szCs w:val="18"/>
      </w:rPr>
      <w:fldChar w:fldCharType="begin"/>
    </w:r>
    <w:r w:rsidRPr="005C4E4C">
      <w:rPr>
        <w:rFonts w:ascii="Arial Narrow" w:hAnsi="Arial Narrow"/>
        <w:b/>
        <w:i/>
        <w:iCs/>
        <w:sz w:val="18"/>
        <w:szCs w:val="18"/>
      </w:rPr>
      <w:instrText xml:space="preserve"> PAGE   \* MERGEFORMAT </w:instrText>
    </w:r>
    <w:r w:rsidRPr="005C4E4C">
      <w:rPr>
        <w:rFonts w:ascii="Arial Narrow" w:hAnsi="Arial Narrow"/>
        <w:b/>
        <w:i/>
        <w:iCs/>
        <w:sz w:val="18"/>
        <w:szCs w:val="18"/>
      </w:rPr>
      <w:fldChar w:fldCharType="separate"/>
    </w:r>
    <w:r w:rsidR="00476BAA">
      <w:rPr>
        <w:rFonts w:ascii="Arial Narrow" w:hAnsi="Arial Narrow"/>
        <w:b/>
        <w:i/>
        <w:iCs/>
        <w:noProof/>
        <w:sz w:val="18"/>
        <w:szCs w:val="18"/>
      </w:rPr>
      <w:t>1</w:t>
    </w:r>
    <w:r w:rsidRPr="005C4E4C">
      <w:rPr>
        <w:rFonts w:ascii="Arial Narrow" w:hAnsi="Arial Narrow"/>
        <w:b/>
        <w:i/>
        <w:iCs/>
        <w:sz w:val="18"/>
        <w:szCs w:val="18"/>
      </w:rPr>
      <w:fldChar w:fldCharType="end"/>
    </w:r>
    <w:r>
      <w:rPr>
        <w:rStyle w:val="Nmerodepgina"/>
        <w:rFonts w:ascii="Arial Narrow" w:hAnsi="Arial Narrow"/>
        <w:b/>
        <w:i/>
        <w:iCs/>
        <w:sz w:val="18"/>
        <w:szCs w:val="18"/>
      </w:rPr>
      <w:t>/14</w:t>
    </w:r>
  </w:p>
  <w:p w:rsidR="008E6E7C" w:rsidRDefault="008E6E7C">
    <w:pPr>
      <w:pStyle w:val="Encabezado"/>
      <w:rPr>
        <w:rStyle w:val="Nmerodepgina"/>
        <w:rFonts w:ascii="Arial Narrow" w:hAnsi="Arial Narrow"/>
        <w:sz w:val="16"/>
        <w:szCs w:val="16"/>
      </w:rPr>
    </w:pPr>
    <w:r w:rsidRPr="00451D56">
      <w:rPr>
        <w:rStyle w:val="Nmerodepgina"/>
        <w:rFonts w:ascii="Arial Narrow" w:hAnsi="Arial Narrow"/>
        <w:sz w:val="16"/>
        <w:szCs w:val="16"/>
      </w:rPr>
      <w:t xml:space="preserve"> </w:t>
    </w:r>
  </w:p>
  <w:p w:rsidR="008E6E7C" w:rsidRPr="00451D56" w:rsidRDefault="008E6E7C">
    <w:pPr>
      <w:pStyle w:val="Encabezado"/>
      <w:rPr>
        <w:rStyle w:val="Nmerodepgina"/>
        <w:rFonts w:ascii="Arial Narrow" w:hAnsi="Arial Narrow"/>
        <w:sz w:val="16"/>
        <w:szCs w:val="16"/>
      </w:rPr>
    </w:pPr>
    <w:r w:rsidRPr="00451D56">
      <w:rPr>
        <w:rStyle w:val="Nmerodepgina"/>
        <w:rFonts w:ascii="Arial Narrow" w:hAnsi="Arial Narrow"/>
        <w:sz w:val="16"/>
        <w:szCs w:val="16"/>
      </w:rPr>
      <w:t>UNIVERSIDAD MICHOACANA</w:t>
    </w:r>
  </w:p>
  <w:p w:rsidR="008E6E7C" w:rsidRPr="00451D56" w:rsidRDefault="008E6E7C">
    <w:pPr>
      <w:pStyle w:val="Encabezado"/>
      <w:rPr>
        <w:rFonts w:ascii="Arial Narrow" w:hAnsi="Arial Narrow"/>
        <w:sz w:val="16"/>
        <w:szCs w:val="16"/>
      </w:rPr>
    </w:pPr>
    <w:r w:rsidRPr="00451D56">
      <w:rPr>
        <w:rStyle w:val="Nmerodepgina"/>
        <w:rFonts w:ascii="Arial Narrow" w:hAnsi="Arial Narrow"/>
        <w:sz w:val="16"/>
        <w:szCs w:val="16"/>
      </w:rPr>
      <w:t>DE SAN NICOLÁS DE HIDALGO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84EB2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18551E"/>
    <w:multiLevelType w:val="hybridMultilevel"/>
    <w:tmpl w:val="8B20E984"/>
    <w:lvl w:ilvl="0" w:tplc="51F8F988">
      <w:start w:val="7"/>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nsid w:val="011C3B3A"/>
    <w:multiLevelType w:val="hybridMultilevel"/>
    <w:tmpl w:val="EDC657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0248B5"/>
    <w:multiLevelType w:val="hybridMultilevel"/>
    <w:tmpl w:val="0714DF86"/>
    <w:lvl w:ilvl="0" w:tplc="F7562468">
      <w:start w:val="1"/>
      <w:numFmt w:val="lowerLetter"/>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CB76C17"/>
    <w:multiLevelType w:val="hybridMultilevel"/>
    <w:tmpl w:val="FFF8738E"/>
    <w:lvl w:ilvl="0" w:tplc="080A0001">
      <w:start w:val="25"/>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8721230"/>
    <w:multiLevelType w:val="hybridMultilevel"/>
    <w:tmpl w:val="A30A4C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2D75090"/>
    <w:multiLevelType w:val="hybridMultilevel"/>
    <w:tmpl w:val="0826EB6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5F3CBA"/>
    <w:multiLevelType w:val="hybridMultilevel"/>
    <w:tmpl w:val="946EEE26"/>
    <w:lvl w:ilvl="0" w:tplc="D50EFC66">
      <w:start w:val="3"/>
      <w:numFmt w:val="bullet"/>
      <w:lvlText w:val="-"/>
      <w:lvlJc w:val="left"/>
      <w:pPr>
        <w:ind w:left="1080" w:hanging="360"/>
      </w:pPr>
      <w:rPr>
        <w:rFonts w:ascii="Arial Narrow" w:eastAsia="Times New Roman" w:hAnsi="Arial Narrow" w:cs="Times New Roman"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24C71ACA"/>
    <w:multiLevelType w:val="hybridMultilevel"/>
    <w:tmpl w:val="3754EE40"/>
    <w:lvl w:ilvl="0" w:tplc="2F40F1D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2C5150BC"/>
    <w:multiLevelType w:val="hybridMultilevel"/>
    <w:tmpl w:val="36802C18"/>
    <w:lvl w:ilvl="0" w:tplc="080A0015">
      <w:start w:val="1"/>
      <w:numFmt w:val="upperLetter"/>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100596"/>
    <w:multiLevelType w:val="hybridMultilevel"/>
    <w:tmpl w:val="49DCDB62"/>
    <w:lvl w:ilvl="0" w:tplc="0C0A0011">
      <w:start w:val="1"/>
      <w:numFmt w:val="decimal"/>
      <w:lvlText w:val="%1)"/>
      <w:lvlJc w:val="left"/>
      <w:pPr>
        <w:tabs>
          <w:tab w:val="num" w:pos="541"/>
        </w:tabs>
        <w:ind w:left="541" w:hanging="360"/>
      </w:pPr>
      <w:rPr>
        <w:rFonts w:hint="default"/>
      </w:rPr>
    </w:lvl>
    <w:lvl w:ilvl="1" w:tplc="0C0A0019" w:tentative="1">
      <w:start w:val="1"/>
      <w:numFmt w:val="lowerLetter"/>
      <w:lvlText w:val="%2."/>
      <w:lvlJc w:val="left"/>
      <w:pPr>
        <w:tabs>
          <w:tab w:val="num" w:pos="1261"/>
        </w:tabs>
        <w:ind w:left="1261" w:hanging="360"/>
      </w:pPr>
    </w:lvl>
    <w:lvl w:ilvl="2" w:tplc="0C0A001B" w:tentative="1">
      <w:start w:val="1"/>
      <w:numFmt w:val="lowerRoman"/>
      <w:lvlText w:val="%3."/>
      <w:lvlJc w:val="right"/>
      <w:pPr>
        <w:tabs>
          <w:tab w:val="num" w:pos="1981"/>
        </w:tabs>
        <w:ind w:left="1981" w:hanging="180"/>
      </w:pPr>
    </w:lvl>
    <w:lvl w:ilvl="3" w:tplc="0C0A000F" w:tentative="1">
      <w:start w:val="1"/>
      <w:numFmt w:val="decimal"/>
      <w:lvlText w:val="%4."/>
      <w:lvlJc w:val="left"/>
      <w:pPr>
        <w:tabs>
          <w:tab w:val="num" w:pos="2701"/>
        </w:tabs>
        <w:ind w:left="2701" w:hanging="360"/>
      </w:pPr>
    </w:lvl>
    <w:lvl w:ilvl="4" w:tplc="0C0A0019" w:tentative="1">
      <w:start w:val="1"/>
      <w:numFmt w:val="lowerLetter"/>
      <w:lvlText w:val="%5."/>
      <w:lvlJc w:val="left"/>
      <w:pPr>
        <w:tabs>
          <w:tab w:val="num" w:pos="3421"/>
        </w:tabs>
        <w:ind w:left="3421" w:hanging="360"/>
      </w:pPr>
    </w:lvl>
    <w:lvl w:ilvl="5" w:tplc="0C0A001B" w:tentative="1">
      <w:start w:val="1"/>
      <w:numFmt w:val="lowerRoman"/>
      <w:lvlText w:val="%6."/>
      <w:lvlJc w:val="right"/>
      <w:pPr>
        <w:tabs>
          <w:tab w:val="num" w:pos="4141"/>
        </w:tabs>
        <w:ind w:left="4141" w:hanging="180"/>
      </w:pPr>
    </w:lvl>
    <w:lvl w:ilvl="6" w:tplc="0C0A000F" w:tentative="1">
      <w:start w:val="1"/>
      <w:numFmt w:val="decimal"/>
      <w:lvlText w:val="%7."/>
      <w:lvlJc w:val="left"/>
      <w:pPr>
        <w:tabs>
          <w:tab w:val="num" w:pos="4861"/>
        </w:tabs>
        <w:ind w:left="4861" w:hanging="360"/>
      </w:pPr>
    </w:lvl>
    <w:lvl w:ilvl="7" w:tplc="0C0A0019" w:tentative="1">
      <w:start w:val="1"/>
      <w:numFmt w:val="lowerLetter"/>
      <w:lvlText w:val="%8."/>
      <w:lvlJc w:val="left"/>
      <w:pPr>
        <w:tabs>
          <w:tab w:val="num" w:pos="5581"/>
        </w:tabs>
        <w:ind w:left="5581" w:hanging="360"/>
      </w:pPr>
    </w:lvl>
    <w:lvl w:ilvl="8" w:tplc="0C0A001B" w:tentative="1">
      <w:start w:val="1"/>
      <w:numFmt w:val="lowerRoman"/>
      <w:lvlText w:val="%9."/>
      <w:lvlJc w:val="right"/>
      <w:pPr>
        <w:tabs>
          <w:tab w:val="num" w:pos="6301"/>
        </w:tabs>
        <w:ind w:left="6301" w:hanging="180"/>
      </w:pPr>
    </w:lvl>
  </w:abstractNum>
  <w:abstractNum w:abstractNumId="11">
    <w:nsid w:val="2DD908C0"/>
    <w:multiLevelType w:val="hybridMultilevel"/>
    <w:tmpl w:val="853CE2D6"/>
    <w:lvl w:ilvl="0" w:tplc="080A0015">
      <w:start w:val="1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FA766B8"/>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nsid w:val="32DB45B5"/>
    <w:multiLevelType w:val="hybridMultilevel"/>
    <w:tmpl w:val="BF34CFE6"/>
    <w:lvl w:ilvl="0" w:tplc="67629E2A">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nsid w:val="34A7246F"/>
    <w:multiLevelType w:val="hybridMultilevel"/>
    <w:tmpl w:val="BB6CC228"/>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6674B61"/>
    <w:multiLevelType w:val="hybridMultilevel"/>
    <w:tmpl w:val="F9783BBC"/>
    <w:lvl w:ilvl="0" w:tplc="2E060F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3FF43364"/>
    <w:multiLevelType w:val="hybridMultilevel"/>
    <w:tmpl w:val="80A4A27C"/>
    <w:lvl w:ilvl="0" w:tplc="12D61D18">
      <w:start w:val="3"/>
      <w:numFmt w:val="bullet"/>
      <w:lvlText w:val=""/>
      <w:lvlJc w:val="left"/>
      <w:pPr>
        <w:ind w:left="720" w:hanging="360"/>
      </w:pPr>
      <w:rPr>
        <w:rFonts w:ascii="Symbol" w:eastAsia="Times New Roman" w:hAnsi="Symbol" w:cs="Times New Roman"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C2D1D09"/>
    <w:multiLevelType w:val="hybridMultilevel"/>
    <w:tmpl w:val="51743412"/>
    <w:lvl w:ilvl="0" w:tplc="B2EA5A1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4A0452D"/>
    <w:multiLevelType w:val="hybridMultilevel"/>
    <w:tmpl w:val="67128674"/>
    <w:lvl w:ilvl="0" w:tplc="5FCC7DEC">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nsid w:val="5A9546CB"/>
    <w:multiLevelType w:val="hybridMultilevel"/>
    <w:tmpl w:val="124C5B4E"/>
    <w:lvl w:ilvl="0" w:tplc="F3E081DA">
      <w:start w:val="3"/>
      <w:numFmt w:val="bullet"/>
      <w:lvlText w:val=""/>
      <w:lvlJc w:val="left"/>
      <w:pPr>
        <w:ind w:left="1080" w:hanging="360"/>
      </w:pPr>
      <w:rPr>
        <w:rFonts w:ascii="Symbol" w:eastAsia="Times New Roman" w:hAnsi="Symbol" w:cs="Times New Roman"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5D3928E3"/>
    <w:multiLevelType w:val="hybridMultilevel"/>
    <w:tmpl w:val="40A08902"/>
    <w:lvl w:ilvl="0" w:tplc="080A0019">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F2A17B0"/>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nsid w:val="652C2618"/>
    <w:multiLevelType w:val="hybridMultilevel"/>
    <w:tmpl w:val="E36C4F7C"/>
    <w:lvl w:ilvl="0" w:tplc="080A0015">
      <w:start w:val="1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AB72F0F"/>
    <w:multiLevelType w:val="hybridMultilevel"/>
    <w:tmpl w:val="F84070CE"/>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4">
    <w:nsid w:val="6ADC51D6"/>
    <w:multiLevelType w:val="hybridMultilevel"/>
    <w:tmpl w:val="2B34F07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DBA3EE3"/>
    <w:multiLevelType w:val="hybridMultilevel"/>
    <w:tmpl w:val="1BE0E532"/>
    <w:lvl w:ilvl="0" w:tplc="080A0019">
      <w:start w:val="1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52843EA"/>
    <w:multiLevelType w:val="hybridMultilevel"/>
    <w:tmpl w:val="04DCEB34"/>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7">
    <w:nsid w:val="790F77EF"/>
    <w:multiLevelType w:val="hybridMultilevel"/>
    <w:tmpl w:val="DA9C264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4"/>
  </w:num>
  <w:num w:numId="4">
    <w:abstractNumId w:val="14"/>
  </w:num>
  <w:num w:numId="5">
    <w:abstractNumId w:val="10"/>
  </w:num>
  <w:num w:numId="6">
    <w:abstractNumId w:val="0"/>
  </w:num>
  <w:num w:numId="7">
    <w:abstractNumId w:val="26"/>
  </w:num>
  <w:num w:numId="8">
    <w:abstractNumId w:val="15"/>
  </w:num>
  <w:num w:numId="9">
    <w:abstractNumId w:val="12"/>
  </w:num>
  <w:num w:numId="10">
    <w:abstractNumId w:val="3"/>
  </w:num>
  <w:num w:numId="11">
    <w:abstractNumId w:val="8"/>
  </w:num>
  <w:num w:numId="12">
    <w:abstractNumId w:val="18"/>
  </w:num>
  <w:num w:numId="13">
    <w:abstractNumId w:val="17"/>
  </w:num>
  <w:num w:numId="14">
    <w:abstractNumId w:val="21"/>
  </w:num>
  <w:num w:numId="15">
    <w:abstractNumId w:val="9"/>
  </w:num>
  <w:num w:numId="16">
    <w:abstractNumId w:val="1"/>
  </w:num>
  <w:num w:numId="17">
    <w:abstractNumId w:val="25"/>
  </w:num>
  <w:num w:numId="18">
    <w:abstractNumId w:val="0"/>
  </w:num>
  <w:num w:numId="19">
    <w:abstractNumId w:val="9"/>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6"/>
  </w:num>
  <w:num w:numId="25">
    <w:abstractNumId w:val="22"/>
  </w:num>
  <w:num w:numId="26">
    <w:abstractNumId w:val="11"/>
  </w:num>
  <w:num w:numId="27">
    <w:abstractNumId w:val="5"/>
  </w:num>
  <w:num w:numId="28">
    <w:abstractNumId w:val="27"/>
  </w:num>
  <w:num w:numId="29">
    <w:abstractNumId w:val="2"/>
  </w:num>
  <w:num w:numId="30">
    <w:abstractNumId w:val="4"/>
  </w:num>
  <w:num w:numId="31">
    <w:abstractNumId w:val="19"/>
  </w:num>
  <w:num w:numId="32">
    <w:abstractNumId w:val="16"/>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s-MX" w:vendorID="64" w:dllVersion="131078" w:nlCheck="1" w:checkStyle="1"/>
  <w:activeWritingStyle w:appName="MSWord" w:lang="es-ES" w:vendorID="64" w:dllVersion="131078" w:nlCheck="1" w:checkStyle="1"/>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313346"/>
  </w:hdrShapeDefaults>
  <w:footnotePr>
    <w:footnote w:id="-1"/>
    <w:footnote w:id="0"/>
  </w:footnotePr>
  <w:endnotePr>
    <w:endnote w:id="-1"/>
    <w:endnote w:id="0"/>
  </w:endnotePr>
  <w:compat/>
  <w:rsids>
    <w:rsidRoot w:val="00EC2CA0"/>
    <w:rsid w:val="0000478F"/>
    <w:rsid w:val="00011BD5"/>
    <w:rsid w:val="00017C38"/>
    <w:rsid w:val="00030A73"/>
    <w:rsid w:val="00032028"/>
    <w:rsid w:val="00033ECC"/>
    <w:rsid w:val="00037047"/>
    <w:rsid w:val="00043F47"/>
    <w:rsid w:val="00054179"/>
    <w:rsid w:val="00055B0A"/>
    <w:rsid w:val="00061392"/>
    <w:rsid w:val="00062ED4"/>
    <w:rsid w:val="00066180"/>
    <w:rsid w:val="00083387"/>
    <w:rsid w:val="00084FEF"/>
    <w:rsid w:val="0008612A"/>
    <w:rsid w:val="00086689"/>
    <w:rsid w:val="0009498A"/>
    <w:rsid w:val="000968AE"/>
    <w:rsid w:val="000A0564"/>
    <w:rsid w:val="000A0F52"/>
    <w:rsid w:val="000A5FDA"/>
    <w:rsid w:val="000A69A6"/>
    <w:rsid w:val="000B142B"/>
    <w:rsid w:val="000B1A71"/>
    <w:rsid w:val="000B24E1"/>
    <w:rsid w:val="000B3549"/>
    <w:rsid w:val="000B4C1C"/>
    <w:rsid w:val="000B5561"/>
    <w:rsid w:val="000C528D"/>
    <w:rsid w:val="000C5A3A"/>
    <w:rsid w:val="000D0D3B"/>
    <w:rsid w:val="000D1A03"/>
    <w:rsid w:val="000E3AA5"/>
    <w:rsid w:val="000E40EE"/>
    <w:rsid w:val="000F311C"/>
    <w:rsid w:val="00101928"/>
    <w:rsid w:val="00103B18"/>
    <w:rsid w:val="00112249"/>
    <w:rsid w:val="00112A08"/>
    <w:rsid w:val="00114418"/>
    <w:rsid w:val="00120FD1"/>
    <w:rsid w:val="00121B87"/>
    <w:rsid w:val="00122AB4"/>
    <w:rsid w:val="00127C21"/>
    <w:rsid w:val="001338E2"/>
    <w:rsid w:val="001377C6"/>
    <w:rsid w:val="001421F3"/>
    <w:rsid w:val="0014288A"/>
    <w:rsid w:val="00142900"/>
    <w:rsid w:val="00142AD9"/>
    <w:rsid w:val="00142ED7"/>
    <w:rsid w:val="001438A1"/>
    <w:rsid w:val="001448A4"/>
    <w:rsid w:val="00150A20"/>
    <w:rsid w:val="00151D71"/>
    <w:rsid w:val="00153118"/>
    <w:rsid w:val="00156C54"/>
    <w:rsid w:val="00165582"/>
    <w:rsid w:val="0017057A"/>
    <w:rsid w:val="00171413"/>
    <w:rsid w:val="0017202C"/>
    <w:rsid w:val="0017390D"/>
    <w:rsid w:val="001740CD"/>
    <w:rsid w:val="00174AA1"/>
    <w:rsid w:val="00181B9F"/>
    <w:rsid w:val="001835D5"/>
    <w:rsid w:val="0018639E"/>
    <w:rsid w:val="00192BCB"/>
    <w:rsid w:val="00196AE0"/>
    <w:rsid w:val="001A3E45"/>
    <w:rsid w:val="001A5111"/>
    <w:rsid w:val="001A6826"/>
    <w:rsid w:val="001A6D1E"/>
    <w:rsid w:val="001A7BE0"/>
    <w:rsid w:val="001B4B8D"/>
    <w:rsid w:val="001B77A7"/>
    <w:rsid w:val="001C1867"/>
    <w:rsid w:val="001C1FAC"/>
    <w:rsid w:val="001C70B3"/>
    <w:rsid w:val="001D0B66"/>
    <w:rsid w:val="001D43FB"/>
    <w:rsid w:val="001D4ED3"/>
    <w:rsid w:val="001D5782"/>
    <w:rsid w:val="001E1B9C"/>
    <w:rsid w:val="001E4575"/>
    <w:rsid w:val="001F50F2"/>
    <w:rsid w:val="002029E9"/>
    <w:rsid w:val="00211445"/>
    <w:rsid w:val="0021310B"/>
    <w:rsid w:val="0021364E"/>
    <w:rsid w:val="00215D2A"/>
    <w:rsid w:val="00223143"/>
    <w:rsid w:val="002240BB"/>
    <w:rsid w:val="00224DF7"/>
    <w:rsid w:val="00226375"/>
    <w:rsid w:val="00230554"/>
    <w:rsid w:val="00230CF7"/>
    <w:rsid w:val="00232A51"/>
    <w:rsid w:val="00236112"/>
    <w:rsid w:val="002363E4"/>
    <w:rsid w:val="00267BC9"/>
    <w:rsid w:val="002777AA"/>
    <w:rsid w:val="00290564"/>
    <w:rsid w:val="002919D7"/>
    <w:rsid w:val="00291FFD"/>
    <w:rsid w:val="0029342B"/>
    <w:rsid w:val="0029502F"/>
    <w:rsid w:val="00295260"/>
    <w:rsid w:val="002A5A1D"/>
    <w:rsid w:val="002A5C95"/>
    <w:rsid w:val="002B001B"/>
    <w:rsid w:val="002B3ACC"/>
    <w:rsid w:val="002B68F4"/>
    <w:rsid w:val="002B6EBF"/>
    <w:rsid w:val="002B7B93"/>
    <w:rsid w:val="002C4E1D"/>
    <w:rsid w:val="002D0E9E"/>
    <w:rsid w:val="002D4DEC"/>
    <w:rsid w:val="002D4E9C"/>
    <w:rsid w:val="002D6BED"/>
    <w:rsid w:val="002E5EE8"/>
    <w:rsid w:val="002F1E08"/>
    <w:rsid w:val="002F2EF8"/>
    <w:rsid w:val="002F6344"/>
    <w:rsid w:val="003069E2"/>
    <w:rsid w:val="00312506"/>
    <w:rsid w:val="0031257A"/>
    <w:rsid w:val="003136D1"/>
    <w:rsid w:val="00315FFE"/>
    <w:rsid w:val="003211EB"/>
    <w:rsid w:val="00322088"/>
    <w:rsid w:val="0033174E"/>
    <w:rsid w:val="00334786"/>
    <w:rsid w:val="00335BC1"/>
    <w:rsid w:val="00335D84"/>
    <w:rsid w:val="00336816"/>
    <w:rsid w:val="00341336"/>
    <w:rsid w:val="00344834"/>
    <w:rsid w:val="00347AC7"/>
    <w:rsid w:val="00352390"/>
    <w:rsid w:val="0035768A"/>
    <w:rsid w:val="003669FA"/>
    <w:rsid w:val="00371FC1"/>
    <w:rsid w:val="00373429"/>
    <w:rsid w:val="00375C6A"/>
    <w:rsid w:val="00382B71"/>
    <w:rsid w:val="00384F4E"/>
    <w:rsid w:val="00390051"/>
    <w:rsid w:val="0039061D"/>
    <w:rsid w:val="003927FE"/>
    <w:rsid w:val="00392BC2"/>
    <w:rsid w:val="00396568"/>
    <w:rsid w:val="003A11E6"/>
    <w:rsid w:val="003A2777"/>
    <w:rsid w:val="003A4631"/>
    <w:rsid w:val="003A67DD"/>
    <w:rsid w:val="003B0663"/>
    <w:rsid w:val="003B0FDB"/>
    <w:rsid w:val="003B2A7B"/>
    <w:rsid w:val="003B670E"/>
    <w:rsid w:val="003B7AC9"/>
    <w:rsid w:val="003C0A58"/>
    <w:rsid w:val="003C3A58"/>
    <w:rsid w:val="003C7253"/>
    <w:rsid w:val="003D109E"/>
    <w:rsid w:val="003D34E5"/>
    <w:rsid w:val="003D51EB"/>
    <w:rsid w:val="003E1232"/>
    <w:rsid w:val="003E4B7C"/>
    <w:rsid w:val="003E55C4"/>
    <w:rsid w:val="003F0046"/>
    <w:rsid w:val="003F016E"/>
    <w:rsid w:val="003F29C6"/>
    <w:rsid w:val="003F338A"/>
    <w:rsid w:val="00400C17"/>
    <w:rsid w:val="00403B08"/>
    <w:rsid w:val="00407110"/>
    <w:rsid w:val="00411B8F"/>
    <w:rsid w:val="0041308A"/>
    <w:rsid w:val="00414B10"/>
    <w:rsid w:val="00415CA8"/>
    <w:rsid w:val="00416C12"/>
    <w:rsid w:val="00421A37"/>
    <w:rsid w:val="004260D5"/>
    <w:rsid w:val="004331D1"/>
    <w:rsid w:val="00436D56"/>
    <w:rsid w:val="004373D2"/>
    <w:rsid w:val="00443948"/>
    <w:rsid w:val="00447679"/>
    <w:rsid w:val="00451D56"/>
    <w:rsid w:val="004541C3"/>
    <w:rsid w:val="004551E9"/>
    <w:rsid w:val="00456D43"/>
    <w:rsid w:val="00460091"/>
    <w:rsid w:val="0046693B"/>
    <w:rsid w:val="00470864"/>
    <w:rsid w:val="00476BAA"/>
    <w:rsid w:val="00482B7A"/>
    <w:rsid w:val="00491BB8"/>
    <w:rsid w:val="004944F1"/>
    <w:rsid w:val="0049471C"/>
    <w:rsid w:val="004960B6"/>
    <w:rsid w:val="004A63DD"/>
    <w:rsid w:val="004B4A17"/>
    <w:rsid w:val="004C10ED"/>
    <w:rsid w:val="004C1991"/>
    <w:rsid w:val="004C2285"/>
    <w:rsid w:val="004C4CA8"/>
    <w:rsid w:val="004C6B6B"/>
    <w:rsid w:val="004D09A0"/>
    <w:rsid w:val="004D0E8D"/>
    <w:rsid w:val="004D47D1"/>
    <w:rsid w:val="004D69E7"/>
    <w:rsid w:val="004D6F83"/>
    <w:rsid w:val="004E58CC"/>
    <w:rsid w:val="004E6C5B"/>
    <w:rsid w:val="004F2E6A"/>
    <w:rsid w:val="004F3E70"/>
    <w:rsid w:val="004F67A1"/>
    <w:rsid w:val="00503F87"/>
    <w:rsid w:val="00504C6A"/>
    <w:rsid w:val="00505923"/>
    <w:rsid w:val="00511127"/>
    <w:rsid w:val="005120A0"/>
    <w:rsid w:val="0051282F"/>
    <w:rsid w:val="00517220"/>
    <w:rsid w:val="00517A76"/>
    <w:rsid w:val="00520F46"/>
    <w:rsid w:val="005260CD"/>
    <w:rsid w:val="0052790C"/>
    <w:rsid w:val="00535762"/>
    <w:rsid w:val="005366DC"/>
    <w:rsid w:val="00536FEA"/>
    <w:rsid w:val="00541C59"/>
    <w:rsid w:val="0054323B"/>
    <w:rsid w:val="00552713"/>
    <w:rsid w:val="00554E99"/>
    <w:rsid w:val="00554FB7"/>
    <w:rsid w:val="0055715C"/>
    <w:rsid w:val="00563FFC"/>
    <w:rsid w:val="0056641E"/>
    <w:rsid w:val="00572AE7"/>
    <w:rsid w:val="005762AE"/>
    <w:rsid w:val="00581056"/>
    <w:rsid w:val="00581D68"/>
    <w:rsid w:val="00595ABA"/>
    <w:rsid w:val="005A2D97"/>
    <w:rsid w:val="005A39CC"/>
    <w:rsid w:val="005A3C27"/>
    <w:rsid w:val="005B2277"/>
    <w:rsid w:val="005B390B"/>
    <w:rsid w:val="005C0557"/>
    <w:rsid w:val="005C4E4C"/>
    <w:rsid w:val="005C540E"/>
    <w:rsid w:val="005D3809"/>
    <w:rsid w:val="005D55D0"/>
    <w:rsid w:val="005D5E12"/>
    <w:rsid w:val="005D6C03"/>
    <w:rsid w:val="005E0F52"/>
    <w:rsid w:val="005E3F24"/>
    <w:rsid w:val="005F6C96"/>
    <w:rsid w:val="005F6FF6"/>
    <w:rsid w:val="006028E9"/>
    <w:rsid w:val="00602D3E"/>
    <w:rsid w:val="006062F4"/>
    <w:rsid w:val="00610EA8"/>
    <w:rsid w:val="00611679"/>
    <w:rsid w:val="00615707"/>
    <w:rsid w:val="00616477"/>
    <w:rsid w:val="00616A36"/>
    <w:rsid w:val="00621FBA"/>
    <w:rsid w:val="00622E63"/>
    <w:rsid w:val="00624DB6"/>
    <w:rsid w:val="0062644A"/>
    <w:rsid w:val="00630620"/>
    <w:rsid w:val="0063286D"/>
    <w:rsid w:val="00633030"/>
    <w:rsid w:val="00635F60"/>
    <w:rsid w:val="006444CB"/>
    <w:rsid w:val="00645098"/>
    <w:rsid w:val="006456EC"/>
    <w:rsid w:val="006470FF"/>
    <w:rsid w:val="00661119"/>
    <w:rsid w:val="006615EC"/>
    <w:rsid w:val="00664835"/>
    <w:rsid w:val="00673011"/>
    <w:rsid w:val="0067343D"/>
    <w:rsid w:val="006756E7"/>
    <w:rsid w:val="0067698E"/>
    <w:rsid w:val="00690059"/>
    <w:rsid w:val="0069056D"/>
    <w:rsid w:val="00690FF1"/>
    <w:rsid w:val="006A00DD"/>
    <w:rsid w:val="006A041C"/>
    <w:rsid w:val="006C7235"/>
    <w:rsid w:val="006D5CED"/>
    <w:rsid w:val="006E50B8"/>
    <w:rsid w:val="006F338F"/>
    <w:rsid w:val="006F3C1A"/>
    <w:rsid w:val="00700C6E"/>
    <w:rsid w:val="00704DF3"/>
    <w:rsid w:val="007109FC"/>
    <w:rsid w:val="007115F9"/>
    <w:rsid w:val="00713155"/>
    <w:rsid w:val="007131DE"/>
    <w:rsid w:val="00713A2A"/>
    <w:rsid w:val="0071565D"/>
    <w:rsid w:val="00721945"/>
    <w:rsid w:val="00723000"/>
    <w:rsid w:val="00725BF2"/>
    <w:rsid w:val="0072641F"/>
    <w:rsid w:val="007321C2"/>
    <w:rsid w:val="0073567D"/>
    <w:rsid w:val="00737796"/>
    <w:rsid w:val="00746CAC"/>
    <w:rsid w:val="00752DE2"/>
    <w:rsid w:val="007535D7"/>
    <w:rsid w:val="0075412D"/>
    <w:rsid w:val="0076031C"/>
    <w:rsid w:val="00761010"/>
    <w:rsid w:val="00762687"/>
    <w:rsid w:val="00762837"/>
    <w:rsid w:val="00766289"/>
    <w:rsid w:val="007735C1"/>
    <w:rsid w:val="007755B1"/>
    <w:rsid w:val="007765AA"/>
    <w:rsid w:val="007776CA"/>
    <w:rsid w:val="00777910"/>
    <w:rsid w:val="00785241"/>
    <w:rsid w:val="0078708E"/>
    <w:rsid w:val="00793936"/>
    <w:rsid w:val="00795B0E"/>
    <w:rsid w:val="00796EB5"/>
    <w:rsid w:val="00797844"/>
    <w:rsid w:val="007A1343"/>
    <w:rsid w:val="007A5558"/>
    <w:rsid w:val="007B0C0E"/>
    <w:rsid w:val="007B5EE0"/>
    <w:rsid w:val="007C1DBF"/>
    <w:rsid w:val="007C3E64"/>
    <w:rsid w:val="007D1F9A"/>
    <w:rsid w:val="007D7D67"/>
    <w:rsid w:val="007E1155"/>
    <w:rsid w:val="007E3445"/>
    <w:rsid w:val="007F0F4E"/>
    <w:rsid w:val="007F24DA"/>
    <w:rsid w:val="007F2BD9"/>
    <w:rsid w:val="007F6A1A"/>
    <w:rsid w:val="00800E21"/>
    <w:rsid w:val="00802294"/>
    <w:rsid w:val="0080289E"/>
    <w:rsid w:val="00803418"/>
    <w:rsid w:val="0080377A"/>
    <w:rsid w:val="0081035A"/>
    <w:rsid w:val="008222D8"/>
    <w:rsid w:val="00826A57"/>
    <w:rsid w:val="00834658"/>
    <w:rsid w:val="00835D79"/>
    <w:rsid w:val="00840265"/>
    <w:rsid w:val="00842B8A"/>
    <w:rsid w:val="00846BF6"/>
    <w:rsid w:val="00846DEC"/>
    <w:rsid w:val="00846FA4"/>
    <w:rsid w:val="00847494"/>
    <w:rsid w:val="008478F6"/>
    <w:rsid w:val="00850A02"/>
    <w:rsid w:val="00853DF7"/>
    <w:rsid w:val="00854A9E"/>
    <w:rsid w:val="00855057"/>
    <w:rsid w:val="008551D0"/>
    <w:rsid w:val="008632C7"/>
    <w:rsid w:val="00864B22"/>
    <w:rsid w:val="0086792E"/>
    <w:rsid w:val="00870775"/>
    <w:rsid w:val="00871B6D"/>
    <w:rsid w:val="00872079"/>
    <w:rsid w:val="00872CCB"/>
    <w:rsid w:val="0087395D"/>
    <w:rsid w:val="00876AF3"/>
    <w:rsid w:val="00877E40"/>
    <w:rsid w:val="00882032"/>
    <w:rsid w:val="008856CA"/>
    <w:rsid w:val="008861B4"/>
    <w:rsid w:val="0089333E"/>
    <w:rsid w:val="00893E80"/>
    <w:rsid w:val="008949A5"/>
    <w:rsid w:val="008A1409"/>
    <w:rsid w:val="008A19F4"/>
    <w:rsid w:val="008A4B9D"/>
    <w:rsid w:val="008A50BF"/>
    <w:rsid w:val="008B3F13"/>
    <w:rsid w:val="008B5137"/>
    <w:rsid w:val="008B5208"/>
    <w:rsid w:val="008C14D7"/>
    <w:rsid w:val="008C74AE"/>
    <w:rsid w:val="008D1261"/>
    <w:rsid w:val="008D6BED"/>
    <w:rsid w:val="008D76B9"/>
    <w:rsid w:val="008E10FE"/>
    <w:rsid w:val="008E56F0"/>
    <w:rsid w:val="008E6E7C"/>
    <w:rsid w:val="008E75DC"/>
    <w:rsid w:val="008F1AC2"/>
    <w:rsid w:val="008F1E0A"/>
    <w:rsid w:val="008F659A"/>
    <w:rsid w:val="008F7A3D"/>
    <w:rsid w:val="0090044B"/>
    <w:rsid w:val="009021F3"/>
    <w:rsid w:val="00903579"/>
    <w:rsid w:val="00903F06"/>
    <w:rsid w:val="00912B5A"/>
    <w:rsid w:val="00914D26"/>
    <w:rsid w:val="00924630"/>
    <w:rsid w:val="00924E50"/>
    <w:rsid w:val="00926E41"/>
    <w:rsid w:val="00926F36"/>
    <w:rsid w:val="00927524"/>
    <w:rsid w:val="00930B96"/>
    <w:rsid w:val="00931BE0"/>
    <w:rsid w:val="0093306C"/>
    <w:rsid w:val="009355DD"/>
    <w:rsid w:val="00941140"/>
    <w:rsid w:val="00942A4C"/>
    <w:rsid w:val="009454CC"/>
    <w:rsid w:val="00947355"/>
    <w:rsid w:val="009607C3"/>
    <w:rsid w:val="00962753"/>
    <w:rsid w:val="00965FE0"/>
    <w:rsid w:val="009674A8"/>
    <w:rsid w:val="00984190"/>
    <w:rsid w:val="00991CE5"/>
    <w:rsid w:val="009922C4"/>
    <w:rsid w:val="009A056B"/>
    <w:rsid w:val="009A2717"/>
    <w:rsid w:val="009A2749"/>
    <w:rsid w:val="009A36E0"/>
    <w:rsid w:val="009A5B83"/>
    <w:rsid w:val="009A7C27"/>
    <w:rsid w:val="009B2125"/>
    <w:rsid w:val="009B6A10"/>
    <w:rsid w:val="009C3736"/>
    <w:rsid w:val="009C3E4E"/>
    <w:rsid w:val="009C44E4"/>
    <w:rsid w:val="009D01A9"/>
    <w:rsid w:val="009D077A"/>
    <w:rsid w:val="009D6ABB"/>
    <w:rsid w:val="009D7683"/>
    <w:rsid w:val="009D7C60"/>
    <w:rsid w:val="009E1729"/>
    <w:rsid w:val="009F098C"/>
    <w:rsid w:val="009F1CA3"/>
    <w:rsid w:val="009F68A9"/>
    <w:rsid w:val="009F6B50"/>
    <w:rsid w:val="00A02120"/>
    <w:rsid w:val="00A02CBC"/>
    <w:rsid w:val="00A045A3"/>
    <w:rsid w:val="00A0467E"/>
    <w:rsid w:val="00A06B89"/>
    <w:rsid w:val="00A11406"/>
    <w:rsid w:val="00A15125"/>
    <w:rsid w:val="00A17C4A"/>
    <w:rsid w:val="00A2018D"/>
    <w:rsid w:val="00A20473"/>
    <w:rsid w:val="00A20489"/>
    <w:rsid w:val="00A223DA"/>
    <w:rsid w:val="00A27F0E"/>
    <w:rsid w:val="00A31CA7"/>
    <w:rsid w:val="00A31F06"/>
    <w:rsid w:val="00A41E95"/>
    <w:rsid w:val="00A46323"/>
    <w:rsid w:val="00A508A4"/>
    <w:rsid w:val="00A5109D"/>
    <w:rsid w:val="00A51186"/>
    <w:rsid w:val="00A600FB"/>
    <w:rsid w:val="00A60550"/>
    <w:rsid w:val="00A625DA"/>
    <w:rsid w:val="00A63A54"/>
    <w:rsid w:val="00A70042"/>
    <w:rsid w:val="00A72CA9"/>
    <w:rsid w:val="00A84D05"/>
    <w:rsid w:val="00A856A8"/>
    <w:rsid w:val="00A85E25"/>
    <w:rsid w:val="00A86352"/>
    <w:rsid w:val="00A91EB5"/>
    <w:rsid w:val="00A926FF"/>
    <w:rsid w:val="00A9427C"/>
    <w:rsid w:val="00AA3A77"/>
    <w:rsid w:val="00AA47C1"/>
    <w:rsid w:val="00AA576F"/>
    <w:rsid w:val="00AA61D7"/>
    <w:rsid w:val="00AB086F"/>
    <w:rsid w:val="00AB3B26"/>
    <w:rsid w:val="00AB5EAD"/>
    <w:rsid w:val="00AB5F9F"/>
    <w:rsid w:val="00AB6F4F"/>
    <w:rsid w:val="00AB79C3"/>
    <w:rsid w:val="00AC2BD0"/>
    <w:rsid w:val="00AC354D"/>
    <w:rsid w:val="00AD19B6"/>
    <w:rsid w:val="00AD2544"/>
    <w:rsid w:val="00AE17C7"/>
    <w:rsid w:val="00AE1A63"/>
    <w:rsid w:val="00AE2728"/>
    <w:rsid w:val="00AE332B"/>
    <w:rsid w:val="00AE50B2"/>
    <w:rsid w:val="00AE7C56"/>
    <w:rsid w:val="00AF6216"/>
    <w:rsid w:val="00AF63E8"/>
    <w:rsid w:val="00B060DF"/>
    <w:rsid w:val="00B108B6"/>
    <w:rsid w:val="00B25745"/>
    <w:rsid w:val="00B25901"/>
    <w:rsid w:val="00B32AFD"/>
    <w:rsid w:val="00B32EE4"/>
    <w:rsid w:val="00B35101"/>
    <w:rsid w:val="00B41394"/>
    <w:rsid w:val="00B561C2"/>
    <w:rsid w:val="00B56E54"/>
    <w:rsid w:val="00B61497"/>
    <w:rsid w:val="00B6293A"/>
    <w:rsid w:val="00B629C1"/>
    <w:rsid w:val="00B66882"/>
    <w:rsid w:val="00B67D7B"/>
    <w:rsid w:val="00B701F2"/>
    <w:rsid w:val="00B7037D"/>
    <w:rsid w:val="00B75D79"/>
    <w:rsid w:val="00B834B0"/>
    <w:rsid w:val="00B84DBC"/>
    <w:rsid w:val="00B856C4"/>
    <w:rsid w:val="00B85B54"/>
    <w:rsid w:val="00B860CE"/>
    <w:rsid w:val="00B9494A"/>
    <w:rsid w:val="00B97F92"/>
    <w:rsid w:val="00BA276F"/>
    <w:rsid w:val="00BA3A6E"/>
    <w:rsid w:val="00BA416F"/>
    <w:rsid w:val="00BA51E5"/>
    <w:rsid w:val="00BA569E"/>
    <w:rsid w:val="00BB1C1F"/>
    <w:rsid w:val="00BB31BE"/>
    <w:rsid w:val="00BB3427"/>
    <w:rsid w:val="00BB6B04"/>
    <w:rsid w:val="00BC2ABF"/>
    <w:rsid w:val="00BC6E9B"/>
    <w:rsid w:val="00BD26C6"/>
    <w:rsid w:val="00BD42FC"/>
    <w:rsid w:val="00BD647E"/>
    <w:rsid w:val="00BD7249"/>
    <w:rsid w:val="00BE2CDF"/>
    <w:rsid w:val="00BE64FD"/>
    <w:rsid w:val="00BE67C7"/>
    <w:rsid w:val="00BF1596"/>
    <w:rsid w:val="00BF1B75"/>
    <w:rsid w:val="00BF38BB"/>
    <w:rsid w:val="00BF67BB"/>
    <w:rsid w:val="00BF7318"/>
    <w:rsid w:val="00C00706"/>
    <w:rsid w:val="00C00C7C"/>
    <w:rsid w:val="00C0799B"/>
    <w:rsid w:val="00C13B4B"/>
    <w:rsid w:val="00C13BD3"/>
    <w:rsid w:val="00C24026"/>
    <w:rsid w:val="00C24BEE"/>
    <w:rsid w:val="00C26280"/>
    <w:rsid w:val="00C27A5F"/>
    <w:rsid w:val="00C34FF6"/>
    <w:rsid w:val="00C51EBA"/>
    <w:rsid w:val="00C5207D"/>
    <w:rsid w:val="00C553D6"/>
    <w:rsid w:val="00C55A92"/>
    <w:rsid w:val="00C57712"/>
    <w:rsid w:val="00C70EE4"/>
    <w:rsid w:val="00C71C7D"/>
    <w:rsid w:val="00C72C7F"/>
    <w:rsid w:val="00C74036"/>
    <w:rsid w:val="00C77BD1"/>
    <w:rsid w:val="00C91253"/>
    <w:rsid w:val="00C965F7"/>
    <w:rsid w:val="00CA3D0F"/>
    <w:rsid w:val="00CA569F"/>
    <w:rsid w:val="00CA6E8B"/>
    <w:rsid w:val="00CB5B54"/>
    <w:rsid w:val="00CC2027"/>
    <w:rsid w:val="00CC4CF6"/>
    <w:rsid w:val="00CC622A"/>
    <w:rsid w:val="00CD1C4D"/>
    <w:rsid w:val="00CD2B46"/>
    <w:rsid w:val="00CE0C34"/>
    <w:rsid w:val="00CE2339"/>
    <w:rsid w:val="00CE4444"/>
    <w:rsid w:val="00CF6342"/>
    <w:rsid w:val="00D02D1D"/>
    <w:rsid w:val="00D05C48"/>
    <w:rsid w:val="00D12C63"/>
    <w:rsid w:val="00D134C0"/>
    <w:rsid w:val="00D218BE"/>
    <w:rsid w:val="00D2228B"/>
    <w:rsid w:val="00D2466B"/>
    <w:rsid w:val="00D269D3"/>
    <w:rsid w:val="00D2733F"/>
    <w:rsid w:val="00D27D4C"/>
    <w:rsid w:val="00D345CF"/>
    <w:rsid w:val="00D35CB9"/>
    <w:rsid w:val="00D464BF"/>
    <w:rsid w:val="00D47298"/>
    <w:rsid w:val="00D47AA0"/>
    <w:rsid w:val="00D51AB5"/>
    <w:rsid w:val="00D533DB"/>
    <w:rsid w:val="00D6281B"/>
    <w:rsid w:val="00D631C8"/>
    <w:rsid w:val="00D6423C"/>
    <w:rsid w:val="00D65B76"/>
    <w:rsid w:val="00D67431"/>
    <w:rsid w:val="00D748A4"/>
    <w:rsid w:val="00D765B8"/>
    <w:rsid w:val="00D83D1A"/>
    <w:rsid w:val="00D84169"/>
    <w:rsid w:val="00D84236"/>
    <w:rsid w:val="00D854AC"/>
    <w:rsid w:val="00D92BA4"/>
    <w:rsid w:val="00D951A3"/>
    <w:rsid w:val="00DA2622"/>
    <w:rsid w:val="00DA2D69"/>
    <w:rsid w:val="00DA2FDF"/>
    <w:rsid w:val="00DA43A4"/>
    <w:rsid w:val="00DA5585"/>
    <w:rsid w:val="00DB0830"/>
    <w:rsid w:val="00DB567F"/>
    <w:rsid w:val="00DB7917"/>
    <w:rsid w:val="00DC3106"/>
    <w:rsid w:val="00DC35D0"/>
    <w:rsid w:val="00DC3742"/>
    <w:rsid w:val="00DC4466"/>
    <w:rsid w:val="00DC524B"/>
    <w:rsid w:val="00DC6BCF"/>
    <w:rsid w:val="00DC763D"/>
    <w:rsid w:val="00DD259E"/>
    <w:rsid w:val="00DD2D91"/>
    <w:rsid w:val="00DD3D70"/>
    <w:rsid w:val="00DD7C7D"/>
    <w:rsid w:val="00DE39F0"/>
    <w:rsid w:val="00DE4418"/>
    <w:rsid w:val="00DE756B"/>
    <w:rsid w:val="00DF197A"/>
    <w:rsid w:val="00DF3858"/>
    <w:rsid w:val="00DF6459"/>
    <w:rsid w:val="00E0038E"/>
    <w:rsid w:val="00E11409"/>
    <w:rsid w:val="00E1785F"/>
    <w:rsid w:val="00E20917"/>
    <w:rsid w:val="00E22690"/>
    <w:rsid w:val="00E27EAC"/>
    <w:rsid w:val="00E32431"/>
    <w:rsid w:val="00E34EA1"/>
    <w:rsid w:val="00E40756"/>
    <w:rsid w:val="00E43973"/>
    <w:rsid w:val="00E479DB"/>
    <w:rsid w:val="00E54E7D"/>
    <w:rsid w:val="00E54E7E"/>
    <w:rsid w:val="00E57F0A"/>
    <w:rsid w:val="00E61761"/>
    <w:rsid w:val="00E61F76"/>
    <w:rsid w:val="00E6362D"/>
    <w:rsid w:val="00E6780B"/>
    <w:rsid w:val="00E73021"/>
    <w:rsid w:val="00E80959"/>
    <w:rsid w:val="00E82CB6"/>
    <w:rsid w:val="00E85678"/>
    <w:rsid w:val="00E87C11"/>
    <w:rsid w:val="00E90FAD"/>
    <w:rsid w:val="00E94244"/>
    <w:rsid w:val="00EA02C1"/>
    <w:rsid w:val="00EA1C96"/>
    <w:rsid w:val="00EA2DE4"/>
    <w:rsid w:val="00EB18B3"/>
    <w:rsid w:val="00EB23EC"/>
    <w:rsid w:val="00EB5699"/>
    <w:rsid w:val="00EB5FC7"/>
    <w:rsid w:val="00EB7DD5"/>
    <w:rsid w:val="00EC2CA0"/>
    <w:rsid w:val="00EC5C49"/>
    <w:rsid w:val="00ED21FD"/>
    <w:rsid w:val="00ED3C2B"/>
    <w:rsid w:val="00ED4FE7"/>
    <w:rsid w:val="00EE23DE"/>
    <w:rsid w:val="00EE2893"/>
    <w:rsid w:val="00EE7E27"/>
    <w:rsid w:val="00F00E7E"/>
    <w:rsid w:val="00F06165"/>
    <w:rsid w:val="00F1405F"/>
    <w:rsid w:val="00F201E7"/>
    <w:rsid w:val="00F21189"/>
    <w:rsid w:val="00F2159C"/>
    <w:rsid w:val="00F336F0"/>
    <w:rsid w:val="00F443ED"/>
    <w:rsid w:val="00F44586"/>
    <w:rsid w:val="00F4667C"/>
    <w:rsid w:val="00F47872"/>
    <w:rsid w:val="00F53A94"/>
    <w:rsid w:val="00F540F7"/>
    <w:rsid w:val="00F7002C"/>
    <w:rsid w:val="00F7124F"/>
    <w:rsid w:val="00F72DBC"/>
    <w:rsid w:val="00F7463F"/>
    <w:rsid w:val="00F74728"/>
    <w:rsid w:val="00F81BEA"/>
    <w:rsid w:val="00F823F3"/>
    <w:rsid w:val="00F8349D"/>
    <w:rsid w:val="00F9266B"/>
    <w:rsid w:val="00F92EBC"/>
    <w:rsid w:val="00F933D3"/>
    <w:rsid w:val="00FA3ADB"/>
    <w:rsid w:val="00FA60D4"/>
    <w:rsid w:val="00FB1346"/>
    <w:rsid w:val="00FB31F5"/>
    <w:rsid w:val="00FB5E71"/>
    <w:rsid w:val="00FB6DBA"/>
    <w:rsid w:val="00FB77A0"/>
    <w:rsid w:val="00FC0909"/>
    <w:rsid w:val="00FC357F"/>
    <w:rsid w:val="00FC4B14"/>
    <w:rsid w:val="00FC5723"/>
    <w:rsid w:val="00FC6F7A"/>
    <w:rsid w:val="00FD1A85"/>
    <w:rsid w:val="00FD3A7D"/>
    <w:rsid w:val="00FD6015"/>
    <w:rsid w:val="00FE23C7"/>
    <w:rsid w:val="00FE42F8"/>
    <w:rsid w:val="00FE6133"/>
    <w:rsid w:val="00FF2A8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3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7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5E71"/>
    <w:pPr>
      <w:tabs>
        <w:tab w:val="center" w:pos="4419"/>
        <w:tab w:val="right" w:pos="8838"/>
      </w:tabs>
    </w:pPr>
  </w:style>
  <w:style w:type="paragraph" w:styleId="Piedepgina">
    <w:name w:val="footer"/>
    <w:basedOn w:val="Normal"/>
    <w:link w:val="PiedepginaCar"/>
    <w:rsid w:val="00FB5E71"/>
    <w:pPr>
      <w:tabs>
        <w:tab w:val="center" w:pos="4419"/>
        <w:tab w:val="right" w:pos="8838"/>
      </w:tabs>
    </w:pPr>
  </w:style>
  <w:style w:type="character" w:styleId="Nmerodepgina">
    <w:name w:val="page number"/>
    <w:basedOn w:val="Fuentedeprrafopredeter"/>
    <w:rsid w:val="00FB5E71"/>
  </w:style>
  <w:style w:type="table" w:styleId="Tablaconcuadrcula">
    <w:name w:val="Table Grid"/>
    <w:basedOn w:val="Tablanormal"/>
    <w:rsid w:val="0091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33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8E2"/>
    <w:rPr>
      <w:rFonts w:ascii="Tahoma" w:hAnsi="Tahoma" w:cs="Tahoma"/>
      <w:sz w:val="16"/>
      <w:szCs w:val="16"/>
      <w:lang w:val="es-ES" w:eastAsia="es-ES"/>
    </w:rPr>
  </w:style>
  <w:style w:type="paragraph" w:styleId="Lista3">
    <w:name w:val="List 3"/>
    <w:basedOn w:val="Normal"/>
    <w:uiPriority w:val="99"/>
    <w:unhideWhenUsed/>
    <w:rsid w:val="00FC6F7A"/>
    <w:pPr>
      <w:ind w:left="849" w:hanging="283"/>
      <w:contextualSpacing/>
    </w:pPr>
  </w:style>
  <w:style w:type="paragraph" w:styleId="Saludo">
    <w:name w:val="Salutation"/>
    <w:basedOn w:val="Normal"/>
    <w:next w:val="Normal"/>
    <w:link w:val="SaludoCar"/>
    <w:uiPriority w:val="99"/>
    <w:unhideWhenUsed/>
    <w:rsid w:val="00FC6F7A"/>
  </w:style>
  <w:style w:type="character" w:customStyle="1" w:styleId="SaludoCar">
    <w:name w:val="Saludo Car"/>
    <w:basedOn w:val="Fuentedeprrafopredeter"/>
    <w:link w:val="Saludo"/>
    <w:uiPriority w:val="99"/>
    <w:rsid w:val="00FC6F7A"/>
    <w:rPr>
      <w:sz w:val="24"/>
      <w:szCs w:val="24"/>
      <w:lang w:val="es-ES" w:eastAsia="es-ES"/>
    </w:rPr>
  </w:style>
  <w:style w:type="paragraph" w:styleId="Listaconvietas2">
    <w:name w:val="List Bullet 2"/>
    <w:basedOn w:val="Normal"/>
    <w:uiPriority w:val="99"/>
    <w:unhideWhenUsed/>
    <w:rsid w:val="00FC6F7A"/>
    <w:pPr>
      <w:numPr>
        <w:numId w:val="6"/>
      </w:numPr>
      <w:contextualSpacing/>
    </w:pPr>
  </w:style>
  <w:style w:type="paragraph" w:customStyle="1" w:styleId="ListaCC">
    <w:name w:val="Lista CC."/>
    <w:basedOn w:val="Normal"/>
    <w:rsid w:val="00FC6F7A"/>
  </w:style>
  <w:style w:type="paragraph" w:styleId="Textoindependiente">
    <w:name w:val="Body Text"/>
    <w:basedOn w:val="Normal"/>
    <w:link w:val="TextoindependienteCar"/>
    <w:unhideWhenUsed/>
    <w:rsid w:val="00FC6F7A"/>
    <w:pPr>
      <w:spacing w:after="120"/>
    </w:pPr>
  </w:style>
  <w:style w:type="character" w:customStyle="1" w:styleId="TextoindependienteCar">
    <w:name w:val="Texto independiente Car"/>
    <w:basedOn w:val="Fuentedeprrafopredeter"/>
    <w:link w:val="Textoindependiente"/>
    <w:rsid w:val="00FC6F7A"/>
    <w:rPr>
      <w:sz w:val="24"/>
      <w:szCs w:val="24"/>
      <w:lang w:val="es-ES" w:eastAsia="es-ES"/>
    </w:rPr>
  </w:style>
  <w:style w:type="paragraph" w:customStyle="1" w:styleId="Lneadeasunto">
    <w:name w:val="Línea de asunto"/>
    <w:basedOn w:val="Normal"/>
    <w:rsid w:val="00FC6F7A"/>
  </w:style>
  <w:style w:type="paragraph" w:styleId="Sangradetextonormal">
    <w:name w:val="Body Text Indent"/>
    <w:basedOn w:val="Normal"/>
    <w:link w:val="SangradetextonormalCar"/>
    <w:uiPriority w:val="99"/>
    <w:semiHidden/>
    <w:unhideWhenUsed/>
    <w:rsid w:val="00FC6F7A"/>
    <w:pPr>
      <w:spacing w:after="120"/>
      <w:ind w:left="283"/>
    </w:pPr>
  </w:style>
  <w:style w:type="character" w:customStyle="1" w:styleId="SangradetextonormalCar">
    <w:name w:val="Sangría de texto normal Car"/>
    <w:basedOn w:val="Fuentedeprrafopredeter"/>
    <w:link w:val="Sangradetextonormal"/>
    <w:uiPriority w:val="99"/>
    <w:semiHidden/>
    <w:rsid w:val="00FC6F7A"/>
    <w:rPr>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FC6F7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6F7A"/>
  </w:style>
  <w:style w:type="paragraph" w:styleId="Sinespaciado">
    <w:name w:val="No Spacing"/>
    <w:uiPriority w:val="1"/>
    <w:qFormat/>
    <w:rsid w:val="00FC6F7A"/>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F540F7"/>
    <w:pPr>
      <w:ind w:left="720"/>
      <w:contextualSpacing/>
    </w:pPr>
  </w:style>
  <w:style w:type="character" w:styleId="Hipervnculo">
    <w:name w:val="Hyperlink"/>
    <w:basedOn w:val="Fuentedeprrafopredeter"/>
    <w:uiPriority w:val="99"/>
    <w:unhideWhenUsed/>
    <w:rsid w:val="002919D7"/>
    <w:rPr>
      <w:color w:val="0000FF" w:themeColor="hyperlink"/>
      <w:u w:val="single"/>
    </w:rPr>
  </w:style>
  <w:style w:type="character" w:styleId="Hipervnculovisitado">
    <w:name w:val="FollowedHyperlink"/>
    <w:basedOn w:val="Fuentedeprrafopredeter"/>
    <w:uiPriority w:val="99"/>
    <w:semiHidden/>
    <w:unhideWhenUsed/>
    <w:rsid w:val="009D7C60"/>
    <w:rPr>
      <w:color w:val="800080" w:themeColor="followedHyperlink"/>
      <w:u w:val="single"/>
    </w:rPr>
  </w:style>
  <w:style w:type="character" w:customStyle="1" w:styleId="EncabezadoCar">
    <w:name w:val="Encabezado Car"/>
    <w:basedOn w:val="Fuentedeprrafopredeter"/>
    <w:link w:val="Encabezado"/>
    <w:rsid w:val="009D7C60"/>
    <w:rPr>
      <w:sz w:val="24"/>
      <w:szCs w:val="24"/>
      <w:lang w:val="es-ES" w:eastAsia="es-ES"/>
    </w:rPr>
  </w:style>
  <w:style w:type="character" w:customStyle="1" w:styleId="PiedepginaCar">
    <w:name w:val="Pie de página Car"/>
    <w:basedOn w:val="Fuentedeprrafopredeter"/>
    <w:link w:val="Piedepgina"/>
    <w:rsid w:val="009D7C60"/>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507408104">
      <w:bodyDiv w:val="1"/>
      <w:marLeft w:val="0"/>
      <w:marRight w:val="0"/>
      <w:marTop w:val="0"/>
      <w:marBottom w:val="0"/>
      <w:divBdr>
        <w:top w:val="none" w:sz="0" w:space="0" w:color="auto"/>
        <w:left w:val="none" w:sz="0" w:space="0" w:color="auto"/>
        <w:bottom w:val="none" w:sz="0" w:space="0" w:color="auto"/>
        <w:right w:val="none" w:sz="0" w:space="0" w:color="auto"/>
      </w:divBdr>
    </w:div>
    <w:div w:id="533082637">
      <w:bodyDiv w:val="1"/>
      <w:marLeft w:val="0"/>
      <w:marRight w:val="0"/>
      <w:marTop w:val="0"/>
      <w:marBottom w:val="0"/>
      <w:divBdr>
        <w:top w:val="none" w:sz="0" w:space="0" w:color="auto"/>
        <w:left w:val="none" w:sz="0" w:space="0" w:color="auto"/>
        <w:bottom w:val="none" w:sz="0" w:space="0" w:color="auto"/>
        <w:right w:val="none" w:sz="0" w:space="0" w:color="auto"/>
      </w:divBdr>
    </w:div>
    <w:div w:id="550314748">
      <w:bodyDiv w:val="1"/>
      <w:marLeft w:val="0"/>
      <w:marRight w:val="0"/>
      <w:marTop w:val="0"/>
      <w:marBottom w:val="0"/>
      <w:divBdr>
        <w:top w:val="none" w:sz="0" w:space="0" w:color="auto"/>
        <w:left w:val="none" w:sz="0" w:space="0" w:color="auto"/>
        <w:bottom w:val="none" w:sz="0" w:space="0" w:color="auto"/>
        <w:right w:val="none" w:sz="0" w:space="0" w:color="auto"/>
      </w:divBdr>
    </w:div>
    <w:div w:id="598562980">
      <w:bodyDiv w:val="1"/>
      <w:marLeft w:val="0"/>
      <w:marRight w:val="0"/>
      <w:marTop w:val="0"/>
      <w:marBottom w:val="0"/>
      <w:divBdr>
        <w:top w:val="none" w:sz="0" w:space="0" w:color="auto"/>
        <w:left w:val="none" w:sz="0" w:space="0" w:color="auto"/>
        <w:bottom w:val="none" w:sz="0" w:space="0" w:color="auto"/>
        <w:right w:val="none" w:sz="0" w:space="0" w:color="auto"/>
      </w:divBdr>
    </w:div>
    <w:div w:id="642584035">
      <w:bodyDiv w:val="1"/>
      <w:marLeft w:val="0"/>
      <w:marRight w:val="0"/>
      <w:marTop w:val="0"/>
      <w:marBottom w:val="0"/>
      <w:divBdr>
        <w:top w:val="none" w:sz="0" w:space="0" w:color="auto"/>
        <w:left w:val="none" w:sz="0" w:space="0" w:color="auto"/>
        <w:bottom w:val="none" w:sz="0" w:space="0" w:color="auto"/>
        <w:right w:val="none" w:sz="0" w:space="0" w:color="auto"/>
      </w:divBdr>
    </w:div>
    <w:div w:id="656762575">
      <w:bodyDiv w:val="1"/>
      <w:marLeft w:val="0"/>
      <w:marRight w:val="0"/>
      <w:marTop w:val="0"/>
      <w:marBottom w:val="0"/>
      <w:divBdr>
        <w:top w:val="none" w:sz="0" w:space="0" w:color="auto"/>
        <w:left w:val="none" w:sz="0" w:space="0" w:color="auto"/>
        <w:bottom w:val="none" w:sz="0" w:space="0" w:color="auto"/>
        <w:right w:val="none" w:sz="0" w:space="0" w:color="auto"/>
      </w:divBdr>
    </w:div>
    <w:div w:id="696662338">
      <w:bodyDiv w:val="1"/>
      <w:marLeft w:val="0"/>
      <w:marRight w:val="0"/>
      <w:marTop w:val="0"/>
      <w:marBottom w:val="0"/>
      <w:divBdr>
        <w:top w:val="none" w:sz="0" w:space="0" w:color="auto"/>
        <w:left w:val="none" w:sz="0" w:space="0" w:color="auto"/>
        <w:bottom w:val="none" w:sz="0" w:space="0" w:color="auto"/>
        <w:right w:val="none" w:sz="0" w:space="0" w:color="auto"/>
      </w:divBdr>
    </w:div>
    <w:div w:id="1013654559">
      <w:bodyDiv w:val="1"/>
      <w:marLeft w:val="0"/>
      <w:marRight w:val="0"/>
      <w:marTop w:val="0"/>
      <w:marBottom w:val="0"/>
      <w:divBdr>
        <w:top w:val="none" w:sz="0" w:space="0" w:color="auto"/>
        <w:left w:val="none" w:sz="0" w:space="0" w:color="auto"/>
        <w:bottom w:val="none" w:sz="0" w:space="0" w:color="auto"/>
        <w:right w:val="none" w:sz="0" w:space="0" w:color="auto"/>
      </w:divBdr>
    </w:div>
    <w:div w:id="1127815022">
      <w:bodyDiv w:val="1"/>
      <w:marLeft w:val="0"/>
      <w:marRight w:val="0"/>
      <w:marTop w:val="0"/>
      <w:marBottom w:val="0"/>
      <w:divBdr>
        <w:top w:val="none" w:sz="0" w:space="0" w:color="auto"/>
        <w:left w:val="none" w:sz="0" w:space="0" w:color="auto"/>
        <w:bottom w:val="none" w:sz="0" w:space="0" w:color="auto"/>
        <w:right w:val="none" w:sz="0" w:space="0" w:color="auto"/>
      </w:divBdr>
    </w:div>
    <w:div w:id="1194031493">
      <w:bodyDiv w:val="1"/>
      <w:marLeft w:val="0"/>
      <w:marRight w:val="0"/>
      <w:marTop w:val="0"/>
      <w:marBottom w:val="0"/>
      <w:divBdr>
        <w:top w:val="none" w:sz="0" w:space="0" w:color="auto"/>
        <w:left w:val="none" w:sz="0" w:space="0" w:color="auto"/>
        <w:bottom w:val="none" w:sz="0" w:space="0" w:color="auto"/>
        <w:right w:val="none" w:sz="0" w:space="0" w:color="auto"/>
      </w:divBdr>
    </w:div>
    <w:div w:id="1344820667">
      <w:bodyDiv w:val="1"/>
      <w:marLeft w:val="0"/>
      <w:marRight w:val="0"/>
      <w:marTop w:val="0"/>
      <w:marBottom w:val="0"/>
      <w:divBdr>
        <w:top w:val="none" w:sz="0" w:space="0" w:color="auto"/>
        <w:left w:val="none" w:sz="0" w:space="0" w:color="auto"/>
        <w:bottom w:val="none" w:sz="0" w:space="0" w:color="auto"/>
        <w:right w:val="none" w:sz="0" w:space="0" w:color="auto"/>
      </w:divBdr>
    </w:div>
    <w:div w:id="1365667556">
      <w:bodyDiv w:val="1"/>
      <w:marLeft w:val="0"/>
      <w:marRight w:val="0"/>
      <w:marTop w:val="0"/>
      <w:marBottom w:val="0"/>
      <w:divBdr>
        <w:top w:val="none" w:sz="0" w:space="0" w:color="auto"/>
        <w:left w:val="none" w:sz="0" w:space="0" w:color="auto"/>
        <w:bottom w:val="none" w:sz="0" w:space="0" w:color="auto"/>
        <w:right w:val="none" w:sz="0" w:space="0" w:color="auto"/>
      </w:divBdr>
    </w:div>
    <w:div w:id="1542135342">
      <w:bodyDiv w:val="1"/>
      <w:marLeft w:val="0"/>
      <w:marRight w:val="0"/>
      <w:marTop w:val="0"/>
      <w:marBottom w:val="0"/>
      <w:divBdr>
        <w:top w:val="none" w:sz="0" w:space="0" w:color="auto"/>
        <w:left w:val="none" w:sz="0" w:space="0" w:color="auto"/>
        <w:bottom w:val="none" w:sz="0" w:space="0" w:color="auto"/>
        <w:right w:val="none" w:sz="0" w:space="0" w:color="auto"/>
      </w:divBdr>
    </w:div>
    <w:div w:id="1551384297">
      <w:bodyDiv w:val="1"/>
      <w:marLeft w:val="0"/>
      <w:marRight w:val="0"/>
      <w:marTop w:val="0"/>
      <w:marBottom w:val="0"/>
      <w:divBdr>
        <w:top w:val="none" w:sz="0" w:space="0" w:color="auto"/>
        <w:left w:val="none" w:sz="0" w:space="0" w:color="auto"/>
        <w:bottom w:val="none" w:sz="0" w:space="0" w:color="auto"/>
        <w:right w:val="none" w:sz="0" w:space="0" w:color="auto"/>
      </w:divBdr>
    </w:div>
    <w:div w:id="1653018760">
      <w:bodyDiv w:val="1"/>
      <w:marLeft w:val="0"/>
      <w:marRight w:val="0"/>
      <w:marTop w:val="0"/>
      <w:marBottom w:val="0"/>
      <w:divBdr>
        <w:top w:val="none" w:sz="0" w:space="0" w:color="auto"/>
        <w:left w:val="none" w:sz="0" w:space="0" w:color="auto"/>
        <w:bottom w:val="none" w:sz="0" w:space="0" w:color="auto"/>
        <w:right w:val="none" w:sz="0" w:space="0" w:color="auto"/>
      </w:divBdr>
    </w:div>
    <w:div w:id="1742674067">
      <w:bodyDiv w:val="1"/>
      <w:marLeft w:val="0"/>
      <w:marRight w:val="0"/>
      <w:marTop w:val="0"/>
      <w:marBottom w:val="0"/>
      <w:divBdr>
        <w:top w:val="none" w:sz="0" w:space="0" w:color="auto"/>
        <w:left w:val="none" w:sz="0" w:space="0" w:color="auto"/>
        <w:bottom w:val="none" w:sz="0" w:space="0" w:color="auto"/>
        <w:right w:val="none" w:sz="0" w:space="0" w:color="auto"/>
      </w:divBdr>
    </w:div>
    <w:div w:id="1861897361">
      <w:bodyDiv w:val="1"/>
      <w:marLeft w:val="0"/>
      <w:marRight w:val="0"/>
      <w:marTop w:val="0"/>
      <w:marBottom w:val="0"/>
      <w:divBdr>
        <w:top w:val="none" w:sz="0" w:space="0" w:color="auto"/>
        <w:left w:val="none" w:sz="0" w:space="0" w:color="auto"/>
        <w:bottom w:val="none" w:sz="0" w:space="0" w:color="auto"/>
        <w:right w:val="none" w:sz="0" w:space="0" w:color="auto"/>
      </w:divBdr>
    </w:div>
    <w:div w:id="19315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4E4BF-8A37-4AAE-ABDD-1BFD7D198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14</Pages>
  <Words>2881</Words>
  <Characters>15850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CONCURSO DE OPOSICION INTERNO</vt:lpstr>
    </vt:vector>
  </TitlesOfParts>
  <Company>Sindicato de Profesores de la Universidad Michoacana</Company>
  <LinksUpToDate>false</LinksUpToDate>
  <CharactersWithSpaces>18694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OPOSICION INTERNO</dc:title>
  <dc:creator>Sec_Trabajo</dc:creator>
  <cp:lastModifiedBy>Israel</cp:lastModifiedBy>
  <cp:revision>5</cp:revision>
  <cp:lastPrinted>2018-02-03T00:17:00Z</cp:lastPrinted>
  <dcterms:created xsi:type="dcterms:W3CDTF">2018-10-31T19:07:00Z</dcterms:created>
  <dcterms:modified xsi:type="dcterms:W3CDTF">2018-11-01T19:27:00Z</dcterms:modified>
</cp:coreProperties>
</file>